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2CD1" w14:textId="77777777" w:rsidR="00162CEC" w:rsidRDefault="00162CEC" w:rsidP="00162CEC">
      <w:pPr>
        <w:ind w:right="120"/>
        <w:rPr>
          <w:b/>
          <w:sz w:val="28"/>
        </w:rPr>
      </w:pPr>
      <w:r>
        <w:rPr>
          <w:b/>
          <w:sz w:val="28"/>
        </w:rPr>
        <w:t>JUDEŢUL CLUJ</w:t>
      </w:r>
    </w:p>
    <w:p w14:paraId="280111D0" w14:textId="77777777" w:rsidR="00162CEC" w:rsidRDefault="00162CEC" w:rsidP="00162CEC">
      <w:pPr>
        <w:ind w:right="120"/>
        <w:rPr>
          <w:b/>
          <w:sz w:val="28"/>
        </w:rPr>
      </w:pPr>
      <w:r>
        <w:rPr>
          <w:b/>
          <w:sz w:val="28"/>
        </w:rPr>
        <w:t>CONSILIUL LOCAL</w:t>
      </w:r>
    </w:p>
    <w:p w14:paraId="4C1521C4" w14:textId="77777777" w:rsidR="00162CEC" w:rsidRDefault="00162CEC" w:rsidP="00162CEC">
      <w:pPr>
        <w:tabs>
          <w:tab w:val="left" w:pos="2940"/>
        </w:tabs>
        <w:ind w:right="120"/>
        <w:rPr>
          <w:b/>
          <w:sz w:val="28"/>
          <w:lang w:val="ro-RO"/>
        </w:rPr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 xml:space="preserve">COMUNA  </w:t>
      </w:r>
      <w:r>
        <w:rPr>
          <w:b/>
          <w:sz w:val="28"/>
          <w:lang w:val="ro-RO"/>
        </w:rPr>
        <w:t>SĂVĂDISLA</w:t>
      </w:r>
      <w:proofErr w:type="gramEnd"/>
      <w:r>
        <w:rPr>
          <w:b/>
          <w:sz w:val="28"/>
          <w:lang w:val="ro-RO"/>
        </w:rPr>
        <w:tab/>
      </w:r>
    </w:p>
    <w:p w14:paraId="61BD47CC" w14:textId="77777777" w:rsidR="00162CEC" w:rsidRDefault="00162CEC" w:rsidP="00162CEC">
      <w:pPr>
        <w:ind w:right="120"/>
        <w:rPr>
          <w:sz w:val="28"/>
          <w:lang w:val="ro-RO"/>
        </w:rPr>
      </w:pPr>
      <w:r>
        <w:rPr>
          <w:sz w:val="28"/>
          <w:lang w:val="ro-RO"/>
        </w:rPr>
        <w:t xml:space="preserve"> </w:t>
      </w:r>
    </w:p>
    <w:p w14:paraId="35785705" w14:textId="77777777" w:rsidR="00162CEC" w:rsidRDefault="00162CEC" w:rsidP="00162CEC">
      <w:pPr>
        <w:ind w:right="120"/>
        <w:rPr>
          <w:sz w:val="28"/>
          <w:lang w:val="ro-RO"/>
        </w:rPr>
      </w:pPr>
    </w:p>
    <w:p w14:paraId="64AF2299" w14:textId="77777777" w:rsidR="00162CEC" w:rsidRDefault="00162CEC" w:rsidP="00162CEC">
      <w:pPr>
        <w:ind w:right="120"/>
        <w:rPr>
          <w:sz w:val="28"/>
          <w:lang w:val="ro-RO"/>
        </w:rPr>
      </w:pPr>
    </w:p>
    <w:p w14:paraId="2DCF21DF" w14:textId="77777777" w:rsidR="00162CEC" w:rsidRDefault="00162CEC" w:rsidP="00162CEC">
      <w:pPr>
        <w:tabs>
          <w:tab w:val="left" w:pos="0"/>
        </w:tabs>
        <w:ind w:right="120"/>
        <w:jc w:val="center"/>
      </w:pPr>
    </w:p>
    <w:p w14:paraId="7E533D20" w14:textId="77777777" w:rsidR="00162CEC" w:rsidRDefault="00162CEC" w:rsidP="00162CEC">
      <w:pPr>
        <w:pStyle w:val="Titlu2"/>
        <w:tabs>
          <w:tab w:val="left" w:pos="-1260"/>
        </w:tabs>
        <w:ind w:left="-1170" w:right="120"/>
      </w:pPr>
      <w:r>
        <w:t>PROCES – VERBAL</w:t>
      </w:r>
    </w:p>
    <w:p w14:paraId="5A5D0203" w14:textId="77777777" w:rsidR="00162CEC" w:rsidRDefault="00162CEC" w:rsidP="00162CEC"/>
    <w:p w14:paraId="3D232400" w14:textId="77777777" w:rsidR="00162CEC" w:rsidRDefault="00162CEC" w:rsidP="00162CEC"/>
    <w:p w14:paraId="0828F7F5" w14:textId="77777777" w:rsidR="00162CEC" w:rsidRDefault="00162CEC" w:rsidP="00162CEC"/>
    <w:p w14:paraId="26BD3152" w14:textId="55B7CB25" w:rsidR="00162CEC" w:rsidRDefault="00162CEC" w:rsidP="00162CEC">
      <w:pPr>
        <w:widowControl/>
        <w:suppressAutoHyphens w:val="0"/>
        <w:rPr>
          <w:rStyle w:val="backlink"/>
        </w:rPr>
      </w:pPr>
      <w:proofErr w:type="spellStart"/>
      <w:r>
        <w:rPr>
          <w:rFonts w:eastAsia="Times New Roman"/>
          <w:iCs/>
          <w:color w:val="333333"/>
          <w:kern w:val="0"/>
        </w:rPr>
        <w:t>Încheiat</w:t>
      </w:r>
      <w:proofErr w:type="spellEnd"/>
      <w:r>
        <w:rPr>
          <w:rFonts w:eastAsia="Times New Roman"/>
          <w:iCs/>
          <w:color w:val="333333"/>
          <w:kern w:val="0"/>
        </w:rPr>
        <w:t xml:space="preserve"> </w:t>
      </w:r>
      <w:proofErr w:type="spellStart"/>
      <w:r>
        <w:rPr>
          <w:rFonts w:eastAsia="Times New Roman"/>
          <w:iCs/>
          <w:color w:val="333333"/>
          <w:kern w:val="0"/>
        </w:rPr>
        <w:t>azi</w:t>
      </w:r>
      <w:proofErr w:type="spellEnd"/>
      <w:r>
        <w:rPr>
          <w:rFonts w:eastAsia="Times New Roman"/>
          <w:iCs/>
          <w:color w:val="333333"/>
          <w:kern w:val="0"/>
        </w:rPr>
        <w:t xml:space="preserve"> 29.07.</w:t>
      </w:r>
      <w:proofErr w:type="gramStart"/>
      <w:r>
        <w:rPr>
          <w:rFonts w:eastAsia="Times New Roman"/>
          <w:iCs/>
          <w:color w:val="333333"/>
          <w:kern w:val="0"/>
        </w:rPr>
        <w:t>20201,orele</w:t>
      </w:r>
      <w:proofErr w:type="gramEnd"/>
      <w:r>
        <w:rPr>
          <w:rFonts w:eastAsia="Times New Roman"/>
          <w:iCs/>
          <w:color w:val="333333"/>
          <w:kern w:val="0"/>
        </w:rPr>
        <w:t xml:space="preserve"> 15,00 ,cu </w:t>
      </w:r>
      <w:proofErr w:type="spellStart"/>
      <w:r>
        <w:rPr>
          <w:rFonts w:eastAsia="Times New Roman"/>
          <w:iCs/>
          <w:color w:val="333333"/>
          <w:kern w:val="0"/>
        </w:rPr>
        <w:t>ocazia</w:t>
      </w:r>
      <w:proofErr w:type="spellEnd"/>
      <w:r>
        <w:rPr>
          <w:rFonts w:eastAsia="Times New Roman"/>
          <w:iCs/>
          <w:color w:val="333333"/>
          <w:kern w:val="0"/>
        </w:rPr>
        <w:t xml:space="preserve"> </w:t>
      </w:r>
      <w:proofErr w:type="spellStart"/>
      <w:r>
        <w:rPr>
          <w:rFonts w:eastAsia="Times New Roman"/>
          <w:iCs/>
          <w:color w:val="333333"/>
          <w:kern w:val="0"/>
        </w:rPr>
        <w:t>şedinţei</w:t>
      </w:r>
      <w:proofErr w:type="spellEnd"/>
      <w:r>
        <w:rPr>
          <w:rFonts w:eastAsia="Times New Roman"/>
          <w:iCs/>
          <w:color w:val="333333"/>
          <w:kern w:val="0"/>
        </w:rPr>
        <w:t xml:space="preserve"> </w:t>
      </w:r>
      <w:proofErr w:type="spellStart"/>
      <w:r>
        <w:rPr>
          <w:rFonts w:eastAsia="Times New Roman"/>
          <w:iCs/>
          <w:color w:val="333333"/>
          <w:kern w:val="0"/>
        </w:rPr>
        <w:t>ordinare</w:t>
      </w:r>
      <w:proofErr w:type="spellEnd"/>
      <w:r>
        <w:rPr>
          <w:rFonts w:eastAsia="Times New Roman"/>
          <w:iCs/>
          <w:color w:val="333333"/>
          <w:kern w:val="0"/>
        </w:rPr>
        <w:t xml:space="preserve"> a </w:t>
      </w:r>
      <w:proofErr w:type="spellStart"/>
      <w:r>
        <w:rPr>
          <w:rFonts w:eastAsia="Times New Roman"/>
          <w:iCs/>
          <w:color w:val="333333"/>
          <w:kern w:val="0"/>
        </w:rPr>
        <w:t>Consiliului</w:t>
      </w:r>
      <w:proofErr w:type="spellEnd"/>
      <w:r>
        <w:rPr>
          <w:rFonts w:eastAsia="Times New Roman"/>
          <w:iCs/>
          <w:color w:val="333333"/>
          <w:kern w:val="0"/>
        </w:rPr>
        <w:t xml:space="preserve"> Local SĂVĂDISLA .</w:t>
      </w:r>
      <w:r>
        <w:br/>
      </w:r>
      <w:proofErr w:type="spellStart"/>
      <w:r>
        <w:rPr>
          <w:rStyle w:val="backlink"/>
        </w:rPr>
        <w:t>Consiliul</w:t>
      </w:r>
      <w:proofErr w:type="spellEnd"/>
      <w:r>
        <w:rPr>
          <w:rStyle w:val="backlink"/>
        </w:rPr>
        <w:t xml:space="preserve"> Local al </w:t>
      </w:r>
      <w:proofErr w:type="spellStart"/>
      <w:r>
        <w:rPr>
          <w:rStyle w:val="backlink"/>
        </w:rPr>
        <w:t>Comunei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Săvădisla</w:t>
      </w:r>
      <w:proofErr w:type="spellEnd"/>
      <w:r>
        <w:rPr>
          <w:rStyle w:val="backlink"/>
        </w:rPr>
        <w:t xml:space="preserve"> a </w:t>
      </w:r>
      <w:proofErr w:type="spellStart"/>
      <w:r>
        <w:rPr>
          <w:rStyle w:val="backlink"/>
        </w:rPr>
        <w:t>fost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convocat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în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scris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în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temeiul</w:t>
      </w:r>
      <w:proofErr w:type="spellEnd"/>
      <w:r>
        <w:rPr>
          <w:rStyle w:val="backlink"/>
        </w:rPr>
        <w:t xml:space="preserve"> art.133 </w:t>
      </w:r>
      <w:proofErr w:type="spellStart"/>
      <w:r>
        <w:rPr>
          <w:rStyle w:val="backlink"/>
        </w:rPr>
        <w:t>alin</w:t>
      </w:r>
      <w:proofErr w:type="spellEnd"/>
      <w:r>
        <w:rPr>
          <w:rStyle w:val="backlink"/>
        </w:rPr>
        <w:t xml:space="preserve">.(2) </w:t>
      </w:r>
      <w:proofErr w:type="spellStart"/>
      <w:r>
        <w:rPr>
          <w:rStyle w:val="backlink"/>
        </w:rPr>
        <w:t>lit.a</w:t>
      </w:r>
      <w:proofErr w:type="spellEnd"/>
      <w:r>
        <w:rPr>
          <w:rStyle w:val="backlink"/>
        </w:rPr>
        <w:t xml:space="preserve">) </w:t>
      </w:r>
      <w:proofErr w:type="spellStart"/>
      <w:r>
        <w:rPr>
          <w:rStyle w:val="backlink"/>
        </w:rPr>
        <w:t>şi</w:t>
      </w:r>
      <w:proofErr w:type="spellEnd"/>
      <w:r>
        <w:rPr>
          <w:rStyle w:val="backlink"/>
        </w:rPr>
        <w:t xml:space="preserve"> art.134 </w:t>
      </w:r>
      <w:proofErr w:type="spellStart"/>
      <w:r>
        <w:rPr>
          <w:rStyle w:val="backlink"/>
        </w:rPr>
        <w:t>alin</w:t>
      </w:r>
      <w:proofErr w:type="spellEnd"/>
      <w:r>
        <w:rPr>
          <w:rStyle w:val="backlink"/>
        </w:rPr>
        <w:t>.(1),</w:t>
      </w:r>
      <w:proofErr w:type="spellStart"/>
      <w:r>
        <w:rPr>
          <w:rStyle w:val="backlink"/>
        </w:rPr>
        <w:t>lit.a</w:t>
      </w:r>
      <w:proofErr w:type="spellEnd"/>
      <w:r>
        <w:rPr>
          <w:rStyle w:val="backlink"/>
        </w:rPr>
        <w:t xml:space="preserve">) din O.U.G nr.57/2019 </w:t>
      </w:r>
      <w:proofErr w:type="spellStart"/>
      <w:r>
        <w:rPr>
          <w:rStyle w:val="backlink"/>
        </w:rPr>
        <w:t>privind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Codul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administrativ</w:t>
      </w:r>
      <w:proofErr w:type="spellEnd"/>
      <w:r>
        <w:rPr>
          <w:rStyle w:val="backlink"/>
        </w:rPr>
        <w:t xml:space="preserve">, </w:t>
      </w:r>
      <w:proofErr w:type="spellStart"/>
      <w:r>
        <w:rPr>
          <w:rStyle w:val="backlink"/>
        </w:rPr>
        <w:t>prin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Dispoziţia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Primarului</w:t>
      </w:r>
      <w:proofErr w:type="spellEnd"/>
      <w:r>
        <w:rPr>
          <w:rStyle w:val="backlink"/>
        </w:rPr>
        <w:t xml:space="preserve"> nr.</w:t>
      </w:r>
      <w:r>
        <w:rPr>
          <w:rStyle w:val="backlink"/>
        </w:rPr>
        <w:t>99</w:t>
      </w:r>
      <w:r>
        <w:rPr>
          <w:rStyle w:val="backlink"/>
        </w:rPr>
        <w:t xml:space="preserve"> din </w:t>
      </w:r>
      <w:r>
        <w:rPr>
          <w:rStyle w:val="backlink"/>
        </w:rPr>
        <w:t>21.07.</w:t>
      </w:r>
      <w:r>
        <w:rPr>
          <w:rStyle w:val="backlink"/>
        </w:rPr>
        <w:t xml:space="preserve">2021.Din </w:t>
      </w:r>
      <w:proofErr w:type="spellStart"/>
      <w:r>
        <w:rPr>
          <w:rStyle w:val="backlink"/>
        </w:rPr>
        <w:t>cei</w:t>
      </w:r>
      <w:proofErr w:type="spellEnd"/>
      <w:r>
        <w:rPr>
          <w:rStyle w:val="backlink"/>
        </w:rPr>
        <w:t xml:space="preserve"> </w:t>
      </w:r>
      <w:r>
        <w:rPr>
          <w:rStyle w:val="backlink"/>
        </w:rPr>
        <w:t>13</w:t>
      </w:r>
      <w:r>
        <w:rPr>
          <w:rStyle w:val="backlink"/>
        </w:rPr>
        <w:t xml:space="preserve"> </w:t>
      </w:r>
      <w:proofErr w:type="spellStart"/>
      <w:r>
        <w:rPr>
          <w:rStyle w:val="backlink"/>
        </w:rPr>
        <w:t>consilier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locali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în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funcție</w:t>
      </w:r>
      <w:proofErr w:type="spellEnd"/>
      <w:r>
        <w:rPr>
          <w:rStyle w:val="backlink"/>
        </w:rPr>
        <w:t xml:space="preserve">, la </w:t>
      </w:r>
      <w:proofErr w:type="spellStart"/>
      <w:r>
        <w:rPr>
          <w:rStyle w:val="backlink"/>
        </w:rPr>
        <w:t>ședință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paticipă</w:t>
      </w:r>
      <w:proofErr w:type="spellEnd"/>
      <w:r>
        <w:rPr>
          <w:rStyle w:val="backlink"/>
        </w:rPr>
        <w:t xml:space="preserve">  </w:t>
      </w:r>
      <w:r>
        <w:rPr>
          <w:rStyle w:val="backlink"/>
        </w:rPr>
        <w:t xml:space="preserve">11 </w:t>
      </w:r>
      <w:proofErr w:type="spellStart"/>
      <w:r>
        <w:rPr>
          <w:rStyle w:val="backlink"/>
        </w:rPr>
        <w:t>consilieri</w:t>
      </w:r>
      <w:proofErr w:type="spellEnd"/>
      <w:r>
        <w:rPr>
          <w:rStyle w:val="backlink"/>
        </w:rPr>
        <w:t xml:space="preserve">. </w:t>
      </w:r>
      <w:proofErr w:type="spellStart"/>
      <w:r>
        <w:rPr>
          <w:rStyle w:val="backlink"/>
        </w:rPr>
        <w:t>Lipește</w:t>
      </w:r>
      <w:proofErr w:type="spellEnd"/>
      <w:r>
        <w:rPr>
          <w:rStyle w:val="backlink"/>
        </w:rPr>
        <w:t xml:space="preserve"> d-</w:t>
      </w:r>
      <w:proofErr w:type="spellStart"/>
      <w:r>
        <w:rPr>
          <w:rStyle w:val="backlink"/>
        </w:rPr>
        <w:t>nul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Tasnadi</w:t>
      </w:r>
      <w:proofErr w:type="spellEnd"/>
      <w:r>
        <w:rPr>
          <w:rStyle w:val="backlink"/>
        </w:rPr>
        <w:t xml:space="preserve"> Janos-</w:t>
      </w:r>
      <w:proofErr w:type="gramStart"/>
      <w:r>
        <w:rPr>
          <w:rStyle w:val="backlink"/>
        </w:rPr>
        <w:t>Zoltan ,d</w:t>
      </w:r>
      <w:proofErr w:type="gramEnd"/>
      <w:r>
        <w:rPr>
          <w:rStyle w:val="backlink"/>
        </w:rPr>
        <w:t>-</w:t>
      </w:r>
      <w:proofErr w:type="spellStart"/>
      <w:r>
        <w:rPr>
          <w:rStyle w:val="backlink"/>
        </w:rPr>
        <w:t>na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Ambrus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Timea,delagații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sătesc</w:t>
      </w:r>
      <w:proofErr w:type="spellEnd"/>
      <w:r>
        <w:rPr>
          <w:rStyle w:val="backlink"/>
        </w:rPr>
        <w:t xml:space="preserve"> d-</w:t>
      </w:r>
      <w:proofErr w:type="spellStart"/>
      <w:r>
        <w:rPr>
          <w:rStyle w:val="backlink"/>
        </w:rPr>
        <w:t>nul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Komaromi</w:t>
      </w:r>
      <w:proofErr w:type="spellEnd"/>
      <w:r>
        <w:rPr>
          <w:rStyle w:val="backlink"/>
        </w:rPr>
        <w:t xml:space="preserve"> -</w:t>
      </w:r>
      <w:proofErr w:type="spellStart"/>
      <w:r>
        <w:rPr>
          <w:rStyle w:val="backlink"/>
        </w:rPr>
        <w:t>Pașca</w:t>
      </w:r>
      <w:proofErr w:type="spellEnd"/>
      <w:r>
        <w:rPr>
          <w:rStyle w:val="backlink"/>
        </w:rPr>
        <w:t xml:space="preserve"> Sugar Attila </w:t>
      </w:r>
      <w:proofErr w:type="spellStart"/>
      <w:r>
        <w:rPr>
          <w:rStyle w:val="backlink"/>
        </w:rPr>
        <w:t>și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Seman</w:t>
      </w:r>
      <w:proofErr w:type="spellEnd"/>
      <w:r>
        <w:rPr>
          <w:rStyle w:val="backlink"/>
        </w:rPr>
        <w:t xml:space="preserve"> Adrian.</w:t>
      </w:r>
      <w:r>
        <w:rPr>
          <w:rStyle w:val="backlink"/>
        </w:rPr>
        <w:t>.</w:t>
      </w:r>
      <w:proofErr w:type="spellStart"/>
      <w:r>
        <w:rPr>
          <w:rStyle w:val="backlink"/>
        </w:rPr>
        <w:t>Domnul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primar</w:t>
      </w:r>
      <w:proofErr w:type="spellEnd"/>
      <w:r>
        <w:rPr>
          <w:rStyle w:val="backlink"/>
        </w:rPr>
        <w:t xml:space="preserve">  </w:t>
      </w:r>
      <w:proofErr w:type="spellStart"/>
      <w:r>
        <w:rPr>
          <w:rStyle w:val="backlink"/>
        </w:rPr>
        <w:t>participă</w:t>
      </w:r>
      <w:proofErr w:type="spellEnd"/>
      <w:r>
        <w:rPr>
          <w:rStyle w:val="backlink"/>
        </w:rPr>
        <w:t xml:space="preserve"> la </w:t>
      </w:r>
      <w:proofErr w:type="spellStart"/>
      <w:r>
        <w:rPr>
          <w:rStyle w:val="backlink"/>
        </w:rPr>
        <w:t>ședință</w:t>
      </w:r>
      <w:proofErr w:type="spellEnd"/>
      <w:r>
        <w:rPr>
          <w:rStyle w:val="backlink"/>
        </w:rPr>
        <w:t xml:space="preserve"> din </w:t>
      </w:r>
      <w:proofErr w:type="spellStart"/>
      <w:r>
        <w:rPr>
          <w:rStyle w:val="backlink"/>
        </w:rPr>
        <w:t>oficiu</w:t>
      </w:r>
      <w:proofErr w:type="spellEnd"/>
      <w:r>
        <w:rPr>
          <w:rStyle w:val="backlink"/>
        </w:rPr>
        <w:t xml:space="preserve">. </w:t>
      </w:r>
      <w:proofErr w:type="spellStart"/>
      <w:r>
        <w:rPr>
          <w:rStyle w:val="backlink"/>
        </w:rPr>
        <w:t>Ședința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este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statutară</w:t>
      </w:r>
      <w:proofErr w:type="spellEnd"/>
      <w:r>
        <w:rPr>
          <w:rStyle w:val="backlink"/>
        </w:rPr>
        <w:t xml:space="preserve">, sunt </w:t>
      </w:r>
      <w:proofErr w:type="spellStart"/>
      <w:r>
        <w:rPr>
          <w:rStyle w:val="backlink"/>
        </w:rPr>
        <w:t>îndeplinite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prevederile</w:t>
      </w:r>
      <w:proofErr w:type="spellEnd"/>
      <w:r>
        <w:rPr>
          <w:rStyle w:val="backlink"/>
        </w:rPr>
        <w:t xml:space="preserve"> art.137 </w:t>
      </w:r>
      <w:proofErr w:type="spellStart"/>
      <w:proofErr w:type="gramStart"/>
      <w:r>
        <w:rPr>
          <w:rStyle w:val="backlink"/>
        </w:rPr>
        <w:t>alin</w:t>
      </w:r>
      <w:proofErr w:type="spellEnd"/>
      <w:r>
        <w:rPr>
          <w:rStyle w:val="backlink"/>
        </w:rPr>
        <w:t>(</w:t>
      </w:r>
      <w:proofErr w:type="gramEnd"/>
      <w:r>
        <w:rPr>
          <w:rStyle w:val="backlink"/>
        </w:rPr>
        <w:t xml:space="preserve">1) din O.U.G nr.57/2019 </w:t>
      </w:r>
      <w:proofErr w:type="spellStart"/>
      <w:r>
        <w:rPr>
          <w:rStyle w:val="backlink"/>
        </w:rPr>
        <w:t>privind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Codul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administrativ</w:t>
      </w:r>
      <w:proofErr w:type="spellEnd"/>
      <w:r>
        <w:rPr>
          <w:rStyle w:val="backlink"/>
        </w:rPr>
        <w:t>.</w:t>
      </w:r>
    </w:p>
    <w:p w14:paraId="4319DCEC" w14:textId="4B73ED48" w:rsidR="00162CEC" w:rsidRDefault="00162CEC" w:rsidP="00162CEC">
      <w:pPr>
        <w:widowControl/>
        <w:suppressAutoHyphens w:val="0"/>
        <w:rPr>
          <w:rStyle w:val="backlink"/>
        </w:rPr>
      </w:pPr>
      <w:r>
        <w:rPr>
          <w:rStyle w:val="backlink"/>
        </w:rPr>
        <w:tab/>
      </w:r>
      <w:proofErr w:type="spellStart"/>
      <w:r>
        <w:rPr>
          <w:rStyle w:val="backlink"/>
        </w:rPr>
        <w:t>În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conformitate</w:t>
      </w:r>
      <w:proofErr w:type="spellEnd"/>
      <w:r>
        <w:rPr>
          <w:rStyle w:val="backlink"/>
        </w:rPr>
        <w:t xml:space="preserve"> cu </w:t>
      </w:r>
      <w:proofErr w:type="spellStart"/>
      <w:r>
        <w:rPr>
          <w:rStyle w:val="backlink"/>
        </w:rPr>
        <w:t>prevederile</w:t>
      </w:r>
      <w:proofErr w:type="spellEnd"/>
      <w:r>
        <w:rPr>
          <w:rStyle w:val="backlink"/>
        </w:rPr>
        <w:t xml:space="preserve"> art.138 </w:t>
      </w:r>
      <w:proofErr w:type="spellStart"/>
      <w:proofErr w:type="gramStart"/>
      <w:r>
        <w:rPr>
          <w:rStyle w:val="backlink"/>
        </w:rPr>
        <w:t>alin</w:t>
      </w:r>
      <w:proofErr w:type="spellEnd"/>
      <w:r>
        <w:rPr>
          <w:rStyle w:val="backlink"/>
        </w:rPr>
        <w:t>.(</w:t>
      </w:r>
      <w:proofErr w:type="gramEnd"/>
      <w:r>
        <w:rPr>
          <w:rStyle w:val="backlink"/>
        </w:rPr>
        <w:t xml:space="preserve">15),  </w:t>
      </w:r>
      <w:proofErr w:type="spellStart"/>
      <w:r>
        <w:rPr>
          <w:rStyle w:val="backlink"/>
        </w:rPr>
        <w:t>procesul</w:t>
      </w:r>
      <w:proofErr w:type="spellEnd"/>
      <w:r>
        <w:rPr>
          <w:rStyle w:val="backlink"/>
        </w:rPr>
        <w:t xml:space="preserve"> verbal </w:t>
      </w:r>
      <w:proofErr w:type="spellStart"/>
      <w:r>
        <w:rPr>
          <w:rStyle w:val="backlink"/>
        </w:rPr>
        <w:t>și</w:t>
      </w:r>
      <w:proofErr w:type="spellEnd"/>
      <w:r w:rsidRPr="001D0D00">
        <w:t xml:space="preserve"> din </w:t>
      </w:r>
      <w:proofErr w:type="spellStart"/>
      <w:r w:rsidRPr="001D0D00">
        <w:t>luna</w:t>
      </w:r>
      <w:proofErr w:type="spellEnd"/>
      <w:r w:rsidRPr="001D0D00">
        <w:t xml:space="preserve"> </w:t>
      </w:r>
      <w:proofErr w:type="spellStart"/>
      <w:r>
        <w:t>iulie</w:t>
      </w:r>
      <w:proofErr w:type="spellEnd"/>
      <w:r>
        <w:t xml:space="preserve"> și </w:t>
      </w:r>
      <w:proofErr w:type="spellStart"/>
      <w:r>
        <w:rPr>
          <w:rStyle w:val="backlink"/>
        </w:rPr>
        <w:t>documentele</w:t>
      </w:r>
      <w:proofErr w:type="spellEnd"/>
      <w:r>
        <w:rPr>
          <w:rStyle w:val="backlink"/>
        </w:rPr>
        <w:t xml:space="preserve"> care </w:t>
      </w:r>
      <w:proofErr w:type="spellStart"/>
      <w:r>
        <w:rPr>
          <w:rStyle w:val="backlink"/>
        </w:rPr>
        <w:t>urmează</w:t>
      </w:r>
      <w:proofErr w:type="spellEnd"/>
      <w:r>
        <w:rPr>
          <w:rStyle w:val="backlink"/>
        </w:rPr>
        <w:t xml:space="preserve"> a fi</w:t>
      </w:r>
      <w:r>
        <w:rPr>
          <w:rStyle w:val="backlink"/>
        </w:rPr>
        <w:t>e</w:t>
      </w:r>
      <w:r>
        <w:rPr>
          <w:rStyle w:val="backlink"/>
        </w:rPr>
        <w:t xml:space="preserve"> </w:t>
      </w:r>
      <w:proofErr w:type="spellStart"/>
      <w:r>
        <w:rPr>
          <w:rStyle w:val="backlink"/>
        </w:rPr>
        <w:t>dezbătute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în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ședința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ordinară</w:t>
      </w:r>
      <w:proofErr w:type="spellEnd"/>
      <w:r>
        <w:rPr>
          <w:rStyle w:val="backlink"/>
        </w:rPr>
        <w:t xml:space="preserve">, au </w:t>
      </w:r>
      <w:proofErr w:type="spellStart"/>
      <w:r>
        <w:rPr>
          <w:rStyle w:val="backlink"/>
        </w:rPr>
        <w:t>fost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puse</w:t>
      </w:r>
      <w:proofErr w:type="spellEnd"/>
      <w:r>
        <w:rPr>
          <w:rStyle w:val="backlink"/>
        </w:rPr>
        <w:t xml:space="preserve"> la </w:t>
      </w:r>
      <w:proofErr w:type="spellStart"/>
      <w:r>
        <w:rPr>
          <w:rStyle w:val="backlink"/>
        </w:rPr>
        <w:t>dispoziția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consilierilor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pentru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consultare</w:t>
      </w:r>
      <w:proofErr w:type="spellEnd"/>
      <w:r>
        <w:rPr>
          <w:rStyle w:val="backlink"/>
        </w:rPr>
        <w:t xml:space="preserve">, nu sunt </w:t>
      </w:r>
      <w:proofErr w:type="spellStart"/>
      <w:r>
        <w:rPr>
          <w:rStyle w:val="backlink"/>
        </w:rPr>
        <w:t>obiecții</w:t>
      </w:r>
      <w:proofErr w:type="spellEnd"/>
      <w:r>
        <w:rPr>
          <w:rStyle w:val="backlink"/>
        </w:rPr>
        <w:t xml:space="preserve"> cu </w:t>
      </w:r>
      <w:proofErr w:type="spellStart"/>
      <w:r>
        <w:rPr>
          <w:rStyle w:val="backlink"/>
        </w:rPr>
        <w:t>privire</w:t>
      </w:r>
      <w:proofErr w:type="spellEnd"/>
      <w:r>
        <w:rPr>
          <w:rStyle w:val="backlink"/>
        </w:rPr>
        <w:t xml:space="preserve"> la </w:t>
      </w:r>
      <w:proofErr w:type="spellStart"/>
      <w:r>
        <w:rPr>
          <w:rStyle w:val="backlink"/>
        </w:rPr>
        <w:t>modul</w:t>
      </w:r>
      <w:proofErr w:type="spellEnd"/>
      <w:r>
        <w:rPr>
          <w:rStyle w:val="backlink"/>
        </w:rPr>
        <w:t xml:space="preserve"> de </w:t>
      </w:r>
      <w:proofErr w:type="spellStart"/>
      <w:r>
        <w:rPr>
          <w:rStyle w:val="backlink"/>
        </w:rPr>
        <w:t>redactare</w:t>
      </w:r>
      <w:proofErr w:type="spellEnd"/>
      <w:r>
        <w:rPr>
          <w:rStyle w:val="backlink"/>
        </w:rPr>
        <w:t xml:space="preserve"> a </w:t>
      </w:r>
      <w:proofErr w:type="spellStart"/>
      <w:r>
        <w:rPr>
          <w:rStyle w:val="backlink"/>
        </w:rPr>
        <w:t>acestora</w:t>
      </w:r>
      <w:proofErr w:type="spellEnd"/>
      <w:r>
        <w:rPr>
          <w:rStyle w:val="backlink"/>
        </w:rPr>
        <w:t>.</w:t>
      </w:r>
    </w:p>
    <w:p w14:paraId="523D242C" w14:textId="77777777" w:rsidR="00162CEC" w:rsidRDefault="00162CEC" w:rsidP="00162CEC">
      <w:pPr>
        <w:widowControl/>
        <w:suppressAutoHyphens w:val="0"/>
        <w:rPr>
          <w:rStyle w:val="backlink"/>
        </w:rPr>
      </w:pPr>
      <w:r>
        <w:rPr>
          <w:rStyle w:val="backlink"/>
        </w:rPr>
        <w:tab/>
      </w:r>
      <w:proofErr w:type="spellStart"/>
      <w:r>
        <w:rPr>
          <w:rStyle w:val="backlink"/>
        </w:rPr>
        <w:t>În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conformitate</w:t>
      </w:r>
      <w:proofErr w:type="spellEnd"/>
      <w:r>
        <w:rPr>
          <w:rStyle w:val="backlink"/>
        </w:rPr>
        <w:t xml:space="preserve"> cu </w:t>
      </w:r>
      <w:proofErr w:type="spellStart"/>
      <w:r>
        <w:rPr>
          <w:rStyle w:val="backlink"/>
        </w:rPr>
        <w:t>prevederile</w:t>
      </w:r>
      <w:proofErr w:type="spellEnd"/>
      <w:r>
        <w:rPr>
          <w:rStyle w:val="backlink"/>
        </w:rPr>
        <w:t xml:space="preserve"> art.138 </w:t>
      </w:r>
      <w:proofErr w:type="spellStart"/>
      <w:r>
        <w:rPr>
          <w:rStyle w:val="backlink"/>
        </w:rPr>
        <w:t>alin</w:t>
      </w:r>
      <w:proofErr w:type="spellEnd"/>
      <w:r>
        <w:rPr>
          <w:rStyle w:val="backlink"/>
        </w:rPr>
        <w:t xml:space="preserve"> (17) din O.U.G nr.57/2019 </w:t>
      </w:r>
      <w:proofErr w:type="spellStart"/>
      <w:r>
        <w:rPr>
          <w:rStyle w:val="backlink"/>
        </w:rPr>
        <w:t>privind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Codul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administrativ</w:t>
      </w:r>
      <w:proofErr w:type="spellEnd"/>
      <w:r>
        <w:rPr>
          <w:rStyle w:val="backlink"/>
        </w:rPr>
        <w:t xml:space="preserve">, </w:t>
      </w:r>
      <w:proofErr w:type="spellStart"/>
      <w:r>
        <w:rPr>
          <w:rStyle w:val="backlink"/>
        </w:rPr>
        <w:t>în</w:t>
      </w:r>
      <w:proofErr w:type="spellEnd"/>
      <w:r>
        <w:rPr>
          <w:rStyle w:val="backlink"/>
        </w:rPr>
        <w:t xml:space="preserve"> termen de 3 </w:t>
      </w:r>
      <w:proofErr w:type="spellStart"/>
      <w:r>
        <w:rPr>
          <w:rStyle w:val="backlink"/>
        </w:rPr>
        <w:t>zile</w:t>
      </w:r>
      <w:proofErr w:type="spellEnd"/>
      <w:r>
        <w:rPr>
          <w:rStyle w:val="backlink"/>
        </w:rPr>
        <w:t xml:space="preserve"> de la </w:t>
      </w:r>
      <w:proofErr w:type="spellStart"/>
      <w:r>
        <w:rPr>
          <w:rStyle w:val="backlink"/>
        </w:rPr>
        <w:t>terminarea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ședinței</w:t>
      </w:r>
      <w:proofErr w:type="spellEnd"/>
      <w:r>
        <w:rPr>
          <w:rStyle w:val="backlink"/>
        </w:rPr>
        <w:t xml:space="preserve">, </w:t>
      </w:r>
      <w:proofErr w:type="spellStart"/>
      <w:r>
        <w:rPr>
          <w:rStyle w:val="backlink"/>
        </w:rPr>
        <w:t>secretarul</w:t>
      </w:r>
      <w:proofErr w:type="spellEnd"/>
      <w:r>
        <w:rPr>
          <w:rStyle w:val="backlink"/>
        </w:rPr>
        <w:t xml:space="preserve"> general al </w:t>
      </w:r>
      <w:proofErr w:type="spellStart"/>
      <w:r>
        <w:rPr>
          <w:rStyle w:val="backlink"/>
        </w:rPr>
        <w:t>unității</w:t>
      </w:r>
      <w:proofErr w:type="spellEnd"/>
      <w:r>
        <w:rPr>
          <w:rStyle w:val="backlink"/>
        </w:rPr>
        <w:t xml:space="preserve"> administrative-</w:t>
      </w:r>
      <w:proofErr w:type="spellStart"/>
      <w:r>
        <w:rPr>
          <w:rStyle w:val="backlink"/>
        </w:rPr>
        <w:t>teritoriale</w:t>
      </w:r>
      <w:proofErr w:type="spellEnd"/>
      <w:r>
        <w:rPr>
          <w:rStyle w:val="backlink"/>
        </w:rPr>
        <w:t xml:space="preserve"> </w:t>
      </w:r>
      <w:proofErr w:type="gramStart"/>
      <w:r>
        <w:rPr>
          <w:rStyle w:val="backlink"/>
        </w:rPr>
        <w:t>a</w:t>
      </w:r>
      <w:proofErr w:type="gram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afișat</w:t>
      </w:r>
      <w:proofErr w:type="spellEnd"/>
      <w:r>
        <w:rPr>
          <w:rStyle w:val="backlink"/>
        </w:rPr>
        <w:t xml:space="preserve"> la </w:t>
      </w:r>
      <w:proofErr w:type="spellStart"/>
      <w:r>
        <w:rPr>
          <w:rStyle w:val="backlink"/>
        </w:rPr>
        <w:t>sediul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primăriei</w:t>
      </w:r>
      <w:proofErr w:type="spellEnd"/>
      <w:r>
        <w:rPr>
          <w:rStyle w:val="backlink"/>
        </w:rPr>
        <w:t xml:space="preserve"> o </w:t>
      </w:r>
      <w:proofErr w:type="spellStart"/>
      <w:r>
        <w:rPr>
          <w:rStyle w:val="backlink"/>
        </w:rPr>
        <w:t>copie</w:t>
      </w:r>
      <w:proofErr w:type="spellEnd"/>
      <w:r>
        <w:rPr>
          <w:rStyle w:val="backlink"/>
        </w:rPr>
        <w:t xml:space="preserve"> a </w:t>
      </w:r>
      <w:proofErr w:type="spellStart"/>
      <w:r>
        <w:rPr>
          <w:rStyle w:val="backlink"/>
        </w:rPr>
        <w:t>procesului</w:t>
      </w:r>
      <w:proofErr w:type="spellEnd"/>
      <w:r>
        <w:rPr>
          <w:rStyle w:val="backlink"/>
        </w:rPr>
        <w:t xml:space="preserve">-verbal al </w:t>
      </w:r>
      <w:proofErr w:type="spellStart"/>
      <w:r>
        <w:rPr>
          <w:rStyle w:val="backlink"/>
        </w:rPr>
        <w:t>ședinței</w:t>
      </w:r>
      <w:proofErr w:type="spellEnd"/>
      <w:r>
        <w:rPr>
          <w:rStyle w:val="backlink"/>
        </w:rPr>
        <w:t>.</w:t>
      </w:r>
    </w:p>
    <w:p w14:paraId="0EA18F0B" w14:textId="48AC2E06" w:rsidR="00162CEC" w:rsidRDefault="00162CEC" w:rsidP="00162CEC">
      <w:pPr>
        <w:widowControl/>
        <w:suppressAutoHyphens w:val="0"/>
        <w:rPr>
          <w:rStyle w:val="backlink"/>
        </w:rPr>
      </w:pPr>
      <w:r>
        <w:rPr>
          <w:rStyle w:val="backlink"/>
        </w:rPr>
        <w:tab/>
        <w:t xml:space="preserve">Se </w:t>
      </w:r>
      <w:proofErr w:type="spellStart"/>
      <w:r>
        <w:rPr>
          <w:rStyle w:val="backlink"/>
        </w:rPr>
        <w:t>supune</w:t>
      </w:r>
      <w:proofErr w:type="spellEnd"/>
      <w:r>
        <w:rPr>
          <w:rStyle w:val="backlink"/>
        </w:rPr>
        <w:t xml:space="preserve"> la </w:t>
      </w:r>
      <w:proofErr w:type="spellStart"/>
      <w:r>
        <w:rPr>
          <w:rStyle w:val="backlink"/>
        </w:rPr>
        <w:t>vot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procesul</w:t>
      </w:r>
      <w:proofErr w:type="spellEnd"/>
      <w:r>
        <w:rPr>
          <w:rStyle w:val="backlink"/>
        </w:rPr>
        <w:t xml:space="preserve"> verbal </w:t>
      </w:r>
      <w:proofErr w:type="spellStart"/>
      <w:r>
        <w:rPr>
          <w:rStyle w:val="backlink"/>
        </w:rPr>
        <w:t>încheiat</w:t>
      </w:r>
      <w:proofErr w:type="spellEnd"/>
      <w:r>
        <w:rPr>
          <w:rStyle w:val="backlink"/>
        </w:rPr>
        <w:t xml:space="preserve"> cu </w:t>
      </w:r>
      <w:proofErr w:type="spellStart"/>
      <w:r>
        <w:rPr>
          <w:rStyle w:val="backlink"/>
        </w:rPr>
        <w:t>ocazia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ședinței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ordinare</w:t>
      </w:r>
      <w:proofErr w:type="spellEnd"/>
      <w:r>
        <w:rPr>
          <w:rStyle w:val="backlink"/>
        </w:rPr>
        <w:t xml:space="preserve"> din </w:t>
      </w:r>
      <w:proofErr w:type="spellStart"/>
      <w:r>
        <w:rPr>
          <w:rStyle w:val="backlink"/>
        </w:rPr>
        <w:t>luna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iunie</w:t>
      </w:r>
      <w:proofErr w:type="spellEnd"/>
      <w:r>
        <w:rPr>
          <w:rStyle w:val="backlink"/>
        </w:rPr>
        <w:t xml:space="preserve">, </w:t>
      </w:r>
      <w:proofErr w:type="spellStart"/>
      <w:r>
        <w:rPr>
          <w:rStyle w:val="backlink"/>
        </w:rPr>
        <w:t>votează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toți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cei</w:t>
      </w:r>
      <w:proofErr w:type="spellEnd"/>
      <w:r>
        <w:rPr>
          <w:rStyle w:val="backlink"/>
        </w:rPr>
        <w:t xml:space="preserve"> </w:t>
      </w:r>
      <w:r>
        <w:rPr>
          <w:rStyle w:val="backlink"/>
        </w:rPr>
        <w:t>11</w:t>
      </w:r>
      <w:r>
        <w:rPr>
          <w:rStyle w:val="backlink"/>
        </w:rPr>
        <w:t xml:space="preserve"> </w:t>
      </w:r>
      <w:proofErr w:type="spellStart"/>
      <w:r>
        <w:rPr>
          <w:rStyle w:val="backlink"/>
        </w:rPr>
        <w:t>consilieri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locali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prezenți</w:t>
      </w:r>
      <w:proofErr w:type="spellEnd"/>
      <w:r>
        <w:rPr>
          <w:rStyle w:val="backlink"/>
        </w:rPr>
        <w:t xml:space="preserve">, </w:t>
      </w:r>
      <w:proofErr w:type="spellStart"/>
      <w:r>
        <w:rPr>
          <w:rStyle w:val="backlink"/>
        </w:rPr>
        <w:t>fără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abțineri</w:t>
      </w:r>
      <w:proofErr w:type="spellEnd"/>
      <w:r>
        <w:rPr>
          <w:rStyle w:val="backlink"/>
        </w:rPr>
        <w:t xml:space="preserve">, </w:t>
      </w:r>
      <w:proofErr w:type="spellStart"/>
      <w:r>
        <w:rPr>
          <w:rStyle w:val="backlink"/>
        </w:rPr>
        <w:t>fără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voturi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împotrivă</w:t>
      </w:r>
      <w:proofErr w:type="spellEnd"/>
      <w:r>
        <w:rPr>
          <w:rStyle w:val="backlink"/>
        </w:rPr>
        <w:t>.</w:t>
      </w:r>
      <w:r>
        <w:rPr>
          <w:rStyle w:val="backlink"/>
        </w:rPr>
        <w:tab/>
        <w:t>Conform art.138 din O.</w:t>
      </w:r>
      <w:proofErr w:type="gramStart"/>
      <w:r>
        <w:rPr>
          <w:rStyle w:val="backlink"/>
        </w:rPr>
        <w:t>U.G</w:t>
      </w:r>
      <w:proofErr w:type="gramEnd"/>
      <w:r>
        <w:rPr>
          <w:rStyle w:val="backlink"/>
        </w:rPr>
        <w:t xml:space="preserve"> nr.57/2019, </w:t>
      </w:r>
      <w:proofErr w:type="spellStart"/>
      <w:r>
        <w:rPr>
          <w:rStyle w:val="backlink"/>
        </w:rPr>
        <w:t>președintele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prezinta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ordinea</w:t>
      </w:r>
      <w:proofErr w:type="spellEnd"/>
      <w:r>
        <w:rPr>
          <w:rStyle w:val="backlink"/>
        </w:rPr>
        <w:t xml:space="preserve"> de zi</w:t>
      </w:r>
      <w:r>
        <w:rPr>
          <w:rStyle w:val="backlink"/>
          <w:lang w:val="ro-RO"/>
        </w:rPr>
        <w:t>.</w:t>
      </w:r>
      <w:r>
        <w:rPr>
          <w:rStyle w:val="backlink"/>
        </w:rPr>
        <w:t xml:space="preserve">Se </w:t>
      </w:r>
      <w:proofErr w:type="spellStart"/>
      <w:r>
        <w:rPr>
          <w:rStyle w:val="backlink"/>
        </w:rPr>
        <w:t>supune</w:t>
      </w:r>
      <w:proofErr w:type="spellEnd"/>
      <w:r>
        <w:rPr>
          <w:rStyle w:val="backlink"/>
        </w:rPr>
        <w:t xml:space="preserve"> la </w:t>
      </w:r>
      <w:proofErr w:type="spellStart"/>
      <w:r>
        <w:rPr>
          <w:rStyle w:val="backlink"/>
        </w:rPr>
        <w:t>vot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ordinea</w:t>
      </w:r>
      <w:proofErr w:type="spellEnd"/>
      <w:r>
        <w:rPr>
          <w:rStyle w:val="backlink"/>
        </w:rPr>
        <w:t xml:space="preserve"> de </w:t>
      </w:r>
      <w:proofErr w:type="spellStart"/>
      <w:r>
        <w:rPr>
          <w:rStyle w:val="backlink"/>
        </w:rPr>
        <w:t>zi.Consilieri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prezenți</w:t>
      </w:r>
      <w:proofErr w:type="spellEnd"/>
      <w:r>
        <w:rPr>
          <w:rStyle w:val="backlink"/>
        </w:rPr>
        <w:t xml:space="preserve"> la </w:t>
      </w:r>
      <w:proofErr w:type="spellStart"/>
      <w:r>
        <w:rPr>
          <w:rStyle w:val="backlink"/>
        </w:rPr>
        <w:t>ședință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votează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pentru</w:t>
      </w:r>
      <w:proofErr w:type="spellEnd"/>
      <w:r>
        <w:rPr>
          <w:rStyle w:val="backlink"/>
        </w:rPr>
        <w:t xml:space="preserve">, </w:t>
      </w:r>
      <w:proofErr w:type="spellStart"/>
      <w:r>
        <w:rPr>
          <w:rStyle w:val="backlink"/>
        </w:rPr>
        <w:t>fără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vot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înpotrivă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sau</w:t>
      </w:r>
      <w:proofErr w:type="spellEnd"/>
      <w:r>
        <w:rPr>
          <w:rStyle w:val="backlink"/>
        </w:rPr>
        <w:t xml:space="preserve"> </w:t>
      </w:r>
      <w:proofErr w:type="spellStart"/>
      <w:r>
        <w:rPr>
          <w:rStyle w:val="backlink"/>
        </w:rPr>
        <w:t>abțineri</w:t>
      </w:r>
      <w:proofErr w:type="spellEnd"/>
      <w:r>
        <w:rPr>
          <w:rStyle w:val="backlink"/>
        </w:rPr>
        <w:t>.</w:t>
      </w:r>
    </w:p>
    <w:p w14:paraId="66F9516A" w14:textId="77777777" w:rsidR="00162CEC" w:rsidRDefault="00162CEC" w:rsidP="00162CEC">
      <w:pPr>
        <w:widowControl/>
        <w:suppressAutoHyphens w:val="0"/>
        <w:rPr>
          <w:rStyle w:val="backlink"/>
        </w:rPr>
      </w:pPr>
      <w:r>
        <w:rPr>
          <w:rStyle w:val="backlink"/>
        </w:rPr>
        <w:t xml:space="preserve"> </w:t>
      </w:r>
    </w:p>
    <w:p w14:paraId="05B54719" w14:textId="644363CC" w:rsidR="00162CEC" w:rsidRDefault="00162CEC" w:rsidP="00162CE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ORDINE DE ZI:</w:t>
      </w:r>
    </w:p>
    <w:p w14:paraId="085880A0" w14:textId="464B22BC" w:rsidR="00162CEC" w:rsidRDefault="00162CEC" w:rsidP="00162CEC">
      <w:pPr>
        <w:jc w:val="center"/>
        <w:rPr>
          <w:b/>
          <w:bCs/>
          <w:sz w:val="22"/>
          <w:szCs w:val="22"/>
        </w:rPr>
      </w:pPr>
    </w:p>
    <w:p w14:paraId="198A12A5" w14:textId="77777777" w:rsidR="00162CEC" w:rsidRPr="0077708C" w:rsidRDefault="00162CEC" w:rsidP="00162CEC">
      <w:pPr>
        <w:widowControl/>
        <w:numPr>
          <w:ilvl w:val="0"/>
          <w:numId w:val="1"/>
        </w:numPr>
        <w:jc w:val="both"/>
      </w:pPr>
      <w:proofErr w:type="spellStart"/>
      <w:r w:rsidRPr="0077708C">
        <w:t>Proiect</w:t>
      </w:r>
      <w:proofErr w:type="spellEnd"/>
      <w:r w:rsidRPr="0077708C">
        <w:t xml:space="preserve"> de </w:t>
      </w:r>
      <w:proofErr w:type="spellStart"/>
      <w:r w:rsidRPr="0077708C">
        <w:t>hotărâre</w:t>
      </w:r>
      <w:proofErr w:type="spellEnd"/>
      <w:r w:rsidRPr="0077708C">
        <w:t xml:space="preserve"> </w:t>
      </w:r>
      <w:proofErr w:type="spellStart"/>
      <w:r w:rsidRPr="0077708C">
        <w:t>privind</w:t>
      </w:r>
      <w:proofErr w:type="spellEnd"/>
      <w:r w:rsidRPr="0077708C">
        <w:t xml:space="preserve"> </w:t>
      </w:r>
      <w:proofErr w:type="spellStart"/>
      <w:r w:rsidRPr="0077708C">
        <w:t>aprobarea</w:t>
      </w:r>
      <w:proofErr w:type="spellEnd"/>
      <w:r w:rsidRPr="0077708C">
        <w:t xml:space="preserve"> </w:t>
      </w:r>
      <w:proofErr w:type="spellStart"/>
      <w:r w:rsidRPr="0077708C">
        <w:t>executiei</w:t>
      </w:r>
      <w:proofErr w:type="spellEnd"/>
      <w:r w:rsidRPr="0077708C">
        <w:t xml:space="preserve"> </w:t>
      </w:r>
      <w:proofErr w:type="spellStart"/>
      <w:r w:rsidRPr="0077708C">
        <w:t>bugetare</w:t>
      </w:r>
      <w:proofErr w:type="spellEnd"/>
      <w:r w:rsidRPr="0077708C">
        <w:t xml:space="preserve"> pe </w:t>
      </w:r>
      <w:proofErr w:type="spellStart"/>
      <w:r w:rsidRPr="0077708C">
        <w:t>trimestrul</w:t>
      </w:r>
      <w:proofErr w:type="spellEnd"/>
      <w:r w:rsidRPr="0077708C">
        <w:t xml:space="preserve"> II al </w:t>
      </w:r>
      <w:proofErr w:type="spellStart"/>
      <w:r w:rsidRPr="0077708C">
        <w:t>anului</w:t>
      </w:r>
      <w:proofErr w:type="spellEnd"/>
      <w:r w:rsidRPr="0077708C">
        <w:t xml:space="preserve"> </w:t>
      </w:r>
      <w:proofErr w:type="gramStart"/>
      <w:r w:rsidRPr="0077708C">
        <w:t>2021,initiator</w:t>
      </w:r>
      <w:proofErr w:type="gramEnd"/>
      <w:r w:rsidRPr="0077708C">
        <w:t xml:space="preserve">,primar </w:t>
      </w:r>
      <w:proofErr w:type="spellStart"/>
      <w:r w:rsidRPr="0077708C">
        <w:t>Asztalos</w:t>
      </w:r>
      <w:proofErr w:type="spellEnd"/>
      <w:r w:rsidRPr="0077708C">
        <w:t xml:space="preserve"> </w:t>
      </w:r>
      <w:proofErr w:type="spellStart"/>
      <w:r w:rsidRPr="0077708C">
        <w:t>Ștefan</w:t>
      </w:r>
      <w:proofErr w:type="spellEnd"/>
    </w:p>
    <w:p w14:paraId="60FA0235" w14:textId="77777777" w:rsidR="00162CEC" w:rsidRPr="0077708C" w:rsidRDefault="00162CEC" w:rsidP="00162CEC">
      <w:pPr>
        <w:widowControl/>
        <w:numPr>
          <w:ilvl w:val="0"/>
          <w:numId w:val="1"/>
        </w:numPr>
        <w:rPr>
          <w:bCs/>
        </w:rPr>
      </w:pPr>
      <w:proofErr w:type="spellStart"/>
      <w:r w:rsidRPr="0077708C">
        <w:rPr>
          <w:bCs/>
        </w:rPr>
        <w:t>Proiect</w:t>
      </w:r>
      <w:proofErr w:type="spellEnd"/>
      <w:r w:rsidRPr="0077708C">
        <w:rPr>
          <w:bCs/>
        </w:rPr>
        <w:t xml:space="preserve"> de </w:t>
      </w:r>
      <w:proofErr w:type="spellStart"/>
      <w:r w:rsidRPr="0077708C">
        <w:rPr>
          <w:bCs/>
        </w:rPr>
        <w:t>hotărâre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privind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acordul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Consiliului</w:t>
      </w:r>
      <w:proofErr w:type="spellEnd"/>
      <w:r w:rsidRPr="0077708C">
        <w:rPr>
          <w:bCs/>
        </w:rPr>
        <w:t xml:space="preserve"> local </w:t>
      </w:r>
      <w:proofErr w:type="spellStart"/>
      <w:r w:rsidRPr="0077708C">
        <w:rPr>
          <w:bCs/>
        </w:rPr>
        <w:t>Săvădisla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în</w:t>
      </w:r>
      <w:proofErr w:type="spellEnd"/>
      <w:r w:rsidRPr="0077708C">
        <w:rPr>
          <w:bCs/>
        </w:rPr>
        <w:t xml:space="preserve"> scop </w:t>
      </w:r>
      <w:proofErr w:type="spellStart"/>
      <w:r w:rsidRPr="0077708C">
        <w:rPr>
          <w:bCs/>
        </w:rPr>
        <w:t>deschidere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acces</w:t>
      </w:r>
      <w:proofErr w:type="spellEnd"/>
      <w:r w:rsidRPr="0077708C">
        <w:rPr>
          <w:bCs/>
        </w:rPr>
        <w:t xml:space="preserve"> la drum </w:t>
      </w:r>
      <w:proofErr w:type="spellStart"/>
      <w:r w:rsidRPr="0077708C">
        <w:rPr>
          <w:bCs/>
        </w:rPr>
        <w:t>sătesc</w:t>
      </w:r>
      <w:proofErr w:type="spellEnd"/>
      <w:r w:rsidRPr="0077708C">
        <w:rPr>
          <w:bCs/>
        </w:rPr>
        <w:t xml:space="preserve"> Ds 40 a </w:t>
      </w:r>
      <w:proofErr w:type="spellStart"/>
      <w:r w:rsidRPr="0077708C">
        <w:rPr>
          <w:bCs/>
        </w:rPr>
        <w:t>localitătii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Săvădisla</w:t>
      </w:r>
      <w:proofErr w:type="spellEnd"/>
      <w:r w:rsidRPr="0077708C">
        <w:rPr>
          <w:bCs/>
        </w:rPr>
        <w:t xml:space="preserve">, </w:t>
      </w:r>
      <w:proofErr w:type="spellStart"/>
      <w:r w:rsidRPr="0077708C">
        <w:rPr>
          <w:bCs/>
        </w:rPr>
        <w:t>comuna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Săvădisla</w:t>
      </w:r>
      <w:proofErr w:type="spellEnd"/>
      <w:r w:rsidRPr="0077708C">
        <w:rPr>
          <w:bCs/>
        </w:rPr>
        <w:t xml:space="preserve">, </w:t>
      </w:r>
      <w:proofErr w:type="spellStart"/>
      <w:r w:rsidRPr="0077708C">
        <w:rPr>
          <w:bCs/>
        </w:rPr>
        <w:t>jud</w:t>
      </w:r>
      <w:proofErr w:type="spellEnd"/>
      <w:r w:rsidRPr="0077708C">
        <w:rPr>
          <w:bCs/>
        </w:rPr>
        <w:t xml:space="preserve">. Cluj </w:t>
      </w:r>
      <w:proofErr w:type="spellStart"/>
      <w:r w:rsidRPr="0077708C">
        <w:rPr>
          <w:bCs/>
        </w:rPr>
        <w:t>si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amplasare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racorduri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și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branșamente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utilități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în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acea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zonă</w:t>
      </w:r>
      <w:proofErr w:type="spellEnd"/>
      <w:r w:rsidRPr="0077708C">
        <w:rPr>
          <w:bCs/>
        </w:rPr>
        <w:t xml:space="preserve">, </w:t>
      </w:r>
      <w:proofErr w:type="spellStart"/>
      <w:r w:rsidRPr="0077708C">
        <w:rPr>
          <w:bCs/>
        </w:rPr>
        <w:t>valabil</w:t>
      </w:r>
      <w:proofErr w:type="spellEnd"/>
      <w:r w:rsidRPr="0077708C">
        <w:rPr>
          <w:bCs/>
        </w:rPr>
        <w:t xml:space="preserve"> la DTAC,</w:t>
      </w:r>
      <w:r w:rsidRPr="0077708C">
        <w:rPr>
          <w:bCs/>
          <w:lang w:val="it-IT"/>
        </w:rPr>
        <w:t xml:space="preserve"> </w:t>
      </w:r>
      <w:r w:rsidRPr="0077708C">
        <w:rPr>
          <w:bCs/>
        </w:rPr>
        <w:t xml:space="preserve">ELABORARE DOCUMENTATIE P.U.D. SI DOCUMENTATIE PENTRU AUTORIZAREA EXECUTARII LUCRARILOR DE CONSTRUIRE A OBIECTIVULUI LOCUINTA </w:t>
      </w:r>
      <w:proofErr w:type="gramStart"/>
      <w:r w:rsidRPr="0077708C">
        <w:rPr>
          <w:bCs/>
        </w:rPr>
        <w:t>UNIFAMILIALA,AMENAJARE</w:t>
      </w:r>
      <w:proofErr w:type="gramEnd"/>
      <w:r w:rsidRPr="0077708C">
        <w:rPr>
          <w:bCs/>
        </w:rPr>
        <w:t xml:space="preserve"> INCINTA, </w:t>
      </w:r>
      <w:proofErr w:type="spellStart"/>
      <w:r w:rsidRPr="0077708C">
        <w:rPr>
          <w:bCs/>
        </w:rPr>
        <w:t>acces</w:t>
      </w:r>
      <w:proofErr w:type="spellEnd"/>
      <w:r w:rsidRPr="0077708C">
        <w:rPr>
          <w:bCs/>
        </w:rPr>
        <w:t xml:space="preserve">, </w:t>
      </w:r>
      <w:proofErr w:type="spellStart"/>
      <w:r w:rsidRPr="0077708C">
        <w:rPr>
          <w:bCs/>
        </w:rPr>
        <w:t>imprejmuire</w:t>
      </w:r>
      <w:proofErr w:type="spellEnd"/>
      <w:r w:rsidRPr="0077708C">
        <w:rPr>
          <w:bCs/>
        </w:rPr>
        <w:t xml:space="preserve">, </w:t>
      </w:r>
      <w:proofErr w:type="spellStart"/>
      <w:r w:rsidRPr="0077708C">
        <w:rPr>
          <w:bCs/>
        </w:rPr>
        <w:t>bransamente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si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racorduri</w:t>
      </w:r>
      <w:proofErr w:type="spellEnd"/>
      <w:r w:rsidRPr="0077708C">
        <w:rPr>
          <w:bCs/>
        </w:rPr>
        <w:t xml:space="preserve"> la </w:t>
      </w:r>
      <w:proofErr w:type="spellStart"/>
      <w:r w:rsidRPr="0077708C">
        <w:rPr>
          <w:bCs/>
        </w:rPr>
        <w:t>retelele</w:t>
      </w:r>
      <w:proofErr w:type="spellEnd"/>
      <w:r w:rsidRPr="0077708C">
        <w:rPr>
          <w:bCs/>
        </w:rPr>
        <w:t xml:space="preserve"> de </w:t>
      </w:r>
      <w:proofErr w:type="spellStart"/>
      <w:r w:rsidRPr="0077708C">
        <w:rPr>
          <w:bCs/>
        </w:rPr>
        <w:t>utilitati</w:t>
      </w:r>
      <w:proofErr w:type="spellEnd"/>
      <w:r w:rsidRPr="0077708C">
        <w:rPr>
          <w:bCs/>
        </w:rPr>
        <w:t xml:space="preserve"> urbane” </w:t>
      </w:r>
      <w:proofErr w:type="spellStart"/>
      <w:r w:rsidRPr="0077708C">
        <w:rPr>
          <w:bCs/>
        </w:rPr>
        <w:t>pentru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terenul</w:t>
      </w:r>
      <w:proofErr w:type="spellEnd"/>
      <w:r w:rsidRPr="0077708C">
        <w:rPr>
          <w:bCs/>
        </w:rPr>
        <w:t xml:space="preserve"> cu nr. CF 50081 </w:t>
      </w:r>
      <w:proofErr w:type="spellStart"/>
      <w:proofErr w:type="gramStart"/>
      <w:r w:rsidRPr="0077708C">
        <w:rPr>
          <w:bCs/>
        </w:rPr>
        <w:t>Savadisla,inițiator</w:t>
      </w:r>
      <w:proofErr w:type="spellEnd"/>
      <w:proofErr w:type="gramEnd"/>
      <w:r w:rsidRPr="0077708C">
        <w:rPr>
          <w:bCs/>
        </w:rPr>
        <w:t xml:space="preserve"> ,</w:t>
      </w:r>
      <w:proofErr w:type="spellStart"/>
      <w:r w:rsidRPr="0077708C">
        <w:rPr>
          <w:bCs/>
        </w:rPr>
        <w:t>primar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Asztalos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Ștefan</w:t>
      </w:r>
      <w:proofErr w:type="spellEnd"/>
    </w:p>
    <w:p w14:paraId="723382EB" w14:textId="77777777" w:rsidR="00162CEC" w:rsidRPr="0077708C" w:rsidRDefault="00162CEC" w:rsidP="00162CEC">
      <w:pPr>
        <w:widowControl/>
        <w:numPr>
          <w:ilvl w:val="0"/>
          <w:numId w:val="1"/>
        </w:numPr>
        <w:rPr>
          <w:bCs/>
        </w:rPr>
      </w:pPr>
      <w:proofErr w:type="spellStart"/>
      <w:r w:rsidRPr="0077708C">
        <w:rPr>
          <w:bCs/>
        </w:rPr>
        <w:t>Proiect</w:t>
      </w:r>
      <w:proofErr w:type="spellEnd"/>
      <w:r w:rsidRPr="0077708C">
        <w:rPr>
          <w:bCs/>
        </w:rPr>
        <w:t xml:space="preserve"> de </w:t>
      </w:r>
      <w:proofErr w:type="spellStart"/>
      <w:r w:rsidRPr="0077708C">
        <w:rPr>
          <w:bCs/>
        </w:rPr>
        <w:t>hotărâre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privind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acordul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Consiliului</w:t>
      </w:r>
      <w:proofErr w:type="spellEnd"/>
      <w:r w:rsidRPr="0077708C">
        <w:rPr>
          <w:bCs/>
        </w:rPr>
        <w:t xml:space="preserve"> local </w:t>
      </w:r>
      <w:proofErr w:type="spellStart"/>
      <w:r w:rsidRPr="0077708C">
        <w:rPr>
          <w:bCs/>
        </w:rPr>
        <w:t>Săvădisla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în</w:t>
      </w:r>
      <w:proofErr w:type="spellEnd"/>
      <w:r w:rsidRPr="0077708C">
        <w:rPr>
          <w:bCs/>
        </w:rPr>
        <w:t xml:space="preserve"> scop </w:t>
      </w:r>
      <w:proofErr w:type="spellStart"/>
      <w:r w:rsidRPr="0077708C">
        <w:rPr>
          <w:bCs/>
        </w:rPr>
        <w:t>deschidere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acces</w:t>
      </w:r>
      <w:proofErr w:type="spellEnd"/>
      <w:r w:rsidRPr="0077708C">
        <w:rPr>
          <w:bCs/>
        </w:rPr>
        <w:t xml:space="preserve"> la drum de </w:t>
      </w:r>
      <w:proofErr w:type="spellStart"/>
      <w:r w:rsidRPr="0077708C">
        <w:rPr>
          <w:bCs/>
        </w:rPr>
        <w:t>exploatare</w:t>
      </w:r>
      <w:proofErr w:type="spellEnd"/>
      <w:r w:rsidRPr="0077708C">
        <w:rPr>
          <w:bCs/>
        </w:rPr>
        <w:t xml:space="preserve"> De 3624 a </w:t>
      </w:r>
      <w:proofErr w:type="spellStart"/>
      <w:r w:rsidRPr="0077708C">
        <w:rPr>
          <w:bCs/>
        </w:rPr>
        <w:t>localitătii</w:t>
      </w:r>
      <w:proofErr w:type="spellEnd"/>
      <w:r w:rsidRPr="0077708C">
        <w:rPr>
          <w:bCs/>
        </w:rPr>
        <w:t xml:space="preserve"> Lita, </w:t>
      </w:r>
      <w:proofErr w:type="spellStart"/>
      <w:r w:rsidRPr="0077708C">
        <w:rPr>
          <w:bCs/>
        </w:rPr>
        <w:t>comuna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Săvădisla</w:t>
      </w:r>
      <w:proofErr w:type="spellEnd"/>
      <w:r w:rsidRPr="0077708C">
        <w:rPr>
          <w:bCs/>
        </w:rPr>
        <w:t xml:space="preserve">, </w:t>
      </w:r>
      <w:proofErr w:type="spellStart"/>
      <w:r w:rsidRPr="0077708C">
        <w:rPr>
          <w:bCs/>
        </w:rPr>
        <w:t>jud</w:t>
      </w:r>
      <w:proofErr w:type="spellEnd"/>
      <w:r w:rsidRPr="0077708C">
        <w:rPr>
          <w:bCs/>
        </w:rPr>
        <w:t xml:space="preserve">. Cluj </w:t>
      </w:r>
      <w:proofErr w:type="spellStart"/>
      <w:r w:rsidRPr="0077708C">
        <w:rPr>
          <w:bCs/>
        </w:rPr>
        <w:t>si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amplasare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racorduri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și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branșamente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utilități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în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acea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zonă</w:t>
      </w:r>
      <w:proofErr w:type="spellEnd"/>
      <w:r w:rsidRPr="0077708C">
        <w:rPr>
          <w:bCs/>
        </w:rPr>
        <w:t xml:space="preserve">, </w:t>
      </w:r>
      <w:proofErr w:type="spellStart"/>
      <w:r w:rsidRPr="0077708C">
        <w:rPr>
          <w:bCs/>
        </w:rPr>
        <w:t>valabil</w:t>
      </w:r>
      <w:proofErr w:type="spellEnd"/>
      <w:r w:rsidRPr="0077708C">
        <w:rPr>
          <w:bCs/>
        </w:rPr>
        <w:t xml:space="preserve"> la DTAC,</w:t>
      </w:r>
      <w:r w:rsidRPr="0077708C">
        <w:rPr>
          <w:bCs/>
          <w:lang w:val="it-IT"/>
        </w:rPr>
        <w:t xml:space="preserve"> INTRARE IN LEGALITATE CONSTRUIRE ANEXA EXPLOATATIE AGRICOLA SI IMPREJMUIRE” </w:t>
      </w:r>
      <w:proofErr w:type="spellStart"/>
      <w:r w:rsidRPr="0077708C">
        <w:rPr>
          <w:bCs/>
        </w:rPr>
        <w:t>pentru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terenul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înscris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în</w:t>
      </w:r>
      <w:proofErr w:type="spellEnd"/>
      <w:r w:rsidRPr="0077708C">
        <w:rPr>
          <w:bCs/>
        </w:rPr>
        <w:t xml:space="preserve"> CF nr. </w:t>
      </w:r>
      <w:r w:rsidRPr="0077708C">
        <w:rPr>
          <w:bCs/>
          <w:color w:val="000000"/>
        </w:rPr>
        <w:t xml:space="preserve">52390 </w:t>
      </w:r>
      <w:proofErr w:type="spellStart"/>
      <w:proofErr w:type="gramStart"/>
      <w:r w:rsidRPr="0077708C">
        <w:rPr>
          <w:bCs/>
        </w:rPr>
        <w:t>Săvădisla,initiator</w:t>
      </w:r>
      <w:proofErr w:type="gramEnd"/>
      <w:r w:rsidRPr="0077708C">
        <w:rPr>
          <w:bCs/>
        </w:rPr>
        <w:t>,primar,Asztalos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Ștefan</w:t>
      </w:r>
      <w:proofErr w:type="spellEnd"/>
    </w:p>
    <w:p w14:paraId="3D325F24" w14:textId="77777777" w:rsidR="00162CEC" w:rsidRPr="0077708C" w:rsidRDefault="00162CEC" w:rsidP="00162CEC">
      <w:pPr>
        <w:widowControl/>
        <w:numPr>
          <w:ilvl w:val="0"/>
          <w:numId w:val="1"/>
        </w:numPr>
        <w:rPr>
          <w:bCs/>
        </w:rPr>
      </w:pPr>
      <w:proofErr w:type="spellStart"/>
      <w:r w:rsidRPr="0077708C">
        <w:rPr>
          <w:bCs/>
        </w:rPr>
        <w:lastRenderedPageBreak/>
        <w:t>Proiect</w:t>
      </w:r>
      <w:proofErr w:type="spellEnd"/>
      <w:r w:rsidRPr="0077708C">
        <w:rPr>
          <w:bCs/>
        </w:rPr>
        <w:t xml:space="preserve"> de </w:t>
      </w:r>
      <w:proofErr w:type="spellStart"/>
      <w:r w:rsidRPr="0077708C">
        <w:rPr>
          <w:bCs/>
        </w:rPr>
        <w:t>hotarare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privind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modificarea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și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completarea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Hotărârea</w:t>
      </w:r>
      <w:proofErr w:type="spellEnd"/>
      <w:r w:rsidRPr="0077708C">
        <w:rPr>
          <w:bCs/>
        </w:rPr>
        <w:t xml:space="preserve"> nr. 63 din data de 17.12.2020 </w:t>
      </w:r>
      <w:proofErr w:type="spellStart"/>
      <w:proofErr w:type="gramStart"/>
      <w:r w:rsidRPr="0077708C">
        <w:rPr>
          <w:bCs/>
        </w:rPr>
        <w:t>privind</w:t>
      </w:r>
      <w:proofErr w:type="spellEnd"/>
      <w:r w:rsidRPr="0077708C">
        <w:rPr>
          <w:bCs/>
        </w:rPr>
        <w:t xml:space="preserve">  </w:t>
      </w:r>
      <w:proofErr w:type="spellStart"/>
      <w:r w:rsidRPr="0077708C">
        <w:rPr>
          <w:bCs/>
        </w:rPr>
        <w:t>impozitele</w:t>
      </w:r>
      <w:proofErr w:type="spellEnd"/>
      <w:proofErr w:type="gramEnd"/>
      <w:r w:rsidRPr="0077708C">
        <w:rPr>
          <w:bCs/>
        </w:rPr>
        <w:t xml:space="preserve">   </w:t>
      </w:r>
      <w:proofErr w:type="spellStart"/>
      <w:r w:rsidRPr="0077708C">
        <w:rPr>
          <w:bCs/>
        </w:rPr>
        <w:t>si</w:t>
      </w:r>
      <w:proofErr w:type="spellEnd"/>
      <w:r w:rsidRPr="0077708C">
        <w:rPr>
          <w:bCs/>
        </w:rPr>
        <w:t xml:space="preserve">  </w:t>
      </w:r>
      <w:proofErr w:type="spellStart"/>
      <w:r w:rsidRPr="0077708C">
        <w:rPr>
          <w:bCs/>
        </w:rPr>
        <w:t>taxele</w:t>
      </w:r>
      <w:proofErr w:type="spellEnd"/>
      <w:r w:rsidRPr="0077708C">
        <w:rPr>
          <w:bCs/>
        </w:rPr>
        <w:t xml:space="preserve"> locale pe  </w:t>
      </w:r>
      <w:proofErr w:type="spellStart"/>
      <w:r w:rsidRPr="0077708C">
        <w:rPr>
          <w:bCs/>
        </w:rPr>
        <w:t>anul</w:t>
      </w:r>
      <w:proofErr w:type="spellEnd"/>
      <w:r w:rsidRPr="0077708C">
        <w:rPr>
          <w:bCs/>
        </w:rPr>
        <w:t xml:space="preserve"> 2021,inițiator,primar,Asztalos </w:t>
      </w:r>
      <w:proofErr w:type="spellStart"/>
      <w:r w:rsidRPr="0077708C">
        <w:rPr>
          <w:bCs/>
        </w:rPr>
        <w:t>Ștefan</w:t>
      </w:r>
      <w:proofErr w:type="spellEnd"/>
    </w:p>
    <w:p w14:paraId="5078C5F6" w14:textId="77777777" w:rsidR="00162CEC" w:rsidRPr="0077708C" w:rsidRDefault="00162CEC" w:rsidP="00162CEC">
      <w:pPr>
        <w:ind w:left="709" w:hanging="425"/>
        <w:rPr>
          <w:iCs/>
        </w:rPr>
      </w:pPr>
      <w:r w:rsidRPr="0077708C">
        <w:t xml:space="preserve"> 5.  </w:t>
      </w:r>
      <w:proofErr w:type="spellStart"/>
      <w:r>
        <w:t>Dezbaterea</w:t>
      </w:r>
      <w:proofErr w:type="spellEnd"/>
      <w:r w:rsidRPr="0077708C">
        <w:t xml:space="preserve"> </w:t>
      </w:r>
      <w:proofErr w:type="spellStart"/>
      <w:r w:rsidRPr="0077708C">
        <w:rPr>
          <w:iCs/>
        </w:rPr>
        <w:t>privind</w:t>
      </w:r>
      <w:proofErr w:type="spellEnd"/>
      <w:r w:rsidRPr="0077708C">
        <w:rPr>
          <w:iCs/>
        </w:rPr>
        <w:t xml:space="preserve"> </w:t>
      </w:r>
      <w:proofErr w:type="spellStart"/>
      <w:r w:rsidRPr="0077708C">
        <w:rPr>
          <w:iCs/>
        </w:rPr>
        <w:t>acordarea</w:t>
      </w:r>
      <w:proofErr w:type="spellEnd"/>
      <w:r w:rsidRPr="0077708C">
        <w:rPr>
          <w:iCs/>
        </w:rPr>
        <w:t xml:space="preserve"> </w:t>
      </w:r>
      <w:proofErr w:type="spellStart"/>
      <w:r w:rsidRPr="0077708C">
        <w:rPr>
          <w:iCs/>
        </w:rPr>
        <w:t>unui</w:t>
      </w:r>
      <w:proofErr w:type="spellEnd"/>
      <w:r w:rsidRPr="0077708C">
        <w:rPr>
          <w:iCs/>
        </w:rPr>
        <w:t xml:space="preserve"> </w:t>
      </w:r>
      <w:proofErr w:type="spellStart"/>
      <w:r w:rsidRPr="0077708C">
        <w:rPr>
          <w:iCs/>
        </w:rPr>
        <w:t>ajutor</w:t>
      </w:r>
      <w:proofErr w:type="spellEnd"/>
      <w:r w:rsidRPr="0077708C">
        <w:rPr>
          <w:iCs/>
        </w:rPr>
        <w:t xml:space="preserve"> de </w:t>
      </w:r>
      <w:proofErr w:type="spellStart"/>
      <w:r w:rsidRPr="0077708C">
        <w:rPr>
          <w:iCs/>
        </w:rPr>
        <w:t>urgență</w:t>
      </w:r>
      <w:proofErr w:type="spellEnd"/>
      <w:r w:rsidRPr="0077708C">
        <w:rPr>
          <w:iCs/>
        </w:rPr>
        <w:t xml:space="preserve"> d-</w:t>
      </w:r>
      <w:proofErr w:type="spellStart"/>
      <w:r w:rsidRPr="0077708C">
        <w:rPr>
          <w:iCs/>
        </w:rPr>
        <w:t>lui</w:t>
      </w:r>
      <w:proofErr w:type="spellEnd"/>
      <w:r w:rsidRPr="0077708C">
        <w:rPr>
          <w:iCs/>
        </w:rPr>
        <w:t xml:space="preserve"> </w:t>
      </w:r>
      <w:proofErr w:type="spellStart"/>
      <w:proofErr w:type="gramStart"/>
      <w:r w:rsidRPr="0077708C">
        <w:rPr>
          <w:iCs/>
        </w:rPr>
        <w:t>Bordea</w:t>
      </w:r>
      <w:proofErr w:type="spellEnd"/>
      <w:r w:rsidRPr="0077708C">
        <w:rPr>
          <w:iCs/>
        </w:rPr>
        <w:t xml:space="preserve">  Traian</w:t>
      </w:r>
      <w:proofErr w:type="gramEnd"/>
      <w:r w:rsidRPr="0077708C">
        <w:rPr>
          <w:iCs/>
        </w:rPr>
        <w:t xml:space="preserve">      cu </w:t>
      </w:r>
      <w:proofErr w:type="spellStart"/>
      <w:r w:rsidRPr="0077708C">
        <w:rPr>
          <w:iCs/>
        </w:rPr>
        <w:t>domniciliul</w:t>
      </w:r>
      <w:proofErr w:type="spellEnd"/>
      <w:r w:rsidRPr="0077708C">
        <w:rPr>
          <w:iCs/>
        </w:rPr>
        <w:t xml:space="preserve"> </w:t>
      </w:r>
      <w:proofErr w:type="spellStart"/>
      <w:r w:rsidRPr="0077708C">
        <w:rPr>
          <w:iCs/>
        </w:rPr>
        <w:t>în</w:t>
      </w:r>
      <w:proofErr w:type="spellEnd"/>
      <w:r w:rsidRPr="0077708C">
        <w:rPr>
          <w:iCs/>
        </w:rPr>
        <w:t xml:space="preserve"> sat </w:t>
      </w:r>
      <w:proofErr w:type="spellStart"/>
      <w:r w:rsidRPr="0077708C">
        <w:rPr>
          <w:iCs/>
        </w:rPr>
        <w:t>Finișel</w:t>
      </w:r>
      <w:proofErr w:type="spellEnd"/>
      <w:r w:rsidRPr="0077708C">
        <w:rPr>
          <w:iCs/>
        </w:rPr>
        <w:t xml:space="preserve"> nr. 66/</w:t>
      </w:r>
      <w:proofErr w:type="spellStart"/>
      <w:proofErr w:type="gramStart"/>
      <w:r w:rsidRPr="0077708C">
        <w:rPr>
          <w:iCs/>
        </w:rPr>
        <w:t>A,comuna</w:t>
      </w:r>
      <w:proofErr w:type="spellEnd"/>
      <w:proofErr w:type="gramEnd"/>
      <w:r w:rsidRPr="0077708C">
        <w:rPr>
          <w:iCs/>
        </w:rPr>
        <w:t xml:space="preserve"> </w:t>
      </w:r>
      <w:proofErr w:type="spellStart"/>
      <w:r w:rsidRPr="0077708C">
        <w:rPr>
          <w:iCs/>
        </w:rPr>
        <w:t>Săvădisla,județul</w:t>
      </w:r>
      <w:proofErr w:type="spellEnd"/>
      <w:r w:rsidRPr="0077708C">
        <w:rPr>
          <w:iCs/>
        </w:rPr>
        <w:t xml:space="preserve"> </w:t>
      </w:r>
      <w:proofErr w:type="spellStart"/>
      <w:r w:rsidRPr="0077708C">
        <w:rPr>
          <w:iCs/>
        </w:rPr>
        <w:t>Cluj,initiator</w:t>
      </w:r>
      <w:proofErr w:type="spellEnd"/>
      <w:r w:rsidRPr="0077708C">
        <w:rPr>
          <w:iCs/>
        </w:rPr>
        <w:t xml:space="preserve">,   </w:t>
      </w:r>
      <w:proofErr w:type="spellStart"/>
      <w:r w:rsidRPr="0077708C">
        <w:rPr>
          <w:iCs/>
        </w:rPr>
        <w:t>primar,Asztalos</w:t>
      </w:r>
      <w:proofErr w:type="spellEnd"/>
      <w:r w:rsidRPr="0077708C">
        <w:rPr>
          <w:iCs/>
        </w:rPr>
        <w:t xml:space="preserve"> </w:t>
      </w:r>
      <w:proofErr w:type="spellStart"/>
      <w:r w:rsidRPr="0077708C">
        <w:rPr>
          <w:iCs/>
        </w:rPr>
        <w:t>Ștefan</w:t>
      </w:r>
      <w:proofErr w:type="spellEnd"/>
    </w:p>
    <w:p w14:paraId="444F5F0F" w14:textId="77777777" w:rsidR="00162CEC" w:rsidRPr="0077708C" w:rsidRDefault="00162CEC" w:rsidP="00162CEC">
      <w:pPr>
        <w:ind w:left="567" w:hanging="567"/>
        <w:jc w:val="both"/>
      </w:pPr>
      <w:r w:rsidRPr="0077708C">
        <w:t xml:space="preserve">       6. </w:t>
      </w:r>
      <w:proofErr w:type="spellStart"/>
      <w:r w:rsidRPr="0077708C">
        <w:t>Proiect</w:t>
      </w:r>
      <w:proofErr w:type="spellEnd"/>
      <w:r w:rsidRPr="0077708C">
        <w:t xml:space="preserve"> de </w:t>
      </w:r>
      <w:proofErr w:type="spellStart"/>
      <w:r w:rsidRPr="0077708C">
        <w:t>hotărâre</w:t>
      </w:r>
      <w:proofErr w:type="spellEnd"/>
      <w:r w:rsidRPr="0077708C">
        <w:t xml:space="preserve"> </w:t>
      </w:r>
      <w:proofErr w:type="spellStart"/>
      <w:r w:rsidRPr="0077708C">
        <w:t>privind</w:t>
      </w:r>
      <w:proofErr w:type="spellEnd"/>
      <w:r w:rsidRPr="0077708C">
        <w:t xml:space="preserve"> </w:t>
      </w:r>
      <w:proofErr w:type="spellStart"/>
      <w:r w:rsidRPr="0077708C">
        <w:t>decontarea</w:t>
      </w:r>
      <w:proofErr w:type="spellEnd"/>
      <w:r w:rsidRPr="0077708C">
        <w:t xml:space="preserve"> </w:t>
      </w:r>
      <w:proofErr w:type="spellStart"/>
      <w:r w:rsidRPr="0077708C">
        <w:t>cheltuileilor</w:t>
      </w:r>
      <w:proofErr w:type="spellEnd"/>
      <w:r w:rsidRPr="0077708C">
        <w:t xml:space="preserve"> de transport ale </w:t>
      </w:r>
      <w:proofErr w:type="spellStart"/>
      <w:r w:rsidRPr="0077708C">
        <w:t>cadrelor</w:t>
      </w:r>
      <w:proofErr w:type="spellEnd"/>
      <w:r w:rsidRPr="0077708C">
        <w:t xml:space="preserve"> </w:t>
      </w:r>
      <w:proofErr w:type="spellStart"/>
      <w:r w:rsidRPr="0077708C">
        <w:t>didactice</w:t>
      </w:r>
      <w:proofErr w:type="spellEnd"/>
      <w:r w:rsidRPr="0077708C">
        <w:t xml:space="preserve"> </w:t>
      </w:r>
      <w:proofErr w:type="spellStart"/>
      <w:r w:rsidRPr="0077708C">
        <w:t>navetiste</w:t>
      </w:r>
      <w:proofErr w:type="spellEnd"/>
      <w:r w:rsidRPr="0077708C">
        <w:t xml:space="preserve"> </w:t>
      </w:r>
      <w:proofErr w:type="spellStart"/>
      <w:r w:rsidRPr="0077708C">
        <w:t>pentru</w:t>
      </w:r>
      <w:proofErr w:type="spellEnd"/>
      <w:r w:rsidRPr="0077708C">
        <w:t xml:space="preserve"> </w:t>
      </w:r>
      <w:proofErr w:type="spellStart"/>
      <w:r w:rsidRPr="0077708C">
        <w:t>luna</w:t>
      </w:r>
      <w:proofErr w:type="spellEnd"/>
      <w:r w:rsidRPr="0077708C">
        <w:t xml:space="preserve"> </w:t>
      </w:r>
      <w:proofErr w:type="spellStart"/>
      <w:r w:rsidRPr="0077708C">
        <w:t>iunie</w:t>
      </w:r>
      <w:proofErr w:type="spellEnd"/>
      <w:r w:rsidRPr="0077708C">
        <w:t xml:space="preserve"> ale </w:t>
      </w:r>
      <w:proofErr w:type="spellStart"/>
      <w:r w:rsidRPr="0077708C">
        <w:t>anului</w:t>
      </w:r>
      <w:proofErr w:type="spellEnd"/>
      <w:r w:rsidRPr="0077708C">
        <w:t xml:space="preserve"> 2021, </w:t>
      </w:r>
      <w:proofErr w:type="spellStart"/>
      <w:r w:rsidRPr="0077708C">
        <w:t>inițiator</w:t>
      </w:r>
      <w:proofErr w:type="spellEnd"/>
      <w:r w:rsidRPr="0077708C">
        <w:t xml:space="preserve">, </w:t>
      </w:r>
      <w:proofErr w:type="spellStart"/>
      <w:r w:rsidRPr="0077708C">
        <w:t>primar</w:t>
      </w:r>
      <w:proofErr w:type="spellEnd"/>
      <w:r w:rsidRPr="0077708C">
        <w:t xml:space="preserve">, </w:t>
      </w:r>
      <w:proofErr w:type="spellStart"/>
      <w:r w:rsidRPr="0077708C">
        <w:t>Asztalos</w:t>
      </w:r>
      <w:proofErr w:type="spellEnd"/>
      <w:r w:rsidRPr="0077708C">
        <w:t xml:space="preserve"> Stefan</w:t>
      </w:r>
    </w:p>
    <w:p w14:paraId="33FEA37B" w14:textId="77777777" w:rsidR="00162CEC" w:rsidRPr="0077708C" w:rsidRDefault="00162CEC" w:rsidP="00162CEC">
      <w:pPr>
        <w:widowControl/>
        <w:numPr>
          <w:ilvl w:val="0"/>
          <w:numId w:val="2"/>
        </w:numPr>
        <w:jc w:val="both"/>
      </w:pPr>
      <w:proofErr w:type="spellStart"/>
      <w:r w:rsidRPr="0077708C">
        <w:t>Raport</w:t>
      </w:r>
      <w:proofErr w:type="spellEnd"/>
      <w:r w:rsidRPr="0077708C">
        <w:t xml:space="preserve"> de </w:t>
      </w:r>
      <w:proofErr w:type="spellStart"/>
      <w:r w:rsidRPr="0077708C">
        <w:t>activitate</w:t>
      </w:r>
      <w:proofErr w:type="spellEnd"/>
      <w:r w:rsidRPr="0077708C">
        <w:t xml:space="preserve"> </w:t>
      </w:r>
      <w:proofErr w:type="spellStart"/>
      <w:r w:rsidRPr="0077708C">
        <w:t>privind</w:t>
      </w:r>
      <w:proofErr w:type="spellEnd"/>
      <w:r w:rsidRPr="0077708C">
        <w:t xml:space="preserve"> </w:t>
      </w:r>
      <w:proofErr w:type="spellStart"/>
      <w:r w:rsidRPr="0077708C">
        <w:t>stadiul</w:t>
      </w:r>
      <w:proofErr w:type="spellEnd"/>
      <w:r w:rsidRPr="0077708C">
        <w:t xml:space="preserve"> de </w:t>
      </w:r>
      <w:proofErr w:type="spellStart"/>
      <w:r w:rsidRPr="0077708C">
        <w:t>inscriere</w:t>
      </w:r>
      <w:proofErr w:type="spellEnd"/>
      <w:r w:rsidRPr="0077708C">
        <w:t xml:space="preserve"> a </w:t>
      </w:r>
      <w:proofErr w:type="spellStart"/>
      <w:r w:rsidRPr="0077708C">
        <w:t>datelor</w:t>
      </w:r>
      <w:proofErr w:type="spellEnd"/>
      <w:r w:rsidRPr="0077708C">
        <w:t xml:space="preserve"> </w:t>
      </w:r>
      <w:proofErr w:type="spellStart"/>
      <w:r w:rsidRPr="0077708C">
        <w:t>în</w:t>
      </w:r>
      <w:proofErr w:type="spellEnd"/>
      <w:r w:rsidRPr="0077708C">
        <w:t xml:space="preserve"> </w:t>
      </w:r>
      <w:proofErr w:type="spellStart"/>
      <w:r w:rsidRPr="0077708C">
        <w:t>registrul</w:t>
      </w:r>
      <w:proofErr w:type="spellEnd"/>
      <w:r w:rsidRPr="0077708C">
        <w:t xml:space="preserve"> </w:t>
      </w:r>
      <w:proofErr w:type="spellStart"/>
      <w:r w:rsidRPr="0077708C">
        <w:t>agricol</w:t>
      </w:r>
      <w:proofErr w:type="spellEnd"/>
      <w:r w:rsidRPr="0077708C">
        <w:t xml:space="preserve"> </w:t>
      </w:r>
      <w:proofErr w:type="spellStart"/>
      <w:r w:rsidRPr="0077708C">
        <w:t>pentru</w:t>
      </w:r>
      <w:proofErr w:type="spellEnd"/>
      <w:r w:rsidRPr="0077708C">
        <w:t xml:space="preserve"> </w:t>
      </w:r>
      <w:proofErr w:type="spellStart"/>
      <w:r w:rsidRPr="0077708C">
        <w:t>trimestrul</w:t>
      </w:r>
      <w:proofErr w:type="spellEnd"/>
      <w:r w:rsidRPr="0077708C">
        <w:t xml:space="preserve"> I-II al </w:t>
      </w:r>
      <w:proofErr w:type="spellStart"/>
      <w:r w:rsidRPr="0077708C">
        <w:t>anului</w:t>
      </w:r>
      <w:proofErr w:type="spellEnd"/>
      <w:r w:rsidRPr="0077708C">
        <w:t xml:space="preserve"> </w:t>
      </w:r>
      <w:proofErr w:type="gramStart"/>
      <w:r w:rsidRPr="0077708C">
        <w:t>2021,inițiator</w:t>
      </w:r>
      <w:proofErr w:type="gramEnd"/>
      <w:r w:rsidRPr="0077708C">
        <w:t xml:space="preserve">, </w:t>
      </w:r>
      <w:proofErr w:type="spellStart"/>
      <w:r w:rsidRPr="0077708C">
        <w:t>primar,Asztalos</w:t>
      </w:r>
      <w:proofErr w:type="spellEnd"/>
      <w:r w:rsidRPr="0077708C">
        <w:t xml:space="preserve"> </w:t>
      </w:r>
      <w:proofErr w:type="spellStart"/>
      <w:r w:rsidRPr="0077708C">
        <w:t>Ștefan</w:t>
      </w:r>
      <w:proofErr w:type="spellEnd"/>
    </w:p>
    <w:p w14:paraId="4AD28824" w14:textId="77777777" w:rsidR="00162CEC" w:rsidRPr="0077708C" w:rsidRDefault="00162CEC" w:rsidP="00162CEC">
      <w:pPr>
        <w:widowControl/>
        <w:numPr>
          <w:ilvl w:val="0"/>
          <w:numId w:val="2"/>
        </w:numPr>
        <w:jc w:val="both"/>
      </w:pPr>
      <w:proofErr w:type="spellStart"/>
      <w:r w:rsidRPr="0077708C">
        <w:t>Proiecte</w:t>
      </w:r>
      <w:proofErr w:type="spellEnd"/>
      <w:r w:rsidRPr="0077708C">
        <w:t xml:space="preserve"> de </w:t>
      </w:r>
      <w:proofErr w:type="spellStart"/>
      <w:r w:rsidRPr="0077708C">
        <w:t>hotarari</w:t>
      </w:r>
      <w:proofErr w:type="spellEnd"/>
      <w:r w:rsidRPr="0077708C">
        <w:t xml:space="preserve"> </w:t>
      </w:r>
      <w:proofErr w:type="spellStart"/>
      <w:r w:rsidRPr="0077708C">
        <w:t>si</w:t>
      </w:r>
      <w:proofErr w:type="spellEnd"/>
      <w:r w:rsidRPr="0077708C">
        <w:t xml:space="preserve"> </w:t>
      </w:r>
      <w:proofErr w:type="spellStart"/>
      <w:r w:rsidRPr="0077708C">
        <w:t>alte</w:t>
      </w:r>
      <w:proofErr w:type="spellEnd"/>
      <w:r w:rsidRPr="0077708C">
        <w:t xml:space="preserve"> </w:t>
      </w:r>
      <w:proofErr w:type="spellStart"/>
      <w:r w:rsidRPr="0077708C">
        <w:t>documente</w:t>
      </w:r>
      <w:proofErr w:type="spellEnd"/>
      <w:r w:rsidRPr="0077708C">
        <w:t xml:space="preserve"> </w:t>
      </w:r>
      <w:proofErr w:type="spellStart"/>
      <w:r w:rsidRPr="0077708C">
        <w:t>supuse</w:t>
      </w:r>
      <w:proofErr w:type="spellEnd"/>
      <w:r w:rsidRPr="0077708C">
        <w:t xml:space="preserve"> </w:t>
      </w:r>
      <w:proofErr w:type="spellStart"/>
      <w:r w:rsidRPr="0077708C">
        <w:t>spre</w:t>
      </w:r>
      <w:proofErr w:type="spellEnd"/>
      <w:r w:rsidRPr="0077708C">
        <w:t xml:space="preserve"> </w:t>
      </w:r>
      <w:proofErr w:type="spellStart"/>
      <w:r w:rsidRPr="0077708C">
        <w:t>analiza</w:t>
      </w:r>
      <w:proofErr w:type="spellEnd"/>
      <w:r w:rsidRPr="0077708C">
        <w:t xml:space="preserve"> </w:t>
      </w:r>
      <w:proofErr w:type="spellStart"/>
      <w:r w:rsidRPr="0077708C">
        <w:t>Consiliului</w:t>
      </w:r>
      <w:proofErr w:type="spellEnd"/>
      <w:r w:rsidRPr="0077708C">
        <w:t xml:space="preserve"> Local.</w:t>
      </w:r>
    </w:p>
    <w:p w14:paraId="09BD9A7C" w14:textId="77777777" w:rsidR="00162CEC" w:rsidRPr="00CE5EB6" w:rsidRDefault="00162CEC" w:rsidP="00162CEC">
      <w:pPr>
        <w:widowControl/>
        <w:numPr>
          <w:ilvl w:val="0"/>
          <w:numId w:val="2"/>
        </w:numPr>
        <w:jc w:val="both"/>
      </w:pPr>
      <w:proofErr w:type="spellStart"/>
      <w:r w:rsidRPr="0077708C">
        <w:t>Probleme</w:t>
      </w:r>
      <w:proofErr w:type="spellEnd"/>
      <w:r w:rsidRPr="0077708C">
        <w:t xml:space="preserve"> de </w:t>
      </w:r>
      <w:proofErr w:type="spellStart"/>
      <w:r w:rsidRPr="0077708C">
        <w:t>interes</w:t>
      </w:r>
      <w:proofErr w:type="spellEnd"/>
      <w:r w:rsidRPr="0077708C">
        <w:t xml:space="preserve"> local.</w:t>
      </w:r>
    </w:p>
    <w:p w14:paraId="4B80715E" w14:textId="77777777" w:rsidR="00162CEC" w:rsidRDefault="00162CEC" w:rsidP="00162CEC">
      <w:pPr>
        <w:jc w:val="center"/>
        <w:rPr>
          <w:b/>
          <w:bCs/>
          <w:sz w:val="22"/>
          <w:szCs w:val="22"/>
        </w:rPr>
      </w:pPr>
    </w:p>
    <w:p w14:paraId="023C3F42" w14:textId="77777777" w:rsidR="00162CEC" w:rsidRDefault="00162CEC" w:rsidP="00162CEC">
      <w:r w:rsidRPr="002C354D">
        <w:t xml:space="preserve">Se </w:t>
      </w:r>
      <w:proofErr w:type="spellStart"/>
      <w:r w:rsidRPr="002C354D">
        <w:t>pune</w:t>
      </w:r>
      <w:proofErr w:type="spellEnd"/>
      <w:r w:rsidRPr="002C354D">
        <w:t xml:space="preserve"> </w:t>
      </w:r>
      <w:proofErr w:type="spellStart"/>
      <w:r w:rsidRPr="002C354D">
        <w:t>în</w:t>
      </w:r>
      <w:proofErr w:type="spellEnd"/>
      <w:r w:rsidRPr="002C354D">
        <w:t xml:space="preserve"> </w:t>
      </w:r>
      <w:proofErr w:type="spellStart"/>
      <w:r w:rsidRPr="002C354D">
        <w:t>discuție</w:t>
      </w:r>
      <w:proofErr w:type="spellEnd"/>
    </w:p>
    <w:p w14:paraId="167539AA" w14:textId="77777777" w:rsidR="00162CEC" w:rsidRDefault="00162CEC" w:rsidP="00162CEC">
      <w:pPr>
        <w:rPr>
          <w:b/>
          <w:bCs/>
          <w:sz w:val="22"/>
          <w:szCs w:val="22"/>
        </w:rPr>
      </w:pPr>
    </w:p>
    <w:p w14:paraId="7D60569A" w14:textId="23CF08DA" w:rsidR="00162CEC" w:rsidRPr="0077708C" w:rsidRDefault="00162CEC" w:rsidP="00162CEC">
      <w:pPr>
        <w:widowControl/>
        <w:jc w:val="both"/>
      </w:pPr>
      <w:r>
        <w:rPr>
          <w:bCs/>
          <w:lang w:eastAsia="ro-RO"/>
        </w:rPr>
        <w:t>1.</w:t>
      </w:r>
      <w:r w:rsidRPr="0077708C">
        <w:t xml:space="preserve">Proiect de </w:t>
      </w:r>
      <w:proofErr w:type="spellStart"/>
      <w:r w:rsidRPr="0077708C">
        <w:t>hotărâre</w:t>
      </w:r>
      <w:proofErr w:type="spellEnd"/>
      <w:r w:rsidRPr="0077708C">
        <w:t xml:space="preserve"> </w:t>
      </w:r>
      <w:proofErr w:type="spellStart"/>
      <w:r w:rsidRPr="0077708C">
        <w:t>privind</w:t>
      </w:r>
      <w:proofErr w:type="spellEnd"/>
      <w:r w:rsidRPr="0077708C">
        <w:t xml:space="preserve"> </w:t>
      </w:r>
      <w:proofErr w:type="spellStart"/>
      <w:r w:rsidRPr="0077708C">
        <w:t>aprobarea</w:t>
      </w:r>
      <w:proofErr w:type="spellEnd"/>
      <w:r w:rsidRPr="0077708C">
        <w:t xml:space="preserve"> </w:t>
      </w:r>
      <w:proofErr w:type="spellStart"/>
      <w:r w:rsidRPr="0077708C">
        <w:t>executiei</w:t>
      </w:r>
      <w:proofErr w:type="spellEnd"/>
      <w:r w:rsidRPr="0077708C">
        <w:t xml:space="preserve"> </w:t>
      </w:r>
      <w:proofErr w:type="spellStart"/>
      <w:r w:rsidRPr="0077708C">
        <w:t>bugetare</w:t>
      </w:r>
      <w:proofErr w:type="spellEnd"/>
      <w:r w:rsidRPr="0077708C">
        <w:t xml:space="preserve"> pe </w:t>
      </w:r>
      <w:proofErr w:type="spellStart"/>
      <w:r w:rsidRPr="0077708C">
        <w:t>trimestrul</w:t>
      </w:r>
      <w:proofErr w:type="spellEnd"/>
      <w:r w:rsidRPr="0077708C">
        <w:t xml:space="preserve"> II al </w:t>
      </w:r>
      <w:proofErr w:type="spellStart"/>
      <w:r w:rsidRPr="0077708C">
        <w:t>anului</w:t>
      </w:r>
      <w:proofErr w:type="spellEnd"/>
      <w:r w:rsidRPr="0077708C">
        <w:t xml:space="preserve"> </w:t>
      </w:r>
      <w:proofErr w:type="gramStart"/>
      <w:r w:rsidRPr="0077708C">
        <w:t>2021,initiator</w:t>
      </w:r>
      <w:proofErr w:type="gramEnd"/>
    </w:p>
    <w:p w14:paraId="039F80AA" w14:textId="73E75345" w:rsidR="00162CEC" w:rsidRPr="00964937" w:rsidRDefault="00162CEC" w:rsidP="00162CEC">
      <w:pPr>
        <w:rPr>
          <w:bCs/>
          <w:lang w:eastAsia="ro-RO"/>
        </w:rPr>
      </w:pPr>
    </w:p>
    <w:p w14:paraId="3D68FC71" w14:textId="1C9A0EE3" w:rsidR="00162CEC" w:rsidRDefault="00162CEC" w:rsidP="00162CEC">
      <w:pPr>
        <w:ind w:left="142"/>
      </w:pPr>
      <w:r w:rsidRPr="00371E49">
        <w:t xml:space="preserve">La </w:t>
      </w:r>
      <w:proofErr w:type="spellStart"/>
      <w:r w:rsidRPr="00371E49">
        <w:t>acest</w:t>
      </w:r>
      <w:proofErr w:type="spellEnd"/>
      <w:r w:rsidRPr="00371E49">
        <w:t xml:space="preserve"> </w:t>
      </w:r>
      <w:proofErr w:type="spellStart"/>
      <w:r w:rsidRPr="00371E49">
        <w:t>punct</w:t>
      </w:r>
      <w:proofErr w:type="spellEnd"/>
      <w:r w:rsidRPr="00371E49">
        <w:t xml:space="preserve"> </w:t>
      </w:r>
      <w:r>
        <w:t xml:space="preserve">al </w:t>
      </w:r>
      <w:proofErr w:type="spellStart"/>
      <w:r>
        <w:t>ordinii</w:t>
      </w:r>
      <w:proofErr w:type="spellEnd"/>
      <w:r>
        <w:t xml:space="preserve"> de zi,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inițiat</w:t>
      </w:r>
      <w:proofErr w:type="spellEnd"/>
      <w:r>
        <w:t xml:space="preserve"> de </w:t>
      </w:r>
      <w:proofErr w:type="spellStart"/>
      <w:r>
        <w:t>primarul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însoțit</w:t>
      </w:r>
      <w:proofErr w:type="spellEnd"/>
      <w:r>
        <w:t xml:space="preserve"> de </w:t>
      </w:r>
      <w:proofErr w:type="spellStart"/>
      <w:r>
        <w:t>raportul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,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analizat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,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proofErr w:type="gramStart"/>
      <w:r>
        <w:t>Local,fiind</w:t>
      </w:r>
      <w:proofErr w:type="spellEnd"/>
      <w:proofErr w:type="gramEnd"/>
      <w:r>
        <w:t xml:space="preserve"> </w:t>
      </w:r>
      <w:proofErr w:type="spellStart"/>
      <w:r>
        <w:t>avizat</w:t>
      </w:r>
      <w:proofErr w:type="spellEnd"/>
      <w:r>
        <w:t xml:space="preserve"> </w:t>
      </w:r>
      <w:proofErr w:type="spellStart"/>
      <w:r>
        <w:t>favorabil</w:t>
      </w:r>
      <w:proofErr w:type="spellEnd"/>
      <w:r>
        <w:t>.</w:t>
      </w:r>
    </w:p>
    <w:p w14:paraId="5D39ED09" w14:textId="77777777" w:rsidR="00162CEC" w:rsidRDefault="00162CEC" w:rsidP="00162CEC">
      <w:pPr>
        <w:ind w:left="142"/>
      </w:pPr>
    </w:p>
    <w:p w14:paraId="075D1619" w14:textId="1247528E" w:rsidR="00162CEC" w:rsidRDefault="00162CEC" w:rsidP="00162CEC">
      <w:proofErr w:type="spellStart"/>
      <w:r>
        <w:t>Consilierii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nu au </w:t>
      </w:r>
      <w:proofErr w:type="spellStart"/>
      <w:r>
        <w:t>întrebări</w:t>
      </w:r>
      <w:proofErr w:type="spellEnd"/>
      <w:r>
        <w:t xml:space="preserve">,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observații</w:t>
      </w:r>
      <w:proofErr w:type="spellEnd"/>
      <w:r>
        <w:t xml:space="preserve"> de </w:t>
      </w:r>
      <w:proofErr w:type="spellStart"/>
      <w:r>
        <w:t>făcut</w:t>
      </w:r>
      <w:proofErr w:type="spellEnd"/>
      <w:r>
        <w:t xml:space="preserve">, </w:t>
      </w:r>
      <w:proofErr w:type="spellStart"/>
      <w:r>
        <w:t>motiv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se </w:t>
      </w:r>
      <w:proofErr w:type="spellStart"/>
      <w:r>
        <w:t>supune</w:t>
      </w:r>
      <w:proofErr w:type="spellEnd"/>
      <w:r>
        <w:t xml:space="preserve"> la </w:t>
      </w:r>
      <w:proofErr w:type="spellStart"/>
      <w:r>
        <w:t>vot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forma </w:t>
      </w:r>
      <w:proofErr w:type="spellStart"/>
      <w:r>
        <w:t>inițială</w:t>
      </w:r>
      <w:proofErr w:type="spellEnd"/>
      <w:r>
        <w:t>.</w:t>
      </w:r>
    </w:p>
    <w:p w14:paraId="1925622D" w14:textId="1E0A74A6" w:rsidR="00162CEC" w:rsidRDefault="00162CEC" w:rsidP="00162CEC">
      <w:r w:rsidRPr="00E1080F">
        <w:tab/>
      </w:r>
      <w:proofErr w:type="spellStart"/>
      <w:r w:rsidRPr="00E1080F">
        <w:t>Votează</w:t>
      </w:r>
      <w:proofErr w:type="spellEnd"/>
      <w:r w:rsidRPr="00E1080F">
        <w:t xml:space="preserve"> </w:t>
      </w:r>
      <w:proofErr w:type="spellStart"/>
      <w:r w:rsidRPr="00E1080F">
        <w:t>pentru</w:t>
      </w:r>
      <w:proofErr w:type="spellEnd"/>
      <w:r w:rsidRPr="00E1080F">
        <w:t xml:space="preserve"> </w:t>
      </w:r>
      <w:proofErr w:type="spellStart"/>
      <w:r w:rsidRPr="00E1080F">
        <w:t>toți</w:t>
      </w:r>
      <w:proofErr w:type="spellEnd"/>
      <w:r w:rsidRPr="00E1080F">
        <w:t xml:space="preserve"> </w:t>
      </w:r>
      <w:r>
        <w:t>11</w:t>
      </w:r>
      <w:r w:rsidRPr="00E1080F">
        <w:t xml:space="preserve"> co</w:t>
      </w:r>
      <w:proofErr w:type="spellStart"/>
      <w:r w:rsidRPr="00E1080F">
        <w:t>nsilieri</w:t>
      </w:r>
      <w:proofErr w:type="spellEnd"/>
      <w:r w:rsidRPr="00E1080F">
        <w:t xml:space="preserve"> </w:t>
      </w:r>
      <w:proofErr w:type="spellStart"/>
      <w:r w:rsidRPr="00E1080F">
        <w:t>locali</w:t>
      </w:r>
      <w:proofErr w:type="spellEnd"/>
      <w:r w:rsidRPr="00E1080F">
        <w:t xml:space="preserve"> </w:t>
      </w:r>
      <w:proofErr w:type="spellStart"/>
      <w:r w:rsidRPr="00E1080F">
        <w:t>prezenți</w:t>
      </w:r>
      <w:proofErr w:type="spellEnd"/>
      <w:r w:rsidRPr="00E1080F">
        <w:t xml:space="preserve">;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adoptat</w:t>
      </w:r>
      <w:proofErr w:type="spellEnd"/>
      <w:r>
        <w:t xml:space="preserve"> cu </w:t>
      </w:r>
      <w:r>
        <w:t xml:space="preserve">11 </w:t>
      </w:r>
      <w:proofErr w:type="spellStart"/>
      <w:r>
        <w:t>voturi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>.</w:t>
      </w:r>
    </w:p>
    <w:p w14:paraId="4A340874" w14:textId="77777777" w:rsidR="00162CEC" w:rsidRDefault="00162CEC" w:rsidP="00162CEC">
      <w:pPr>
        <w:rPr>
          <w:b/>
        </w:rPr>
      </w:pPr>
    </w:p>
    <w:p w14:paraId="49351525" w14:textId="703D2256" w:rsidR="00162CEC" w:rsidRPr="00162CEC" w:rsidRDefault="00162CEC" w:rsidP="00162CEC">
      <w:pPr>
        <w:rPr>
          <w:b/>
          <w:bCs/>
          <w:lang w:eastAsia="ro-RO"/>
        </w:rPr>
      </w:pPr>
      <w:r w:rsidRPr="002525F0">
        <w:rPr>
          <w:b/>
        </w:rPr>
        <w:t xml:space="preserve">Cu </w:t>
      </w:r>
      <w:r>
        <w:rPr>
          <w:b/>
        </w:rPr>
        <w:t xml:space="preserve">11 </w:t>
      </w:r>
      <w:proofErr w:type="spellStart"/>
      <w:r>
        <w:rPr>
          <w:b/>
        </w:rPr>
        <w:t>voturi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adoptă</w:t>
      </w:r>
      <w:proofErr w:type="spellEnd"/>
      <w:r>
        <w:rPr>
          <w:b/>
        </w:rPr>
        <w:t xml:space="preserve"> HCL nr.</w:t>
      </w:r>
      <w:r>
        <w:rPr>
          <w:b/>
        </w:rPr>
        <w:t>64</w:t>
      </w:r>
      <w:r w:rsidRPr="00C30362">
        <w:rPr>
          <w:bCs/>
          <w:lang w:val="fr-FR"/>
        </w:rPr>
        <w:t xml:space="preserve"> </w:t>
      </w:r>
      <w:proofErr w:type="spellStart"/>
      <w:r w:rsidRPr="00C16ADB">
        <w:rPr>
          <w:b/>
          <w:bCs/>
          <w:lang w:val="fr-FR"/>
        </w:rPr>
        <w:t>privind</w:t>
      </w:r>
      <w:proofErr w:type="spellEnd"/>
      <w:r w:rsidRPr="00C16ADB">
        <w:rPr>
          <w:b/>
          <w:bCs/>
          <w:lang w:val="fr-FR"/>
        </w:rPr>
        <w:t xml:space="preserve"> </w:t>
      </w:r>
      <w:proofErr w:type="spellStart"/>
      <w:r w:rsidRPr="00162CEC">
        <w:rPr>
          <w:b/>
          <w:bCs/>
        </w:rPr>
        <w:t>aprobarea</w:t>
      </w:r>
      <w:proofErr w:type="spellEnd"/>
      <w:r w:rsidRPr="00162CEC">
        <w:rPr>
          <w:b/>
          <w:bCs/>
        </w:rPr>
        <w:t xml:space="preserve"> </w:t>
      </w:r>
      <w:proofErr w:type="spellStart"/>
      <w:r w:rsidRPr="00162CEC">
        <w:rPr>
          <w:b/>
          <w:bCs/>
        </w:rPr>
        <w:t>executiei</w:t>
      </w:r>
      <w:proofErr w:type="spellEnd"/>
      <w:r w:rsidRPr="00162CEC">
        <w:rPr>
          <w:b/>
          <w:bCs/>
        </w:rPr>
        <w:t xml:space="preserve"> </w:t>
      </w:r>
      <w:proofErr w:type="spellStart"/>
      <w:r w:rsidRPr="00162CEC">
        <w:rPr>
          <w:b/>
          <w:bCs/>
        </w:rPr>
        <w:t>bugetare</w:t>
      </w:r>
      <w:proofErr w:type="spellEnd"/>
      <w:r w:rsidRPr="00162CEC">
        <w:rPr>
          <w:b/>
          <w:bCs/>
        </w:rPr>
        <w:t xml:space="preserve"> pe </w:t>
      </w:r>
      <w:proofErr w:type="spellStart"/>
      <w:r w:rsidRPr="00162CEC">
        <w:rPr>
          <w:b/>
          <w:bCs/>
        </w:rPr>
        <w:t>trimestrul</w:t>
      </w:r>
      <w:proofErr w:type="spellEnd"/>
      <w:r w:rsidRPr="00162CEC">
        <w:rPr>
          <w:b/>
          <w:bCs/>
        </w:rPr>
        <w:t xml:space="preserve"> II al </w:t>
      </w:r>
      <w:proofErr w:type="spellStart"/>
      <w:r w:rsidRPr="00162CEC">
        <w:rPr>
          <w:b/>
          <w:bCs/>
        </w:rPr>
        <w:t>anului</w:t>
      </w:r>
      <w:proofErr w:type="spellEnd"/>
      <w:r w:rsidRPr="00162CEC">
        <w:rPr>
          <w:b/>
          <w:bCs/>
        </w:rPr>
        <w:t xml:space="preserve"> 2021</w:t>
      </w:r>
    </w:p>
    <w:p w14:paraId="1478FF77" w14:textId="25684560" w:rsidR="00162CEC" w:rsidRDefault="00162CEC" w:rsidP="00162CEC">
      <w:pPr>
        <w:rPr>
          <w:b/>
          <w:bCs/>
          <w:lang w:eastAsia="ro-RO"/>
        </w:rPr>
      </w:pPr>
    </w:p>
    <w:p w14:paraId="4F072DBA" w14:textId="77777777" w:rsidR="00162CEC" w:rsidRDefault="00162CEC" w:rsidP="00162CEC">
      <w:r w:rsidRPr="002C354D">
        <w:t xml:space="preserve">Se </w:t>
      </w:r>
      <w:proofErr w:type="spellStart"/>
      <w:r w:rsidRPr="002C354D">
        <w:t>pune</w:t>
      </w:r>
      <w:proofErr w:type="spellEnd"/>
      <w:r w:rsidRPr="002C354D">
        <w:t xml:space="preserve"> </w:t>
      </w:r>
      <w:proofErr w:type="spellStart"/>
      <w:r w:rsidRPr="002C354D">
        <w:t>în</w:t>
      </w:r>
      <w:proofErr w:type="spellEnd"/>
      <w:r w:rsidRPr="002C354D">
        <w:t xml:space="preserve"> </w:t>
      </w:r>
      <w:proofErr w:type="spellStart"/>
      <w:r w:rsidRPr="002C354D">
        <w:t>discuție</w:t>
      </w:r>
      <w:proofErr w:type="spellEnd"/>
    </w:p>
    <w:p w14:paraId="2C3A2E19" w14:textId="77777777" w:rsidR="00162CEC" w:rsidRPr="00C16ADB" w:rsidRDefault="00162CEC" w:rsidP="00162CEC">
      <w:pPr>
        <w:rPr>
          <w:b/>
          <w:bCs/>
          <w:lang w:eastAsia="ro-RO"/>
        </w:rPr>
      </w:pPr>
    </w:p>
    <w:p w14:paraId="3FC973A2" w14:textId="25A35F4E" w:rsidR="00162CEC" w:rsidRPr="00162CEC" w:rsidRDefault="00162CEC" w:rsidP="00162CEC">
      <w:r>
        <w:t>2.</w:t>
      </w:r>
      <w:r w:rsidRPr="00162CEC">
        <w:t xml:space="preserve">Proiect de </w:t>
      </w:r>
      <w:proofErr w:type="spellStart"/>
      <w:r w:rsidRPr="00162CEC">
        <w:t>hotărâre</w:t>
      </w:r>
      <w:proofErr w:type="spellEnd"/>
      <w:r w:rsidRPr="00162CEC">
        <w:t xml:space="preserve"> </w:t>
      </w:r>
      <w:proofErr w:type="spellStart"/>
      <w:r w:rsidRPr="00162CEC">
        <w:t>privind</w:t>
      </w:r>
      <w:proofErr w:type="spellEnd"/>
      <w:r w:rsidRPr="00162CEC">
        <w:t xml:space="preserve"> </w:t>
      </w:r>
      <w:proofErr w:type="spellStart"/>
      <w:r w:rsidRPr="00162CEC">
        <w:t>acordul</w:t>
      </w:r>
      <w:proofErr w:type="spellEnd"/>
      <w:r w:rsidRPr="00162CEC">
        <w:t xml:space="preserve"> </w:t>
      </w:r>
      <w:proofErr w:type="spellStart"/>
      <w:r w:rsidRPr="00162CEC">
        <w:t>Consiliului</w:t>
      </w:r>
      <w:proofErr w:type="spellEnd"/>
      <w:r w:rsidRPr="00162CEC">
        <w:t xml:space="preserve"> local </w:t>
      </w:r>
      <w:proofErr w:type="spellStart"/>
      <w:r w:rsidRPr="00162CEC">
        <w:t>Săvădisla</w:t>
      </w:r>
      <w:proofErr w:type="spellEnd"/>
      <w:r w:rsidRPr="00162CEC">
        <w:t xml:space="preserve"> </w:t>
      </w:r>
      <w:proofErr w:type="spellStart"/>
      <w:r w:rsidRPr="00162CEC">
        <w:t>în</w:t>
      </w:r>
      <w:proofErr w:type="spellEnd"/>
      <w:r w:rsidRPr="00162CEC">
        <w:t xml:space="preserve"> scop </w:t>
      </w:r>
      <w:proofErr w:type="spellStart"/>
      <w:r w:rsidRPr="00162CEC">
        <w:t>deschidere</w:t>
      </w:r>
      <w:proofErr w:type="spellEnd"/>
      <w:r w:rsidRPr="00162CEC">
        <w:t xml:space="preserve"> </w:t>
      </w:r>
      <w:proofErr w:type="spellStart"/>
      <w:r w:rsidRPr="00162CEC">
        <w:t>acces</w:t>
      </w:r>
      <w:proofErr w:type="spellEnd"/>
      <w:r w:rsidRPr="00162CEC">
        <w:t xml:space="preserve"> la drum </w:t>
      </w:r>
      <w:proofErr w:type="spellStart"/>
      <w:r w:rsidRPr="00162CEC">
        <w:t>sătesc</w:t>
      </w:r>
      <w:proofErr w:type="spellEnd"/>
      <w:r w:rsidRPr="00162CEC">
        <w:t xml:space="preserve"> Ds 40 a </w:t>
      </w:r>
      <w:proofErr w:type="spellStart"/>
      <w:r w:rsidRPr="00162CEC">
        <w:t>localitătii</w:t>
      </w:r>
      <w:proofErr w:type="spellEnd"/>
      <w:r w:rsidRPr="00162CEC">
        <w:t xml:space="preserve"> </w:t>
      </w:r>
      <w:proofErr w:type="spellStart"/>
      <w:r w:rsidRPr="00162CEC">
        <w:t>Săvădisla</w:t>
      </w:r>
      <w:proofErr w:type="spellEnd"/>
      <w:r w:rsidRPr="00162CEC">
        <w:t xml:space="preserve">, </w:t>
      </w:r>
      <w:proofErr w:type="spellStart"/>
      <w:r w:rsidRPr="00162CEC">
        <w:t>comuna</w:t>
      </w:r>
      <w:proofErr w:type="spellEnd"/>
      <w:r w:rsidRPr="00162CEC">
        <w:t xml:space="preserve"> </w:t>
      </w:r>
      <w:proofErr w:type="spellStart"/>
      <w:r w:rsidRPr="00162CEC">
        <w:t>Săvădisla</w:t>
      </w:r>
      <w:proofErr w:type="spellEnd"/>
      <w:r w:rsidRPr="00162CEC">
        <w:t xml:space="preserve">, </w:t>
      </w:r>
      <w:proofErr w:type="spellStart"/>
      <w:r w:rsidRPr="00162CEC">
        <w:t>jud</w:t>
      </w:r>
      <w:proofErr w:type="spellEnd"/>
      <w:r w:rsidRPr="00162CEC">
        <w:t xml:space="preserve">. Cluj </w:t>
      </w:r>
      <w:proofErr w:type="spellStart"/>
      <w:r w:rsidRPr="00162CEC">
        <w:t>si</w:t>
      </w:r>
      <w:proofErr w:type="spellEnd"/>
      <w:r w:rsidRPr="00162CEC">
        <w:t xml:space="preserve"> </w:t>
      </w:r>
      <w:proofErr w:type="spellStart"/>
      <w:r w:rsidRPr="00162CEC">
        <w:t>amplasare</w:t>
      </w:r>
      <w:proofErr w:type="spellEnd"/>
      <w:r w:rsidRPr="00162CEC">
        <w:t xml:space="preserve"> </w:t>
      </w:r>
      <w:proofErr w:type="spellStart"/>
      <w:r w:rsidRPr="00162CEC">
        <w:t>racorduri</w:t>
      </w:r>
      <w:proofErr w:type="spellEnd"/>
      <w:r w:rsidRPr="00162CEC">
        <w:t xml:space="preserve"> </w:t>
      </w:r>
      <w:proofErr w:type="spellStart"/>
      <w:r w:rsidRPr="00162CEC">
        <w:t>și</w:t>
      </w:r>
      <w:proofErr w:type="spellEnd"/>
      <w:r w:rsidRPr="00162CEC">
        <w:t xml:space="preserve"> </w:t>
      </w:r>
      <w:proofErr w:type="spellStart"/>
      <w:r w:rsidRPr="00162CEC">
        <w:t>branșamente</w:t>
      </w:r>
      <w:proofErr w:type="spellEnd"/>
      <w:r w:rsidRPr="00162CEC">
        <w:t xml:space="preserve"> </w:t>
      </w:r>
      <w:proofErr w:type="spellStart"/>
      <w:r w:rsidRPr="00162CEC">
        <w:t>utilități</w:t>
      </w:r>
      <w:proofErr w:type="spellEnd"/>
      <w:r w:rsidRPr="00162CEC">
        <w:t xml:space="preserve"> </w:t>
      </w:r>
      <w:proofErr w:type="spellStart"/>
      <w:r w:rsidRPr="00162CEC">
        <w:t>în</w:t>
      </w:r>
      <w:proofErr w:type="spellEnd"/>
      <w:r w:rsidRPr="00162CEC">
        <w:t xml:space="preserve"> </w:t>
      </w:r>
      <w:proofErr w:type="spellStart"/>
      <w:r w:rsidRPr="00162CEC">
        <w:t>acea</w:t>
      </w:r>
      <w:proofErr w:type="spellEnd"/>
      <w:r w:rsidRPr="00162CEC">
        <w:t xml:space="preserve"> </w:t>
      </w:r>
      <w:proofErr w:type="spellStart"/>
      <w:r w:rsidRPr="00162CEC">
        <w:t>zonă</w:t>
      </w:r>
      <w:proofErr w:type="spellEnd"/>
      <w:r w:rsidRPr="00162CEC">
        <w:t xml:space="preserve">, </w:t>
      </w:r>
      <w:proofErr w:type="spellStart"/>
      <w:r w:rsidRPr="00162CEC">
        <w:t>valabil</w:t>
      </w:r>
      <w:proofErr w:type="spellEnd"/>
      <w:r w:rsidRPr="00162CEC">
        <w:t xml:space="preserve"> la DTAC,</w:t>
      </w:r>
      <w:r w:rsidRPr="00162CEC">
        <w:rPr>
          <w:lang w:val="it-IT"/>
        </w:rPr>
        <w:t xml:space="preserve"> </w:t>
      </w:r>
      <w:r w:rsidRPr="00162CEC">
        <w:t xml:space="preserve">ELABORARE DOCUMENTATIE P.U.D. SI DOCUMENTATIE PENTRU AUTORIZAREA EXECUTARII LUCRARILOR DE CONSTRUIRE A OBIECTIVULUI LOCUINTA </w:t>
      </w:r>
      <w:proofErr w:type="gramStart"/>
      <w:r w:rsidRPr="00162CEC">
        <w:t>UNIFAMILIALA,AMENAJARE</w:t>
      </w:r>
      <w:proofErr w:type="gramEnd"/>
      <w:r w:rsidRPr="00162CEC">
        <w:t xml:space="preserve"> INCINTA, </w:t>
      </w:r>
      <w:proofErr w:type="spellStart"/>
      <w:r w:rsidRPr="00162CEC">
        <w:t>acces</w:t>
      </w:r>
      <w:proofErr w:type="spellEnd"/>
      <w:r w:rsidRPr="00162CEC">
        <w:t xml:space="preserve">, </w:t>
      </w:r>
      <w:proofErr w:type="spellStart"/>
      <w:r w:rsidRPr="00162CEC">
        <w:t>imprejmuire</w:t>
      </w:r>
      <w:proofErr w:type="spellEnd"/>
      <w:r w:rsidRPr="00162CEC">
        <w:t xml:space="preserve">, </w:t>
      </w:r>
      <w:proofErr w:type="spellStart"/>
      <w:r w:rsidRPr="00162CEC">
        <w:t>bransamente</w:t>
      </w:r>
      <w:proofErr w:type="spellEnd"/>
      <w:r w:rsidRPr="00162CEC">
        <w:t xml:space="preserve"> </w:t>
      </w:r>
      <w:proofErr w:type="spellStart"/>
      <w:r w:rsidRPr="00162CEC">
        <w:t>si</w:t>
      </w:r>
      <w:proofErr w:type="spellEnd"/>
      <w:r w:rsidRPr="00162CEC">
        <w:t xml:space="preserve"> </w:t>
      </w:r>
      <w:proofErr w:type="spellStart"/>
      <w:r w:rsidRPr="00162CEC">
        <w:t>racorduri</w:t>
      </w:r>
      <w:proofErr w:type="spellEnd"/>
      <w:r w:rsidRPr="00162CEC">
        <w:t xml:space="preserve"> la </w:t>
      </w:r>
      <w:proofErr w:type="spellStart"/>
      <w:r w:rsidRPr="00162CEC">
        <w:t>retelele</w:t>
      </w:r>
      <w:proofErr w:type="spellEnd"/>
      <w:r w:rsidRPr="00162CEC">
        <w:t xml:space="preserve"> de </w:t>
      </w:r>
      <w:proofErr w:type="spellStart"/>
      <w:r w:rsidRPr="00162CEC">
        <w:t>utilitati</w:t>
      </w:r>
      <w:proofErr w:type="spellEnd"/>
      <w:r w:rsidRPr="00162CEC">
        <w:t xml:space="preserve"> urbane” </w:t>
      </w:r>
      <w:proofErr w:type="spellStart"/>
      <w:r w:rsidRPr="00162CEC">
        <w:t>pentru</w:t>
      </w:r>
      <w:proofErr w:type="spellEnd"/>
      <w:r w:rsidRPr="00162CEC">
        <w:t xml:space="preserve"> </w:t>
      </w:r>
      <w:proofErr w:type="spellStart"/>
      <w:r w:rsidRPr="00162CEC">
        <w:t>terenul</w:t>
      </w:r>
      <w:proofErr w:type="spellEnd"/>
      <w:r w:rsidRPr="00162CEC">
        <w:t xml:space="preserve"> cu nr. CF 50081 </w:t>
      </w:r>
      <w:proofErr w:type="spellStart"/>
      <w:proofErr w:type="gramStart"/>
      <w:r w:rsidRPr="00162CEC">
        <w:t>Savadisla,inițiator</w:t>
      </w:r>
      <w:proofErr w:type="spellEnd"/>
      <w:proofErr w:type="gramEnd"/>
      <w:r w:rsidRPr="00162CEC">
        <w:t xml:space="preserve"> </w:t>
      </w:r>
    </w:p>
    <w:p w14:paraId="07DCACE4" w14:textId="113800FC" w:rsidR="0051789D" w:rsidRDefault="0051789D"/>
    <w:p w14:paraId="55A642A1" w14:textId="77777777" w:rsidR="00162CEC" w:rsidRDefault="00162CEC" w:rsidP="00162CEC">
      <w:pPr>
        <w:ind w:left="142"/>
      </w:pPr>
      <w:r w:rsidRPr="00371E49">
        <w:t xml:space="preserve">La </w:t>
      </w:r>
      <w:proofErr w:type="spellStart"/>
      <w:r w:rsidRPr="00371E49">
        <w:t>acest</w:t>
      </w:r>
      <w:proofErr w:type="spellEnd"/>
      <w:r w:rsidRPr="00371E49">
        <w:t xml:space="preserve"> </w:t>
      </w:r>
      <w:proofErr w:type="spellStart"/>
      <w:r w:rsidRPr="00371E49">
        <w:t>punct</w:t>
      </w:r>
      <w:proofErr w:type="spellEnd"/>
      <w:r w:rsidRPr="00371E49">
        <w:t xml:space="preserve"> </w:t>
      </w:r>
      <w:r>
        <w:t xml:space="preserve">al </w:t>
      </w:r>
      <w:proofErr w:type="spellStart"/>
      <w:r>
        <w:t>ordinii</w:t>
      </w:r>
      <w:proofErr w:type="spellEnd"/>
      <w:r>
        <w:t xml:space="preserve"> de zi,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inițiat</w:t>
      </w:r>
      <w:proofErr w:type="spellEnd"/>
      <w:r>
        <w:t xml:space="preserve"> de </w:t>
      </w:r>
      <w:proofErr w:type="spellStart"/>
      <w:r>
        <w:t>primarul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însoțit</w:t>
      </w:r>
      <w:proofErr w:type="spellEnd"/>
      <w:r>
        <w:t xml:space="preserve"> de </w:t>
      </w:r>
      <w:proofErr w:type="spellStart"/>
      <w:r>
        <w:t>raportul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,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analizat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,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proofErr w:type="gramStart"/>
      <w:r>
        <w:t>Local,fiind</w:t>
      </w:r>
      <w:proofErr w:type="spellEnd"/>
      <w:proofErr w:type="gramEnd"/>
      <w:r>
        <w:t xml:space="preserve"> </w:t>
      </w:r>
      <w:proofErr w:type="spellStart"/>
      <w:r>
        <w:t>avizat</w:t>
      </w:r>
      <w:proofErr w:type="spellEnd"/>
      <w:r>
        <w:t xml:space="preserve"> </w:t>
      </w:r>
      <w:proofErr w:type="spellStart"/>
      <w:r>
        <w:t>favorabil</w:t>
      </w:r>
      <w:proofErr w:type="spellEnd"/>
      <w:r>
        <w:t>.</w:t>
      </w:r>
    </w:p>
    <w:p w14:paraId="6656F7EC" w14:textId="77777777" w:rsidR="00162CEC" w:rsidRDefault="00162CEC" w:rsidP="00162CEC">
      <w:pPr>
        <w:ind w:left="142"/>
      </w:pPr>
    </w:p>
    <w:p w14:paraId="2C8A6DE2" w14:textId="2F19BA0D" w:rsidR="00162CEC" w:rsidRDefault="00162CEC">
      <w:r>
        <w:t>D-</w:t>
      </w:r>
      <w:proofErr w:type="spellStart"/>
      <w:r>
        <w:t>nul</w:t>
      </w:r>
      <w:proofErr w:type="spellEnd"/>
      <w:r>
        <w:t xml:space="preserve"> </w:t>
      </w:r>
      <w:proofErr w:type="spellStart"/>
      <w:r>
        <w:t>Kis</w:t>
      </w:r>
      <w:proofErr w:type="spellEnd"/>
      <w:r>
        <w:t xml:space="preserve"> </w:t>
      </w:r>
      <w:proofErr w:type="spellStart"/>
      <w:r>
        <w:t>Lehel</w:t>
      </w:r>
      <w:proofErr w:type="spellEnd"/>
      <w:r>
        <w:t xml:space="preserve"> solicit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delimitărilor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proprietăți</w:t>
      </w:r>
      <w:proofErr w:type="spellEnd"/>
      <w:r>
        <w:t>.</w:t>
      </w:r>
    </w:p>
    <w:p w14:paraId="0903513A" w14:textId="1FDE1905" w:rsidR="00162CEC" w:rsidRDefault="00162CEC">
      <w:r>
        <w:t>d-</w:t>
      </w:r>
      <w:proofErr w:type="spellStart"/>
      <w:r>
        <w:t>nul</w:t>
      </w:r>
      <w:proofErr w:type="spellEnd"/>
      <w:r>
        <w:t xml:space="preserve"> </w:t>
      </w:r>
      <w:proofErr w:type="spellStart"/>
      <w:r>
        <w:t>viceprimar</w:t>
      </w:r>
      <w:proofErr w:type="spellEnd"/>
      <w:r>
        <w:t xml:space="preserve"> Tamas </w:t>
      </w:r>
      <w:proofErr w:type="spellStart"/>
      <w:r w:rsidR="005B3085">
        <w:t>Gebe</w:t>
      </w:r>
      <w:proofErr w:type="spellEnd"/>
      <w:r w:rsidR="005B3085">
        <w:t xml:space="preserve"> </w:t>
      </w:r>
      <w:proofErr w:type="spellStart"/>
      <w:r w:rsidR="005B3085">
        <w:t>Liviu</w:t>
      </w:r>
      <w:proofErr w:type="spellEnd"/>
      <w:r w:rsidR="005B3085">
        <w:t xml:space="preserve">- </w:t>
      </w:r>
      <w:proofErr w:type="spellStart"/>
      <w:r w:rsidR="005B3085">
        <w:t>avănd</w:t>
      </w:r>
      <w:proofErr w:type="spellEnd"/>
      <w:r w:rsidR="005B3085">
        <w:t xml:space="preserve"> </w:t>
      </w:r>
      <w:proofErr w:type="spellStart"/>
      <w:r w:rsidR="005B3085">
        <w:t>în</w:t>
      </w:r>
      <w:proofErr w:type="spellEnd"/>
      <w:r w:rsidR="005B3085">
        <w:t xml:space="preserve"> </w:t>
      </w:r>
      <w:proofErr w:type="spellStart"/>
      <w:r w:rsidR="005B3085">
        <w:t>vedere</w:t>
      </w:r>
      <w:proofErr w:type="spellEnd"/>
      <w:r w:rsidR="005B3085">
        <w:t xml:space="preserve"> </w:t>
      </w:r>
      <w:proofErr w:type="spellStart"/>
      <w:r w:rsidR="005B3085">
        <w:t>că</w:t>
      </w:r>
      <w:proofErr w:type="spellEnd"/>
      <w:r w:rsidR="005B3085">
        <w:t xml:space="preserve"> </w:t>
      </w:r>
      <w:proofErr w:type="spellStart"/>
      <w:r w:rsidR="005B3085">
        <w:t>documentația</w:t>
      </w:r>
      <w:proofErr w:type="spellEnd"/>
      <w:r w:rsidR="005B3085">
        <w:t xml:space="preserve"> a </w:t>
      </w:r>
      <w:proofErr w:type="spellStart"/>
      <w:r w:rsidR="005B3085">
        <w:t>fost</w:t>
      </w:r>
      <w:proofErr w:type="spellEnd"/>
      <w:r w:rsidR="005B3085">
        <w:t xml:space="preserve"> </w:t>
      </w:r>
      <w:proofErr w:type="spellStart"/>
      <w:r w:rsidR="005B3085">
        <w:t>aprobat</w:t>
      </w:r>
      <w:proofErr w:type="spellEnd"/>
      <w:r w:rsidR="005B3085">
        <w:t xml:space="preserve"> de </w:t>
      </w:r>
      <w:proofErr w:type="spellStart"/>
      <w:r w:rsidR="005B3085">
        <w:t>Consiliul</w:t>
      </w:r>
      <w:proofErr w:type="spellEnd"/>
      <w:r w:rsidR="005B3085">
        <w:t xml:space="preserve"> </w:t>
      </w:r>
      <w:proofErr w:type="spellStart"/>
      <w:proofErr w:type="gramStart"/>
      <w:r w:rsidR="005B3085">
        <w:t>Județean</w:t>
      </w:r>
      <w:proofErr w:type="spellEnd"/>
      <w:r w:rsidR="005B3085">
        <w:t xml:space="preserve"> ,a</w:t>
      </w:r>
      <w:proofErr w:type="gramEnd"/>
      <w:r w:rsidR="005B3085">
        <w:t xml:space="preserve"> </w:t>
      </w:r>
      <w:proofErr w:type="spellStart"/>
      <w:r w:rsidR="005B3085">
        <w:t>întrunit</w:t>
      </w:r>
      <w:proofErr w:type="spellEnd"/>
      <w:r w:rsidR="005B3085">
        <w:t xml:space="preserve"> </w:t>
      </w:r>
      <w:proofErr w:type="spellStart"/>
      <w:r w:rsidR="005B3085">
        <w:t>prevederile</w:t>
      </w:r>
      <w:proofErr w:type="spellEnd"/>
      <w:r w:rsidR="005B3085">
        <w:t xml:space="preserve"> </w:t>
      </w:r>
      <w:proofErr w:type="spellStart"/>
      <w:r w:rsidR="005B3085">
        <w:t>legale</w:t>
      </w:r>
      <w:proofErr w:type="spellEnd"/>
      <w:r w:rsidR="005B3085">
        <w:t xml:space="preserve"> </w:t>
      </w:r>
      <w:proofErr w:type="spellStart"/>
      <w:r w:rsidR="005B3085">
        <w:t>și</w:t>
      </w:r>
      <w:proofErr w:type="spellEnd"/>
      <w:r w:rsidR="005B3085">
        <w:t xml:space="preserve"> </w:t>
      </w:r>
      <w:proofErr w:type="spellStart"/>
      <w:r w:rsidR="005B3085">
        <w:t>solicitantul</w:t>
      </w:r>
      <w:proofErr w:type="spellEnd"/>
      <w:r w:rsidR="005B3085">
        <w:t xml:space="preserve"> </w:t>
      </w:r>
      <w:proofErr w:type="spellStart"/>
      <w:r w:rsidR="005B3085">
        <w:t>trebuie</w:t>
      </w:r>
      <w:proofErr w:type="spellEnd"/>
      <w:r w:rsidR="005B3085">
        <w:t xml:space="preserve"> </w:t>
      </w:r>
      <w:proofErr w:type="spellStart"/>
      <w:r w:rsidR="005B3085">
        <w:t>să</w:t>
      </w:r>
      <w:proofErr w:type="spellEnd"/>
      <w:r w:rsidR="005B3085">
        <w:t xml:space="preserve"> </w:t>
      </w:r>
      <w:proofErr w:type="spellStart"/>
      <w:r w:rsidR="005B3085">
        <w:t>respecte</w:t>
      </w:r>
      <w:proofErr w:type="spellEnd"/>
      <w:r w:rsidR="005B3085">
        <w:t xml:space="preserve"> exact </w:t>
      </w:r>
      <w:proofErr w:type="spellStart"/>
      <w:r w:rsidR="005B3085">
        <w:t>cele</w:t>
      </w:r>
      <w:proofErr w:type="spellEnd"/>
      <w:r w:rsidR="005B3085">
        <w:t xml:space="preserve"> din </w:t>
      </w:r>
      <w:proofErr w:type="spellStart"/>
      <w:r w:rsidR="005B3085">
        <w:t>documentație</w:t>
      </w:r>
      <w:proofErr w:type="spellEnd"/>
      <w:r w:rsidR="005B3085">
        <w:t>.</w:t>
      </w:r>
    </w:p>
    <w:p w14:paraId="267294E2" w14:textId="14C66132" w:rsidR="005B3085" w:rsidRDefault="005B3085"/>
    <w:p w14:paraId="14CA1F22" w14:textId="7D2EC47D" w:rsidR="005B3085" w:rsidRDefault="005B3085" w:rsidP="005B3085">
      <w:proofErr w:type="spellStart"/>
      <w:r>
        <w:t>Consilierii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nu au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întrebări</w:t>
      </w:r>
      <w:proofErr w:type="spellEnd"/>
      <w:r>
        <w:t xml:space="preserve">,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observații</w:t>
      </w:r>
      <w:proofErr w:type="spellEnd"/>
      <w:r>
        <w:t xml:space="preserve"> de </w:t>
      </w:r>
      <w:proofErr w:type="spellStart"/>
      <w:r>
        <w:t>făcut</w:t>
      </w:r>
      <w:proofErr w:type="spellEnd"/>
      <w:r>
        <w:t xml:space="preserve">, </w:t>
      </w:r>
      <w:proofErr w:type="spellStart"/>
      <w:r>
        <w:t>motiv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se </w:t>
      </w:r>
      <w:proofErr w:type="spellStart"/>
      <w:r>
        <w:t>supune</w:t>
      </w:r>
      <w:proofErr w:type="spellEnd"/>
      <w:r>
        <w:t xml:space="preserve"> la </w:t>
      </w:r>
      <w:proofErr w:type="spellStart"/>
      <w:r>
        <w:lastRenderedPageBreak/>
        <w:t>vot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forma </w:t>
      </w:r>
      <w:proofErr w:type="spellStart"/>
      <w:r>
        <w:t>inițială</w:t>
      </w:r>
      <w:proofErr w:type="spellEnd"/>
      <w:r>
        <w:t>.</w:t>
      </w:r>
    </w:p>
    <w:p w14:paraId="291916EC" w14:textId="77777777" w:rsidR="005B3085" w:rsidRDefault="005B3085" w:rsidP="005B3085">
      <w:r w:rsidRPr="00E1080F">
        <w:tab/>
      </w:r>
      <w:proofErr w:type="spellStart"/>
      <w:r w:rsidRPr="00E1080F">
        <w:t>Votează</w:t>
      </w:r>
      <w:proofErr w:type="spellEnd"/>
      <w:r w:rsidRPr="00E1080F">
        <w:t xml:space="preserve"> </w:t>
      </w:r>
      <w:proofErr w:type="spellStart"/>
      <w:r w:rsidRPr="00E1080F">
        <w:t>pentru</w:t>
      </w:r>
      <w:proofErr w:type="spellEnd"/>
      <w:r w:rsidRPr="00E1080F">
        <w:t xml:space="preserve"> </w:t>
      </w:r>
      <w:proofErr w:type="spellStart"/>
      <w:r w:rsidRPr="00E1080F">
        <w:t>toți</w:t>
      </w:r>
      <w:proofErr w:type="spellEnd"/>
      <w:r w:rsidRPr="00E1080F">
        <w:t xml:space="preserve"> </w:t>
      </w:r>
      <w:r>
        <w:t>11</w:t>
      </w:r>
      <w:r w:rsidRPr="00E1080F">
        <w:t xml:space="preserve"> </w:t>
      </w:r>
      <w:proofErr w:type="spellStart"/>
      <w:r w:rsidRPr="00E1080F">
        <w:t>consilieri</w:t>
      </w:r>
      <w:proofErr w:type="spellEnd"/>
      <w:r w:rsidRPr="00E1080F">
        <w:t xml:space="preserve"> </w:t>
      </w:r>
      <w:proofErr w:type="spellStart"/>
      <w:r w:rsidRPr="00E1080F">
        <w:t>locali</w:t>
      </w:r>
      <w:proofErr w:type="spellEnd"/>
      <w:r w:rsidRPr="00E1080F">
        <w:t xml:space="preserve"> </w:t>
      </w:r>
      <w:proofErr w:type="spellStart"/>
      <w:r w:rsidRPr="00E1080F">
        <w:t>prezenți</w:t>
      </w:r>
      <w:proofErr w:type="spellEnd"/>
      <w:r w:rsidRPr="00E1080F">
        <w:t xml:space="preserve">;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adoptat</w:t>
      </w:r>
      <w:proofErr w:type="spellEnd"/>
      <w:r>
        <w:t xml:space="preserve"> cu 11 </w:t>
      </w:r>
      <w:proofErr w:type="spellStart"/>
      <w:r>
        <w:t>voturi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>.</w:t>
      </w:r>
    </w:p>
    <w:p w14:paraId="42911EB8" w14:textId="77777777" w:rsidR="005B3085" w:rsidRDefault="005B3085" w:rsidP="005B3085">
      <w:pPr>
        <w:rPr>
          <w:b/>
        </w:rPr>
      </w:pPr>
    </w:p>
    <w:p w14:paraId="198B6C65" w14:textId="5F926273" w:rsidR="005B3085" w:rsidRDefault="005B3085" w:rsidP="005B3085">
      <w:pPr>
        <w:rPr>
          <w:b/>
          <w:bCs/>
        </w:rPr>
      </w:pPr>
      <w:r w:rsidRPr="002525F0">
        <w:rPr>
          <w:b/>
        </w:rPr>
        <w:t xml:space="preserve">Cu </w:t>
      </w:r>
      <w:r>
        <w:rPr>
          <w:b/>
        </w:rPr>
        <w:t xml:space="preserve">11 </w:t>
      </w:r>
      <w:proofErr w:type="spellStart"/>
      <w:r>
        <w:rPr>
          <w:b/>
        </w:rPr>
        <w:t>voturi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adoptă</w:t>
      </w:r>
      <w:proofErr w:type="spellEnd"/>
      <w:r>
        <w:rPr>
          <w:b/>
        </w:rPr>
        <w:t xml:space="preserve"> HCL nr.6</w:t>
      </w:r>
      <w:r>
        <w:rPr>
          <w:b/>
        </w:rPr>
        <w:t xml:space="preserve">5 </w:t>
      </w:r>
      <w:proofErr w:type="spellStart"/>
      <w:r w:rsidRPr="005B3085">
        <w:rPr>
          <w:b/>
          <w:bCs/>
        </w:rPr>
        <w:t>privind</w:t>
      </w:r>
      <w:proofErr w:type="spellEnd"/>
      <w:r w:rsidRPr="005B3085">
        <w:rPr>
          <w:b/>
          <w:bCs/>
        </w:rPr>
        <w:t xml:space="preserve"> </w:t>
      </w:r>
      <w:proofErr w:type="spellStart"/>
      <w:r w:rsidRPr="005B3085">
        <w:rPr>
          <w:b/>
          <w:bCs/>
        </w:rPr>
        <w:t>acordul</w:t>
      </w:r>
      <w:proofErr w:type="spellEnd"/>
      <w:r w:rsidRPr="005B3085">
        <w:rPr>
          <w:b/>
          <w:bCs/>
        </w:rPr>
        <w:t xml:space="preserve"> </w:t>
      </w:r>
      <w:proofErr w:type="spellStart"/>
      <w:r w:rsidRPr="005B3085">
        <w:rPr>
          <w:b/>
          <w:bCs/>
        </w:rPr>
        <w:t>Consiliului</w:t>
      </w:r>
      <w:proofErr w:type="spellEnd"/>
      <w:r w:rsidRPr="005B3085">
        <w:rPr>
          <w:b/>
          <w:bCs/>
        </w:rPr>
        <w:t xml:space="preserve"> local </w:t>
      </w:r>
      <w:proofErr w:type="spellStart"/>
      <w:r w:rsidRPr="005B3085">
        <w:rPr>
          <w:b/>
          <w:bCs/>
        </w:rPr>
        <w:t>Săvădisla</w:t>
      </w:r>
      <w:proofErr w:type="spellEnd"/>
      <w:r w:rsidRPr="005B3085">
        <w:rPr>
          <w:b/>
          <w:bCs/>
        </w:rPr>
        <w:t xml:space="preserve"> </w:t>
      </w:r>
      <w:proofErr w:type="spellStart"/>
      <w:r w:rsidRPr="005B3085">
        <w:rPr>
          <w:b/>
          <w:bCs/>
        </w:rPr>
        <w:t>în</w:t>
      </w:r>
      <w:proofErr w:type="spellEnd"/>
      <w:r w:rsidRPr="005B3085">
        <w:rPr>
          <w:b/>
          <w:bCs/>
        </w:rPr>
        <w:t xml:space="preserve"> scop </w:t>
      </w:r>
      <w:proofErr w:type="spellStart"/>
      <w:r w:rsidRPr="005B3085">
        <w:rPr>
          <w:b/>
          <w:bCs/>
        </w:rPr>
        <w:t>deschidere</w:t>
      </w:r>
      <w:proofErr w:type="spellEnd"/>
      <w:r w:rsidRPr="005B3085">
        <w:rPr>
          <w:b/>
          <w:bCs/>
        </w:rPr>
        <w:t xml:space="preserve"> </w:t>
      </w:r>
      <w:proofErr w:type="spellStart"/>
      <w:r w:rsidRPr="005B3085">
        <w:rPr>
          <w:b/>
          <w:bCs/>
        </w:rPr>
        <w:t>acces</w:t>
      </w:r>
      <w:proofErr w:type="spellEnd"/>
      <w:r w:rsidRPr="005B3085">
        <w:rPr>
          <w:b/>
          <w:bCs/>
        </w:rPr>
        <w:t xml:space="preserve"> la drum </w:t>
      </w:r>
      <w:proofErr w:type="spellStart"/>
      <w:r w:rsidRPr="005B3085">
        <w:rPr>
          <w:b/>
          <w:bCs/>
        </w:rPr>
        <w:t>sătesc</w:t>
      </w:r>
      <w:proofErr w:type="spellEnd"/>
      <w:r w:rsidRPr="005B3085">
        <w:rPr>
          <w:b/>
          <w:bCs/>
        </w:rPr>
        <w:t xml:space="preserve"> Ds 40 a </w:t>
      </w:r>
      <w:proofErr w:type="spellStart"/>
      <w:r w:rsidRPr="005B3085">
        <w:rPr>
          <w:b/>
          <w:bCs/>
        </w:rPr>
        <w:t>localitătii</w:t>
      </w:r>
      <w:proofErr w:type="spellEnd"/>
      <w:r w:rsidRPr="005B3085">
        <w:rPr>
          <w:b/>
          <w:bCs/>
        </w:rPr>
        <w:t xml:space="preserve"> </w:t>
      </w:r>
      <w:proofErr w:type="spellStart"/>
      <w:r w:rsidRPr="005B3085">
        <w:rPr>
          <w:b/>
          <w:bCs/>
        </w:rPr>
        <w:t>Săvădisla</w:t>
      </w:r>
      <w:proofErr w:type="spellEnd"/>
      <w:r w:rsidRPr="005B3085">
        <w:rPr>
          <w:b/>
          <w:bCs/>
        </w:rPr>
        <w:t xml:space="preserve">, </w:t>
      </w:r>
      <w:proofErr w:type="spellStart"/>
      <w:r w:rsidRPr="005B3085">
        <w:rPr>
          <w:b/>
          <w:bCs/>
        </w:rPr>
        <w:t>comuna</w:t>
      </w:r>
      <w:proofErr w:type="spellEnd"/>
      <w:r w:rsidRPr="005B3085">
        <w:rPr>
          <w:b/>
          <w:bCs/>
        </w:rPr>
        <w:t xml:space="preserve"> </w:t>
      </w:r>
      <w:proofErr w:type="spellStart"/>
      <w:r w:rsidRPr="005B3085">
        <w:rPr>
          <w:b/>
          <w:bCs/>
        </w:rPr>
        <w:t>Săvădisla</w:t>
      </w:r>
      <w:proofErr w:type="spellEnd"/>
      <w:r w:rsidRPr="005B3085">
        <w:rPr>
          <w:b/>
          <w:bCs/>
        </w:rPr>
        <w:t xml:space="preserve">, </w:t>
      </w:r>
      <w:proofErr w:type="spellStart"/>
      <w:r w:rsidRPr="005B3085">
        <w:rPr>
          <w:b/>
          <w:bCs/>
        </w:rPr>
        <w:t>jud</w:t>
      </w:r>
      <w:proofErr w:type="spellEnd"/>
      <w:r w:rsidRPr="005B3085">
        <w:rPr>
          <w:b/>
          <w:bCs/>
        </w:rPr>
        <w:t xml:space="preserve">. Cluj </w:t>
      </w:r>
      <w:proofErr w:type="spellStart"/>
      <w:r w:rsidRPr="005B3085">
        <w:rPr>
          <w:b/>
          <w:bCs/>
        </w:rPr>
        <w:t>si</w:t>
      </w:r>
      <w:proofErr w:type="spellEnd"/>
      <w:r w:rsidRPr="005B3085">
        <w:rPr>
          <w:b/>
          <w:bCs/>
        </w:rPr>
        <w:t xml:space="preserve"> </w:t>
      </w:r>
      <w:proofErr w:type="spellStart"/>
      <w:r w:rsidRPr="005B3085">
        <w:rPr>
          <w:b/>
          <w:bCs/>
        </w:rPr>
        <w:t>amplasare</w:t>
      </w:r>
      <w:proofErr w:type="spellEnd"/>
      <w:r w:rsidRPr="005B3085">
        <w:rPr>
          <w:b/>
          <w:bCs/>
        </w:rPr>
        <w:t xml:space="preserve"> </w:t>
      </w:r>
      <w:proofErr w:type="spellStart"/>
      <w:r w:rsidRPr="005B3085">
        <w:rPr>
          <w:b/>
          <w:bCs/>
        </w:rPr>
        <w:t>racorduri</w:t>
      </w:r>
      <w:proofErr w:type="spellEnd"/>
      <w:r w:rsidRPr="005B3085">
        <w:rPr>
          <w:b/>
          <w:bCs/>
        </w:rPr>
        <w:t xml:space="preserve"> </w:t>
      </w:r>
      <w:proofErr w:type="spellStart"/>
      <w:r w:rsidRPr="005B3085">
        <w:rPr>
          <w:b/>
          <w:bCs/>
        </w:rPr>
        <w:t>și</w:t>
      </w:r>
      <w:proofErr w:type="spellEnd"/>
      <w:r w:rsidRPr="005B3085">
        <w:rPr>
          <w:b/>
          <w:bCs/>
        </w:rPr>
        <w:t xml:space="preserve"> </w:t>
      </w:r>
      <w:proofErr w:type="spellStart"/>
      <w:r w:rsidRPr="005B3085">
        <w:rPr>
          <w:b/>
          <w:bCs/>
        </w:rPr>
        <w:t>branșamente</w:t>
      </w:r>
      <w:proofErr w:type="spellEnd"/>
      <w:r w:rsidRPr="005B3085">
        <w:rPr>
          <w:b/>
          <w:bCs/>
        </w:rPr>
        <w:t xml:space="preserve"> </w:t>
      </w:r>
      <w:proofErr w:type="spellStart"/>
      <w:r w:rsidRPr="005B3085">
        <w:rPr>
          <w:b/>
          <w:bCs/>
        </w:rPr>
        <w:t>utilități</w:t>
      </w:r>
      <w:proofErr w:type="spellEnd"/>
      <w:r w:rsidRPr="005B3085">
        <w:rPr>
          <w:b/>
          <w:bCs/>
        </w:rPr>
        <w:t xml:space="preserve"> </w:t>
      </w:r>
      <w:proofErr w:type="spellStart"/>
      <w:r w:rsidRPr="005B3085">
        <w:rPr>
          <w:b/>
          <w:bCs/>
        </w:rPr>
        <w:t>în</w:t>
      </w:r>
      <w:proofErr w:type="spellEnd"/>
      <w:r w:rsidRPr="005B3085">
        <w:rPr>
          <w:b/>
          <w:bCs/>
        </w:rPr>
        <w:t xml:space="preserve"> </w:t>
      </w:r>
      <w:proofErr w:type="spellStart"/>
      <w:r w:rsidRPr="005B3085">
        <w:rPr>
          <w:b/>
          <w:bCs/>
        </w:rPr>
        <w:t>acea</w:t>
      </w:r>
      <w:proofErr w:type="spellEnd"/>
      <w:r w:rsidRPr="005B3085">
        <w:rPr>
          <w:b/>
          <w:bCs/>
        </w:rPr>
        <w:t xml:space="preserve"> </w:t>
      </w:r>
      <w:proofErr w:type="spellStart"/>
      <w:r w:rsidRPr="005B3085">
        <w:rPr>
          <w:b/>
          <w:bCs/>
        </w:rPr>
        <w:t>zonă</w:t>
      </w:r>
      <w:proofErr w:type="spellEnd"/>
      <w:r w:rsidRPr="005B3085">
        <w:rPr>
          <w:b/>
          <w:bCs/>
        </w:rPr>
        <w:t xml:space="preserve">, </w:t>
      </w:r>
      <w:proofErr w:type="spellStart"/>
      <w:r w:rsidRPr="005B3085">
        <w:rPr>
          <w:b/>
          <w:bCs/>
        </w:rPr>
        <w:t>valabil</w:t>
      </w:r>
      <w:proofErr w:type="spellEnd"/>
      <w:r w:rsidRPr="005B3085">
        <w:rPr>
          <w:b/>
          <w:bCs/>
        </w:rPr>
        <w:t xml:space="preserve"> la DTAC,</w:t>
      </w:r>
      <w:r w:rsidRPr="005B3085">
        <w:rPr>
          <w:b/>
          <w:bCs/>
          <w:lang w:val="it-IT"/>
        </w:rPr>
        <w:t xml:space="preserve"> </w:t>
      </w:r>
      <w:r w:rsidRPr="005B3085">
        <w:rPr>
          <w:b/>
          <w:bCs/>
        </w:rPr>
        <w:t xml:space="preserve">ELABORARE DOCUMENTATIE P.U.D. SI DOCUMENTATIE PENTRU AUTORIZAREA EXECUTARII LUCRARILOR DE CONSTRUIRE A OBIECTIVULUI LOCUINTA </w:t>
      </w:r>
      <w:proofErr w:type="gramStart"/>
      <w:r w:rsidRPr="005B3085">
        <w:rPr>
          <w:b/>
          <w:bCs/>
        </w:rPr>
        <w:t>UNIFAMILIALA,AMENAJARE</w:t>
      </w:r>
      <w:proofErr w:type="gramEnd"/>
      <w:r w:rsidRPr="005B3085">
        <w:rPr>
          <w:b/>
          <w:bCs/>
        </w:rPr>
        <w:t xml:space="preserve"> INCINTA, </w:t>
      </w:r>
      <w:proofErr w:type="spellStart"/>
      <w:r w:rsidRPr="005B3085">
        <w:rPr>
          <w:b/>
          <w:bCs/>
        </w:rPr>
        <w:t>acces</w:t>
      </w:r>
      <w:proofErr w:type="spellEnd"/>
      <w:r w:rsidRPr="005B3085">
        <w:rPr>
          <w:b/>
          <w:bCs/>
        </w:rPr>
        <w:t xml:space="preserve">, </w:t>
      </w:r>
      <w:proofErr w:type="spellStart"/>
      <w:r w:rsidRPr="005B3085">
        <w:rPr>
          <w:b/>
          <w:bCs/>
        </w:rPr>
        <w:t>imprejmuire</w:t>
      </w:r>
      <w:proofErr w:type="spellEnd"/>
      <w:r w:rsidRPr="005B3085">
        <w:rPr>
          <w:b/>
          <w:bCs/>
        </w:rPr>
        <w:t xml:space="preserve">, </w:t>
      </w:r>
      <w:proofErr w:type="spellStart"/>
      <w:r w:rsidRPr="005B3085">
        <w:rPr>
          <w:b/>
          <w:bCs/>
        </w:rPr>
        <w:t>bransamente</w:t>
      </w:r>
      <w:proofErr w:type="spellEnd"/>
      <w:r w:rsidRPr="005B3085">
        <w:rPr>
          <w:b/>
          <w:bCs/>
        </w:rPr>
        <w:t xml:space="preserve"> </w:t>
      </w:r>
      <w:proofErr w:type="spellStart"/>
      <w:r w:rsidRPr="005B3085">
        <w:rPr>
          <w:b/>
          <w:bCs/>
        </w:rPr>
        <w:t>si</w:t>
      </w:r>
      <w:proofErr w:type="spellEnd"/>
      <w:r w:rsidRPr="005B3085">
        <w:rPr>
          <w:b/>
          <w:bCs/>
        </w:rPr>
        <w:t xml:space="preserve"> </w:t>
      </w:r>
      <w:proofErr w:type="spellStart"/>
      <w:r w:rsidRPr="005B3085">
        <w:rPr>
          <w:b/>
          <w:bCs/>
        </w:rPr>
        <w:t>racorduri</w:t>
      </w:r>
      <w:proofErr w:type="spellEnd"/>
      <w:r w:rsidRPr="005B3085">
        <w:rPr>
          <w:b/>
          <w:bCs/>
        </w:rPr>
        <w:t xml:space="preserve"> la </w:t>
      </w:r>
      <w:proofErr w:type="spellStart"/>
      <w:r w:rsidRPr="005B3085">
        <w:rPr>
          <w:b/>
          <w:bCs/>
        </w:rPr>
        <w:t>retelele</w:t>
      </w:r>
      <w:proofErr w:type="spellEnd"/>
      <w:r w:rsidRPr="005B3085">
        <w:rPr>
          <w:b/>
          <w:bCs/>
        </w:rPr>
        <w:t xml:space="preserve"> de </w:t>
      </w:r>
      <w:proofErr w:type="spellStart"/>
      <w:r w:rsidRPr="005B3085">
        <w:rPr>
          <w:b/>
          <w:bCs/>
        </w:rPr>
        <w:t>utilitati</w:t>
      </w:r>
      <w:proofErr w:type="spellEnd"/>
      <w:r w:rsidRPr="005B3085">
        <w:rPr>
          <w:b/>
          <w:bCs/>
        </w:rPr>
        <w:t xml:space="preserve"> urbane” </w:t>
      </w:r>
      <w:proofErr w:type="spellStart"/>
      <w:r w:rsidRPr="005B3085">
        <w:rPr>
          <w:b/>
          <w:bCs/>
        </w:rPr>
        <w:t>pentru</w:t>
      </w:r>
      <w:proofErr w:type="spellEnd"/>
      <w:r w:rsidRPr="005B3085">
        <w:rPr>
          <w:b/>
          <w:bCs/>
        </w:rPr>
        <w:t xml:space="preserve"> </w:t>
      </w:r>
      <w:proofErr w:type="spellStart"/>
      <w:r w:rsidRPr="005B3085">
        <w:rPr>
          <w:b/>
          <w:bCs/>
        </w:rPr>
        <w:t>terenul</w:t>
      </w:r>
      <w:proofErr w:type="spellEnd"/>
      <w:r w:rsidRPr="005B3085">
        <w:rPr>
          <w:b/>
          <w:bCs/>
        </w:rPr>
        <w:t xml:space="preserve"> cu nr. CF 50081 </w:t>
      </w:r>
      <w:proofErr w:type="spellStart"/>
      <w:r w:rsidRPr="005B3085">
        <w:rPr>
          <w:b/>
          <w:bCs/>
        </w:rPr>
        <w:t>Savadisla</w:t>
      </w:r>
      <w:proofErr w:type="spellEnd"/>
    </w:p>
    <w:p w14:paraId="0DD7BE02" w14:textId="28A0F93E" w:rsidR="005B3085" w:rsidRDefault="005B3085" w:rsidP="005B3085">
      <w:pPr>
        <w:rPr>
          <w:b/>
          <w:bCs/>
        </w:rPr>
      </w:pPr>
    </w:p>
    <w:p w14:paraId="428680F0" w14:textId="0C18C9AD" w:rsidR="005B3085" w:rsidRDefault="005B3085" w:rsidP="005B3085">
      <w:r w:rsidRPr="005B3085">
        <w:t xml:space="preserve">Se </w:t>
      </w:r>
      <w:proofErr w:type="spellStart"/>
      <w:r w:rsidRPr="005B3085">
        <w:t>pune</w:t>
      </w:r>
      <w:proofErr w:type="spellEnd"/>
      <w:r w:rsidRPr="005B3085">
        <w:t xml:space="preserve"> </w:t>
      </w:r>
      <w:proofErr w:type="spellStart"/>
      <w:r w:rsidRPr="005B3085">
        <w:t>în</w:t>
      </w:r>
      <w:proofErr w:type="spellEnd"/>
      <w:r w:rsidRPr="005B3085">
        <w:t xml:space="preserve"> </w:t>
      </w:r>
      <w:proofErr w:type="spellStart"/>
      <w:r w:rsidRPr="005B3085">
        <w:t>discuție</w:t>
      </w:r>
      <w:proofErr w:type="spellEnd"/>
    </w:p>
    <w:p w14:paraId="75C50972" w14:textId="3CDB14C2" w:rsidR="005B3085" w:rsidRPr="0077708C" w:rsidRDefault="005B3085" w:rsidP="005B3085">
      <w:pPr>
        <w:widowControl/>
        <w:rPr>
          <w:bCs/>
        </w:rPr>
      </w:pPr>
      <w:r>
        <w:rPr>
          <w:bCs/>
        </w:rPr>
        <w:t xml:space="preserve"> 3.</w:t>
      </w:r>
      <w:r w:rsidRPr="0077708C">
        <w:rPr>
          <w:bCs/>
        </w:rPr>
        <w:t xml:space="preserve">Proiect de </w:t>
      </w:r>
      <w:proofErr w:type="spellStart"/>
      <w:r w:rsidRPr="0077708C">
        <w:rPr>
          <w:bCs/>
        </w:rPr>
        <w:t>hotărâre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privind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acordul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Consiliului</w:t>
      </w:r>
      <w:proofErr w:type="spellEnd"/>
      <w:r w:rsidRPr="0077708C">
        <w:rPr>
          <w:bCs/>
        </w:rPr>
        <w:t xml:space="preserve"> local </w:t>
      </w:r>
      <w:proofErr w:type="spellStart"/>
      <w:r w:rsidRPr="0077708C">
        <w:rPr>
          <w:bCs/>
        </w:rPr>
        <w:t>Săvădisla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în</w:t>
      </w:r>
      <w:proofErr w:type="spellEnd"/>
      <w:r w:rsidRPr="0077708C">
        <w:rPr>
          <w:bCs/>
        </w:rPr>
        <w:t xml:space="preserve"> scop </w:t>
      </w:r>
      <w:proofErr w:type="spellStart"/>
      <w:r w:rsidRPr="0077708C">
        <w:rPr>
          <w:bCs/>
        </w:rPr>
        <w:t>deschidere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acces</w:t>
      </w:r>
      <w:proofErr w:type="spellEnd"/>
      <w:r w:rsidRPr="0077708C">
        <w:rPr>
          <w:bCs/>
        </w:rPr>
        <w:t xml:space="preserve"> la drum de </w:t>
      </w:r>
      <w:proofErr w:type="spellStart"/>
      <w:r w:rsidRPr="0077708C">
        <w:rPr>
          <w:bCs/>
        </w:rPr>
        <w:t>exploatare</w:t>
      </w:r>
      <w:proofErr w:type="spellEnd"/>
      <w:r w:rsidRPr="0077708C">
        <w:rPr>
          <w:bCs/>
        </w:rPr>
        <w:t xml:space="preserve"> De 3624 a </w:t>
      </w:r>
      <w:proofErr w:type="spellStart"/>
      <w:r w:rsidRPr="0077708C">
        <w:rPr>
          <w:bCs/>
        </w:rPr>
        <w:t>localitătii</w:t>
      </w:r>
      <w:proofErr w:type="spellEnd"/>
      <w:r w:rsidRPr="0077708C">
        <w:rPr>
          <w:bCs/>
        </w:rPr>
        <w:t xml:space="preserve"> Lita, </w:t>
      </w:r>
      <w:proofErr w:type="spellStart"/>
      <w:r w:rsidRPr="0077708C">
        <w:rPr>
          <w:bCs/>
        </w:rPr>
        <w:t>comuna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Săvădisla</w:t>
      </w:r>
      <w:proofErr w:type="spellEnd"/>
      <w:r w:rsidRPr="0077708C">
        <w:rPr>
          <w:bCs/>
        </w:rPr>
        <w:t xml:space="preserve">, </w:t>
      </w:r>
      <w:proofErr w:type="spellStart"/>
      <w:r w:rsidRPr="0077708C">
        <w:rPr>
          <w:bCs/>
        </w:rPr>
        <w:t>jud</w:t>
      </w:r>
      <w:proofErr w:type="spellEnd"/>
      <w:r w:rsidRPr="0077708C">
        <w:rPr>
          <w:bCs/>
        </w:rPr>
        <w:t xml:space="preserve">. Cluj </w:t>
      </w:r>
      <w:proofErr w:type="spellStart"/>
      <w:r w:rsidRPr="0077708C">
        <w:rPr>
          <w:bCs/>
        </w:rPr>
        <w:t>si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amplasare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racorduri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și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branșamente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utilități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în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acea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zonă</w:t>
      </w:r>
      <w:proofErr w:type="spellEnd"/>
      <w:r w:rsidRPr="0077708C">
        <w:rPr>
          <w:bCs/>
        </w:rPr>
        <w:t xml:space="preserve">, </w:t>
      </w:r>
      <w:proofErr w:type="spellStart"/>
      <w:r w:rsidRPr="0077708C">
        <w:rPr>
          <w:bCs/>
        </w:rPr>
        <w:t>valabil</w:t>
      </w:r>
      <w:proofErr w:type="spellEnd"/>
      <w:r w:rsidRPr="0077708C">
        <w:rPr>
          <w:bCs/>
        </w:rPr>
        <w:t xml:space="preserve"> la DTAC,</w:t>
      </w:r>
      <w:r w:rsidRPr="0077708C">
        <w:rPr>
          <w:bCs/>
          <w:lang w:val="it-IT"/>
        </w:rPr>
        <w:t xml:space="preserve"> INTRARE IN LEGALITATE CONSTRUIRE ANEXA EXPLOATATIE AGRICOLA SI IMPREJMUIRE” </w:t>
      </w:r>
      <w:proofErr w:type="spellStart"/>
      <w:r w:rsidRPr="0077708C">
        <w:rPr>
          <w:bCs/>
        </w:rPr>
        <w:t>pentru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terenul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înscris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în</w:t>
      </w:r>
      <w:proofErr w:type="spellEnd"/>
      <w:r w:rsidRPr="0077708C">
        <w:rPr>
          <w:bCs/>
        </w:rPr>
        <w:t xml:space="preserve"> CF nr. </w:t>
      </w:r>
      <w:r w:rsidRPr="0077708C">
        <w:rPr>
          <w:bCs/>
          <w:color w:val="000000"/>
        </w:rPr>
        <w:t xml:space="preserve">52390 </w:t>
      </w:r>
      <w:proofErr w:type="spellStart"/>
      <w:proofErr w:type="gramStart"/>
      <w:r w:rsidRPr="0077708C">
        <w:rPr>
          <w:bCs/>
        </w:rPr>
        <w:t>Săvădisla,initiator</w:t>
      </w:r>
      <w:proofErr w:type="spellEnd"/>
      <w:proofErr w:type="gramEnd"/>
    </w:p>
    <w:p w14:paraId="2DFD9EE2" w14:textId="6438E6CE" w:rsidR="005B3085" w:rsidRDefault="005B3085" w:rsidP="005B3085"/>
    <w:p w14:paraId="4822FADC" w14:textId="77777777" w:rsidR="005B3085" w:rsidRDefault="005B3085" w:rsidP="005B3085">
      <w:pPr>
        <w:ind w:left="142"/>
      </w:pPr>
      <w:r w:rsidRPr="00371E49">
        <w:t xml:space="preserve">La </w:t>
      </w:r>
      <w:proofErr w:type="spellStart"/>
      <w:r w:rsidRPr="00371E49">
        <w:t>acest</w:t>
      </w:r>
      <w:proofErr w:type="spellEnd"/>
      <w:r w:rsidRPr="00371E49">
        <w:t xml:space="preserve"> </w:t>
      </w:r>
      <w:proofErr w:type="spellStart"/>
      <w:r w:rsidRPr="00371E49">
        <w:t>punct</w:t>
      </w:r>
      <w:proofErr w:type="spellEnd"/>
      <w:r w:rsidRPr="00371E49">
        <w:t xml:space="preserve"> </w:t>
      </w:r>
      <w:r>
        <w:t xml:space="preserve">al </w:t>
      </w:r>
      <w:proofErr w:type="spellStart"/>
      <w:r>
        <w:t>ordinii</w:t>
      </w:r>
      <w:proofErr w:type="spellEnd"/>
      <w:r>
        <w:t xml:space="preserve"> de zi,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inițiat</w:t>
      </w:r>
      <w:proofErr w:type="spellEnd"/>
      <w:r>
        <w:t xml:space="preserve"> de </w:t>
      </w:r>
      <w:proofErr w:type="spellStart"/>
      <w:r>
        <w:t>primarul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însoțit</w:t>
      </w:r>
      <w:proofErr w:type="spellEnd"/>
      <w:r>
        <w:t xml:space="preserve"> de </w:t>
      </w:r>
      <w:proofErr w:type="spellStart"/>
      <w:r>
        <w:t>raportul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,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analizat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,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proofErr w:type="gramStart"/>
      <w:r>
        <w:t>Local,fiind</w:t>
      </w:r>
      <w:proofErr w:type="spellEnd"/>
      <w:proofErr w:type="gramEnd"/>
      <w:r>
        <w:t xml:space="preserve"> </w:t>
      </w:r>
      <w:proofErr w:type="spellStart"/>
      <w:r>
        <w:t>avizat</w:t>
      </w:r>
      <w:proofErr w:type="spellEnd"/>
      <w:r>
        <w:t xml:space="preserve"> </w:t>
      </w:r>
      <w:proofErr w:type="spellStart"/>
      <w:r>
        <w:t>favorabil</w:t>
      </w:r>
      <w:proofErr w:type="spellEnd"/>
      <w:r>
        <w:t>.</w:t>
      </w:r>
    </w:p>
    <w:p w14:paraId="75FB6372" w14:textId="1CC43568" w:rsidR="005B3085" w:rsidRDefault="005B3085" w:rsidP="005B3085"/>
    <w:p w14:paraId="23F750ED" w14:textId="4133033E" w:rsidR="005B3085" w:rsidRDefault="005B3085" w:rsidP="005B3085">
      <w:proofErr w:type="spellStart"/>
      <w:r>
        <w:t>Consilierii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nu au </w:t>
      </w:r>
      <w:proofErr w:type="spellStart"/>
      <w:r>
        <w:t>întrebări</w:t>
      </w:r>
      <w:proofErr w:type="spellEnd"/>
      <w:r>
        <w:t xml:space="preserve">,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observații</w:t>
      </w:r>
      <w:proofErr w:type="spellEnd"/>
      <w:r>
        <w:t xml:space="preserve"> de </w:t>
      </w:r>
      <w:proofErr w:type="spellStart"/>
      <w:r>
        <w:t>făcut</w:t>
      </w:r>
      <w:proofErr w:type="spellEnd"/>
      <w:r>
        <w:t xml:space="preserve">, </w:t>
      </w:r>
      <w:proofErr w:type="spellStart"/>
      <w:r>
        <w:t>motiv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se </w:t>
      </w:r>
      <w:proofErr w:type="spellStart"/>
      <w:r>
        <w:t>supune</w:t>
      </w:r>
      <w:proofErr w:type="spellEnd"/>
      <w:r>
        <w:t xml:space="preserve"> la </w:t>
      </w:r>
      <w:proofErr w:type="spellStart"/>
      <w:r>
        <w:t>vot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forma </w:t>
      </w:r>
      <w:proofErr w:type="spellStart"/>
      <w:r>
        <w:t>inițială</w:t>
      </w:r>
      <w:proofErr w:type="spellEnd"/>
      <w:r>
        <w:t>.</w:t>
      </w:r>
    </w:p>
    <w:p w14:paraId="61E85702" w14:textId="77777777" w:rsidR="005B3085" w:rsidRDefault="005B3085" w:rsidP="005B3085">
      <w:r w:rsidRPr="00E1080F">
        <w:tab/>
      </w:r>
      <w:proofErr w:type="spellStart"/>
      <w:r w:rsidRPr="00E1080F">
        <w:t>Votează</w:t>
      </w:r>
      <w:proofErr w:type="spellEnd"/>
      <w:r w:rsidRPr="00E1080F">
        <w:t xml:space="preserve"> </w:t>
      </w:r>
      <w:proofErr w:type="spellStart"/>
      <w:r w:rsidRPr="00E1080F">
        <w:t>pentru</w:t>
      </w:r>
      <w:proofErr w:type="spellEnd"/>
      <w:r w:rsidRPr="00E1080F">
        <w:t xml:space="preserve"> </w:t>
      </w:r>
      <w:proofErr w:type="spellStart"/>
      <w:r w:rsidRPr="00E1080F">
        <w:t>toți</w:t>
      </w:r>
      <w:proofErr w:type="spellEnd"/>
      <w:r w:rsidRPr="00E1080F">
        <w:t xml:space="preserve"> </w:t>
      </w:r>
      <w:r>
        <w:t>11</w:t>
      </w:r>
      <w:r w:rsidRPr="00E1080F">
        <w:t xml:space="preserve"> </w:t>
      </w:r>
      <w:proofErr w:type="spellStart"/>
      <w:r w:rsidRPr="00E1080F">
        <w:t>consilieri</w:t>
      </w:r>
      <w:proofErr w:type="spellEnd"/>
      <w:r w:rsidRPr="00E1080F">
        <w:t xml:space="preserve"> </w:t>
      </w:r>
      <w:proofErr w:type="spellStart"/>
      <w:r w:rsidRPr="00E1080F">
        <w:t>locali</w:t>
      </w:r>
      <w:proofErr w:type="spellEnd"/>
      <w:r w:rsidRPr="00E1080F">
        <w:t xml:space="preserve"> </w:t>
      </w:r>
      <w:proofErr w:type="spellStart"/>
      <w:r w:rsidRPr="00E1080F">
        <w:t>prezenți</w:t>
      </w:r>
      <w:proofErr w:type="spellEnd"/>
      <w:r w:rsidRPr="00E1080F">
        <w:t xml:space="preserve">;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adoptat</w:t>
      </w:r>
      <w:proofErr w:type="spellEnd"/>
      <w:r>
        <w:t xml:space="preserve"> cu 11 </w:t>
      </w:r>
      <w:proofErr w:type="spellStart"/>
      <w:r>
        <w:t>voturi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>.</w:t>
      </w:r>
    </w:p>
    <w:p w14:paraId="295EC96F" w14:textId="77777777" w:rsidR="005B3085" w:rsidRDefault="005B3085" w:rsidP="005B3085">
      <w:pPr>
        <w:rPr>
          <w:b/>
        </w:rPr>
      </w:pPr>
    </w:p>
    <w:p w14:paraId="2E418E28" w14:textId="2072CE66" w:rsidR="005B3085" w:rsidRDefault="005B3085" w:rsidP="005B3085">
      <w:pPr>
        <w:rPr>
          <w:b/>
        </w:rPr>
      </w:pPr>
      <w:r w:rsidRPr="002525F0">
        <w:rPr>
          <w:b/>
        </w:rPr>
        <w:t xml:space="preserve">Cu </w:t>
      </w:r>
      <w:r>
        <w:rPr>
          <w:b/>
        </w:rPr>
        <w:t xml:space="preserve">11 </w:t>
      </w:r>
      <w:proofErr w:type="spellStart"/>
      <w:r>
        <w:rPr>
          <w:b/>
        </w:rPr>
        <w:t>voturi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adoptă</w:t>
      </w:r>
      <w:proofErr w:type="spellEnd"/>
      <w:r>
        <w:rPr>
          <w:b/>
        </w:rPr>
        <w:t xml:space="preserve"> HCL nr.6</w:t>
      </w:r>
      <w:r>
        <w:rPr>
          <w:b/>
        </w:rPr>
        <w:t xml:space="preserve">6 </w:t>
      </w:r>
      <w:proofErr w:type="spellStart"/>
      <w:r w:rsidRPr="005B3085">
        <w:rPr>
          <w:b/>
        </w:rPr>
        <w:t>privind</w:t>
      </w:r>
      <w:proofErr w:type="spellEnd"/>
      <w:r w:rsidRPr="005B3085">
        <w:rPr>
          <w:b/>
        </w:rPr>
        <w:t xml:space="preserve"> </w:t>
      </w:r>
      <w:proofErr w:type="spellStart"/>
      <w:r w:rsidRPr="005B3085">
        <w:rPr>
          <w:b/>
        </w:rPr>
        <w:t>acordul</w:t>
      </w:r>
      <w:proofErr w:type="spellEnd"/>
      <w:r w:rsidRPr="005B3085">
        <w:rPr>
          <w:b/>
        </w:rPr>
        <w:t xml:space="preserve"> </w:t>
      </w:r>
      <w:proofErr w:type="spellStart"/>
      <w:r w:rsidRPr="005B3085">
        <w:rPr>
          <w:b/>
        </w:rPr>
        <w:t>Consiliului</w:t>
      </w:r>
      <w:proofErr w:type="spellEnd"/>
      <w:r w:rsidRPr="005B3085">
        <w:rPr>
          <w:b/>
        </w:rPr>
        <w:t xml:space="preserve"> local </w:t>
      </w:r>
      <w:proofErr w:type="spellStart"/>
      <w:r w:rsidRPr="005B3085">
        <w:rPr>
          <w:b/>
        </w:rPr>
        <w:t>Săvădisla</w:t>
      </w:r>
      <w:proofErr w:type="spellEnd"/>
      <w:r w:rsidRPr="005B3085">
        <w:rPr>
          <w:b/>
        </w:rPr>
        <w:t xml:space="preserve"> </w:t>
      </w:r>
      <w:proofErr w:type="spellStart"/>
      <w:r w:rsidRPr="005B3085">
        <w:rPr>
          <w:b/>
        </w:rPr>
        <w:t>în</w:t>
      </w:r>
      <w:proofErr w:type="spellEnd"/>
      <w:r w:rsidRPr="005B3085">
        <w:rPr>
          <w:b/>
        </w:rPr>
        <w:t xml:space="preserve"> scop </w:t>
      </w:r>
      <w:proofErr w:type="spellStart"/>
      <w:r w:rsidRPr="005B3085">
        <w:rPr>
          <w:b/>
        </w:rPr>
        <w:t>deschidere</w:t>
      </w:r>
      <w:proofErr w:type="spellEnd"/>
      <w:r w:rsidRPr="005B3085">
        <w:rPr>
          <w:b/>
        </w:rPr>
        <w:t xml:space="preserve"> </w:t>
      </w:r>
      <w:proofErr w:type="spellStart"/>
      <w:r w:rsidRPr="005B3085">
        <w:rPr>
          <w:b/>
        </w:rPr>
        <w:t>acces</w:t>
      </w:r>
      <w:proofErr w:type="spellEnd"/>
      <w:r w:rsidRPr="005B3085">
        <w:rPr>
          <w:b/>
        </w:rPr>
        <w:t xml:space="preserve"> la drum de </w:t>
      </w:r>
      <w:proofErr w:type="spellStart"/>
      <w:r w:rsidRPr="005B3085">
        <w:rPr>
          <w:b/>
        </w:rPr>
        <w:t>exploatare</w:t>
      </w:r>
      <w:proofErr w:type="spellEnd"/>
      <w:r w:rsidRPr="005B3085">
        <w:rPr>
          <w:b/>
        </w:rPr>
        <w:t xml:space="preserve"> De 3624 a </w:t>
      </w:r>
      <w:proofErr w:type="spellStart"/>
      <w:r w:rsidRPr="005B3085">
        <w:rPr>
          <w:b/>
        </w:rPr>
        <w:t>localitătii</w:t>
      </w:r>
      <w:proofErr w:type="spellEnd"/>
      <w:r w:rsidRPr="005B3085">
        <w:rPr>
          <w:b/>
        </w:rPr>
        <w:t xml:space="preserve"> Lita, </w:t>
      </w:r>
      <w:proofErr w:type="spellStart"/>
      <w:r w:rsidRPr="005B3085">
        <w:rPr>
          <w:b/>
        </w:rPr>
        <w:t>comuna</w:t>
      </w:r>
      <w:proofErr w:type="spellEnd"/>
      <w:r w:rsidRPr="005B3085">
        <w:rPr>
          <w:b/>
        </w:rPr>
        <w:t xml:space="preserve"> </w:t>
      </w:r>
      <w:proofErr w:type="spellStart"/>
      <w:r w:rsidRPr="005B3085">
        <w:rPr>
          <w:b/>
        </w:rPr>
        <w:t>Săvădisla</w:t>
      </w:r>
      <w:proofErr w:type="spellEnd"/>
      <w:r w:rsidRPr="005B3085">
        <w:rPr>
          <w:b/>
        </w:rPr>
        <w:t xml:space="preserve">, </w:t>
      </w:r>
      <w:proofErr w:type="spellStart"/>
      <w:r w:rsidRPr="005B3085">
        <w:rPr>
          <w:b/>
        </w:rPr>
        <w:t>jud</w:t>
      </w:r>
      <w:proofErr w:type="spellEnd"/>
      <w:r w:rsidRPr="005B3085">
        <w:rPr>
          <w:b/>
        </w:rPr>
        <w:t xml:space="preserve">. Cluj </w:t>
      </w:r>
      <w:proofErr w:type="spellStart"/>
      <w:r w:rsidRPr="005B3085">
        <w:rPr>
          <w:b/>
        </w:rPr>
        <w:t>si</w:t>
      </w:r>
      <w:proofErr w:type="spellEnd"/>
      <w:r w:rsidRPr="005B3085">
        <w:rPr>
          <w:b/>
        </w:rPr>
        <w:t xml:space="preserve"> </w:t>
      </w:r>
      <w:proofErr w:type="spellStart"/>
      <w:r w:rsidRPr="005B3085">
        <w:rPr>
          <w:b/>
        </w:rPr>
        <w:t>amplasare</w:t>
      </w:r>
      <w:proofErr w:type="spellEnd"/>
      <w:r w:rsidRPr="005B3085">
        <w:rPr>
          <w:b/>
        </w:rPr>
        <w:t xml:space="preserve"> </w:t>
      </w:r>
      <w:proofErr w:type="spellStart"/>
      <w:r w:rsidRPr="005B3085">
        <w:rPr>
          <w:b/>
        </w:rPr>
        <w:t>racorduri</w:t>
      </w:r>
      <w:proofErr w:type="spellEnd"/>
      <w:r w:rsidRPr="005B3085">
        <w:rPr>
          <w:b/>
        </w:rPr>
        <w:t xml:space="preserve"> </w:t>
      </w:r>
      <w:proofErr w:type="spellStart"/>
      <w:r w:rsidRPr="005B3085">
        <w:rPr>
          <w:b/>
        </w:rPr>
        <w:t>și</w:t>
      </w:r>
      <w:proofErr w:type="spellEnd"/>
      <w:r w:rsidRPr="005B3085">
        <w:rPr>
          <w:b/>
        </w:rPr>
        <w:t xml:space="preserve"> </w:t>
      </w:r>
      <w:proofErr w:type="spellStart"/>
      <w:r w:rsidRPr="005B3085">
        <w:rPr>
          <w:b/>
        </w:rPr>
        <w:t>branșamente</w:t>
      </w:r>
      <w:proofErr w:type="spellEnd"/>
      <w:r w:rsidRPr="005B3085">
        <w:rPr>
          <w:b/>
        </w:rPr>
        <w:t xml:space="preserve"> </w:t>
      </w:r>
      <w:proofErr w:type="spellStart"/>
      <w:r w:rsidRPr="005B3085">
        <w:rPr>
          <w:b/>
        </w:rPr>
        <w:t>utilități</w:t>
      </w:r>
      <w:proofErr w:type="spellEnd"/>
      <w:r w:rsidRPr="005B3085">
        <w:rPr>
          <w:b/>
        </w:rPr>
        <w:t xml:space="preserve"> </w:t>
      </w:r>
      <w:proofErr w:type="spellStart"/>
      <w:r w:rsidRPr="005B3085">
        <w:rPr>
          <w:b/>
        </w:rPr>
        <w:t>în</w:t>
      </w:r>
      <w:proofErr w:type="spellEnd"/>
      <w:r w:rsidRPr="005B3085">
        <w:rPr>
          <w:b/>
        </w:rPr>
        <w:t xml:space="preserve"> </w:t>
      </w:r>
      <w:proofErr w:type="spellStart"/>
      <w:r w:rsidRPr="005B3085">
        <w:rPr>
          <w:b/>
        </w:rPr>
        <w:t>acea</w:t>
      </w:r>
      <w:proofErr w:type="spellEnd"/>
      <w:r w:rsidRPr="005B3085">
        <w:rPr>
          <w:b/>
        </w:rPr>
        <w:t xml:space="preserve"> </w:t>
      </w:r>
      <w:proofErr w:type="spellStart"/>
      <w:r w:rsidRPr="005B3085">
        <w:rPr>
          <w:b/>
        </w:rPr>
        <w:t>zonă</w:t>
      </w:r>
      <w:proofErr w:type="spellEnd"/>
      <w:r w:rsidRPr="005B3085">
        <w:rPr>
          <w:b/>
        </w:rPr>
        <w:t xml:space="preserve">, </w:t>
      </w:r>
      <w:proofErr w:type="spellStart"/>
      <w:r w:rsidRPr="005B3085">
        <w:rPr>
          <w:b/>
        </w:rPr>
        <w:t>valabil</w:t>
      </w:r>
      <w:proofErr w:type="spellEnd"/>
      <w:r w:rsidRPr="005B3085">
        <w:rPr>
          <w:b/>
        </w:rPr>
        <w:t xml:space="preserve"> la DTAC,</w:t>
      </w:r>
      <w:r w:rsidRPr="005B3085">
        <w:rPr>
          <w:b/>
          <w:lang w:val="it-IT"/>
        </w:rPr>
        <w:t xml:space="preserve"> INTRARE IN LEGALITATE CONSTRUIRE ANEXA EXPLOATATIE AGRICOLA SI IMPREJMUIRE” </w:t>
      </w:r>
      <w:proofErr w:type="spellStart"/>
      <w:r w:rsidRPr="005B3085">
        <w:rPr>
          <w:b/>
        </w:rPr>
        <w:t>pentru</w:t>
      </w:r>
      <w:proofErr w:type="spellEnd"/>
      <w:r w:rsidRPr="005B3085">
        <w:rPr>
          <w:b/>
        </w:rPr>
        <w:t xml:space="preserve"> </w:t>
      </w:r>
      <w:proofErr w:type="spellStart"/>
      <w:r w:rsidRPr="005B3085">
        <w:rPr>
          <w:b/>
        </w:rPr>
        <w:t>terenul</w:t>
      </w:r>
      <w:proofErr w:type="spellEnd"/>
      <w:r w:rsidRPr="005B3085">
        <w:rPr>
          <w:b/>
        </w:rPr>
        <w:t xml:space="preserve"> </w:t>
      </w:r>
      <w:proofErr w:type="spellStart"/>
      <w:r w:rsidRPr="005B3085">
        <w:rPr>
          <w:b/>
        </w:rPr>
        <w:t>înscris</w:t>
      </w:r>
      <w:proofErr w:type="spellEnd"/>
      <w:r w:rsidRPr="005B3085">
        <w:rPr>
          <w:b/>
        </w:rPr>
        <w:t xml:space="preserve"> </w:t>
      </w:r>
      <w:proofErr w:type="spellStart"/>
      <w:r w:rsidRPr="005B3085">
        <w:rPr>
          <w:b/>
        </w:rPr>
        <w:t>în</w:t>
      </w:r>
      <w:proofErr w:type="spellEnd"/>
      <w:r w:rsidRPr="005B3085">
        <w:rPr>
          <w:b/>
        </w:rPr>
        <w:t xml:space="preserve"> CF nr. </w:t>
      </w:r>
      <w:r w:rsidRPr="005B3085">
        <w:rPr>
          <w:b/>
          <w:color w:val="000000"/>
        </w:rPr>
        <w:t xml:space="preserve">52390 </w:t>
      </w:r>
      <w:proofErr w:type="spellStart"/>
      <w:r w:rsidRPr="005B3085">
        <w:rPr>
          <w:b/>
        </w:rPr>
        <w:t>Săvădisla</w:t>
      </w:r>
      <w:proofErr w:type="spellEnd"/>
    </w:p>
    <w:p w14:paraId="6F64D3F4" w14:textId="0A241AA0" w:rsidR="005B3085" w:rsidRDefault="005B3085" w:rsidP="005B3085">
      <w:pPr>
        <w:rPr>
          <w:b/>
        </w:rPr>
      </w:pPr>
    </w:p>
    <w:p w14:paraId="261E1DA8" w14:textId="512D0026" w:rsidR="005B3085" w:rsidRDefault="005B3085" w:rsidP="005B3085">
      <w:pPr>
        <w:rPr>
          <w:bCs/>
        </w:rPr>
      </w:pPr>
      <w:r w:rsidRPr="005B3085">
        <w:rPr>
          <w:bCs/>
        </w:rPr>
        <w:t xml:space="preserve">Se </w:t>
      </w:r>
      <w:proofErr w:type="spellStart"/>
      <w:r w:rsidRPr="005B3085">
        <w:rPr>
          <w:bCs/>
        </w:rPr>
        <w:t>pune</w:t>
      </w:r>
      <w:proofErr w:type="spellEnd"/>
      <w:r w:rsidRPr="005B3085">
        <w:rPr>
          <w:bCs/>
        </w:rPr>
        <w:t xml:space="preserve"> </w:t>
      </w:r>
      <w:proofErr w:type="spellStart"/>
      <w:r w:rsidRPr="005B3085">
        <w:rPr>
          <w:bCs/>
        </w:rPr>
        <w:t>în</w:t>
      </w:r>
      <w:proofErr w:type="spellEnd"/>
      <w:r w:rsidRPr="005B3085">
        <w:rPr>
          <w:bCs/>
        </w:rPr>
        <w:t xml:space="preserve"> </w:t>
      </w:r>
      <w:proofErr w:type="spellStart"/>
      <w:r w:rsidRPr="005B3085">
        <w:rPr>
          <w:bCs/>
        </w:rPr>
        <w:t>discuție</w:t>
      </w:r>
      <w:proofErr w:type="spellEnd"/>
    </w:p>
    <w:p w14:paraId="466B7FCE" w14:textId="2512DF0C" w:rsidR="005B3085" w:rsidRDefault="005B3085" w:rsidP="005B3085">
      <w:pPr>
        <w:rPr>
          <w:bCs/>
        </w:rPr>
      </w:pPr>
    </w:p>
    <w:p w14:paraId="07455DCA" w14:textId="42C008DE" w:rsidR="005B3085" w:rsidRPr="0077708C" w:rsidRDefault="005B3085" w:rsidP="005B3085">
      <w:pPr>
        <w:widowControl/>
        <w:rPr>
          <w:bCs/>
        </w:rPr>
      </w:pPr>
      <w:r>
        <w:rPr>
          <w:bCs/>
        </w:rPr>
        <w:t>4.</w:t>
      </w:r>
      <w:r w:rsidRPr="0077708C">
        <w:rPr>
          <w:bCs/>
        </w:rPr>
        <w:t xml:space="preserve">Proiect de </w:t>
      </w:r>
      <w:proofErr w:type="spellStart"/>
      <w:r w:rsidRPr="0077708C">
        <w:rPr>
          <w:bCs/>
        </w:rPr>
        <w:t>hotarare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privind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modificarea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și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completarea</w:t>
      </w:r>
      <w:proofErr w:type="spellEnd"/>
      <w:r w:rsidRPr="0077708C">
        <w:rPr>
          <w:bCs/>
        </w:rPr>
        <w:t xml:space="preserve"> </w:t>
      </w:r>
      <w:proofErr w:type="spellStart"/>
      <w:r w:rsidRPr="0077708C">
        <w:rPr>
          <w:bCs/>
        </w:rPr>
        <w:t>Hotărârea</w:t>
      </w:r>
      <w:proofErr w:type="spellEnd"/>
      <w:r w:rsidRPr="0077708C">
        <w:rPr>
          <w:bCs/>
        </w:rPr>
        <w:t xml:space="preserve"> nr. 63 din data de 17.12.2020 </w:t>
      </w:r>
      <w:proofErr w:type="spellStart"/>
      <w:proofErr w:type="gramStart"/>
      <w:r w:rsidRPr="0077708C">
        <w:rPr>
          <w:bCs/>
        </w:rPr>
        <w:t>privind</w:t>
      </w:r>
      <w:proofErr w:type="spellEnd"/>
      <w:r w:rsidRPr="0077708C">
        <w:rPr>
          <w:bCs/>
        </w:rPr>
        <w:t xml:space="preserve">  </w:t>
      </w:r>
      <w:proofErr w:type="spellStart"/>
      <w:r w:rsidRPr="0077708C">
        <w:rPr>
          <w:bCs/>
        </w:rPr>
        <w:t>impozitele</w:t>
      </w:r>
      <w:proofErr w:type="spellEnd"/>
      <w:proofErr w:type="gramEnd"/>
      <w:r w:rsidRPr="0077708C">
        <w:rPr>
          <w:bCs/>
        </w:rPr>
        <w:t xml:space="preserve">   </w:t>
      </w:r>
      <w:proofErr w:type="spellStart"/>
      <w:r w:rsidRPr="0077708C">
        <w:rPr>
          <w:bCs/>
        </w:rPr>
        <w:t>si</w:t>
      </w:r>
      <w:proofErr w:type="spellEnd"/>
      <w:r w:rsidRPr="0077708C">
        <w:rPr>
          <w:bCs/>
        </w:rPr>
        <w:t xml:space="preserve">  </w:t>
      </w:r>
      <w:proofErr w:type="spellStart"/>
      <w:r w:rsidRPr="0077708C">
        <w:rPr>
          <w:bCs/>
        </w:rPr>
        <w:t>taxele</w:t>
      </w:r>
      <w:proofErr w:type="spellEnd"/>
      <w:r w:rsidRPr="0077708C">
        <w:rPr>
          <w:bCs/>
        </w:rPr>
        <w:t xml:space="preserve"> locale pe  </w:t>
      </w:r>
      <w:proofErr w:type="spellStart"/>
      <w:r w:rsidRPr="0077708C">
        <w:rPr>
          <w:bCs/>
        </w:rPr>
        <w:t>anul</w:t>
      </w:r>
      <w:proofErr w:type="spellEnd"/>
      <w:r w:rsidRPr="0077708C">
        <w:rPr>
          <w:bCs/>
        </w:rPr>
        <w:t xml:space="preserve"> 2021</w:t>
      </w:r>
    </w:p>
    <w:p w14:paraId="6003A7B3" w14:textId="7D12DA70" w:rsidR="005B3085" w:rsidRDefault="005B3085" w:rsidP="005B3085">
      <w:pPr>
        <w:rPr>
          <w:bCs/>
        </w:rPr>
      </w:pPr>
    </w:p>
    <w:p w14:paraId="22E34BDC" w14:textId="77777777" w:rsidR="00CC37AE" w:rsidRDefault="00CC37AE" w:rsidP="00CC37AE">
      <w:pPr>
        <w:ind w:left="142"/>
      </w:pPr>
      <w:r w:rsidRPr="00371E49">
        <w:t xml:space="preserve">La </w:t>
      </w:r>
      <w:proofErr w:type="spellStart"/>
      <w:r w:rsidRPr="00371E49">
        <w:t>acest</w:t>
      </w:r>
      <w:proofErr w:type="spellEnd"/>
      <w:r w:rsidRPr="00371E49">
        <w:t xml:space="preserve"> </w:t>
      </w:r>
      <w:proofErr w:type="spellStart"/>
      <w:r w:rsidRPr="00371E49">
        <w:t>punct</w:t>
      </w:r>
      <w:proofErr w:type="spellEnd"/>
      <w:r w:rsidRPr="00371E49">
        <w:t xml:space="preserve"> </w:t>
      </w:r>
      <w:r>
        <w:t xml:space="preserve">al </w:t>
      </w:r>
      <w:proofErr w:type="spellStart"/>
      <w:r>
        <w:t>ordinii</w:t>
      </w:r>
      <w:proofErr w:type="spellEnd"/>
      <w:r>
        <w:t xml:space="preserve"> de zi,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inițiat</w:t>
      </w:r>
      <w:proofErr w:type="spellEnd"/>
      <w:r>
        <w:t xml:space="preserve"> de </w:t>
      </w:r>
      <w:proofErr w:type="spellStart"/>
      <w:r>
        <w:t>primarul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însoțit</w:t>
      </w:r>
      <w:proofErr w:type="spellEnd"/>
      <w:r>
        <w:t xml:space="preserve"> de </w:t>
      </w:r>
      <w:proofErr w:type="spellStart"/>
      <w:r>
        <w:t>raportul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,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analizat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,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proofErr w:type="gramStart"/>
      <w:r>
        <w:t>Local,fiind</w:t>
      </w:r>
      <w:proofErr w:type="spellEnd"/>
      <w:proofErr w:type="gramEnd"/>
      <w:r>
        <w:t xml:space="preserve"> </w:t>
      </w:r>
      <w:proofErr w:type="spellStart"/>
      <w:r>
        <w:t>avizat</w:t>
      </w:r>
      <w:proofErr w:type="spellEnd"/>
      <w:r>
        <w:t xml:space="preserve"> </w:t>
      </w:r>
      <w:proofErr w:type="spellStart"/>
      <w:r>
        <w:t>favorabil</w:t>
      </w:r>
      <w:proofErr w:type="spellEnd"/>
      <w:r>
        <w:t>.</w:t>
      </w:r>
    </w:p>
    <w:p w14:paraId="17CF29B6" w14:textId="77777777" w:rsidR="00CC37AE" w:rsidRDefault="00CC37AE" w:rsidP="005B3085">
      <w:pPr>
        <w:rPr>
          <w:bCs/>
        </w:rPr>
      </w:pPr>
    </w:p>
    <w:p w14:paraId="5752E9E1" w14:textId="4BAFA98E" w:rsidR="00CC37AE" w:rsidRDefault="00CC37AE" w:rsidP="005B3085">
      <w:pPr>
        <w:rPr>
          <w:bCs/>
        </w:rPr>
      </w:pPr>
      <w:r>
        <w:rPr>
          <w:bCs/>
        </w:rPr>
        <w:t xml:space="preserve">Se </w:t>
      </w:r>
      <w:proofErr w:type="spellStart"/>
      <w:r>
        <w:rPr>
          <w:bCs/>
        </w:rPr>
        <w:t>discută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suma</w:t>
      </w:r>
      <w:proofErr w:type="spellEnd"/>
      <w:r>
        <w:rPr>
          <w:bCs/>
        </w:rPr>
        <w:t xml:space="preserve"> care </w:t>
      </w:r>
      <w:proofErr w:type="spellStart"/>
      <w:r>
        <w:rPr>
          <w:bCs/>
        </w:rPr>
        <w:t>să</w:t>
      </w:r>
      <w:proofErr w:type="spellEnd"/>
      <w:r>
        <w:rPr>
          <w:bCs/>
        </w:rPr>
        <w:t xml:space="preserve"> fie </w:t>
      </w:r>
      <w:proofErr w:type="spellStart"/>
      <w:r>
        <w:rPr>
          <w:bCs/>
        </w:rPr>
        <w:t>stabilită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cei</w:t>
      </w:r>
      <w:proofErr w:type="spellEnd"/>
      <w:r>
        <w:rPr>
          <w:bCs/>
        </w:rPr>
        <w:t xml:space="preserve"> care </w:t>
      </w:r>
      <w:proofErr w:type="spellStart"/>
      <w:r>
        <w:rPr>
          <w:bCs/>
        </w:rPr>
        <w:t>solicită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facă</w:t>
      </w:r>
      <w:proofErr w:type="spellEnd"/>
      <w:r>
        <w:rPr>
          <w:bCs/>
        </w:rPr>
        <w:t xml:space="preserve"> comers ambulant pe </w:t>
      </w:r>
      <w:proofErr w:type="spellStart"/>
      <w:r>
        <w:rPr>
          <w:bCs/>
        </w:rPr>
        <w:t>teritoriul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comunei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Săvădisla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După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multe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propuneri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stabilește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suma</w:t>
      </w:r>
      <w:proofErr w:type="spellEnd"/>
      <w:r>
        <w:rPr>
          <w:bCs/>
        </w:rPr>
        <w:t xml:space="preserve"> de 30 lei / zi.</w:t>
      </w:r>
    </w:p>
    <w:p w14:paraId="0CE6ECFC" w14:textId="6A0DC9FC" w:rsidR="00CC37AE" w:rsidRDefault="00CC37AE" w:rsidP="00CC37AE">
      <w:pPr>
        <w:suppressAutoHyphens w:val="0"/>
        <w:autoSpaceDE w:val="0"/>
        <w:autoSpaceDN w:val="0"/>
        <w:spacing w:line="20" w:lineRule="atLeast"/>
        <w:ind w:firstLine="708"/>
      </w:pPr>
      <w:proofErr w:type="spellStart"/>
      <w:r w:rsidRPr="00CC37AE">
        <w:rPr>
          <w:bCs/>
        </w:rPr>
        <w:t>Consilieri</w:t>
      </w:r>
      <w:proofErr w:type="spellEnd"/>
      <w:r w:rsidRPr="00CC37AE">
        <w:rPr>
          <w:bCs/>
        </w:rPr>
        <w:t xml:space="preserve"> </w:t>
      </w:r>
      <w:proofErr w:type="spellStart"/>
      <w:r w:rsidRPr="00CC37AE">
        <w:rPr>
          <w:bCs/>
        </w:rPr>
        <w:t>locali</w:t>
      </w:r>
      <w:proofErr w:type="spellEnd"/>
      <w:r w:rsidRPr="00CC37AE">
        <w:rPr>
          <w:bCs/>
        </w:rPr>
        <w:t xml:space="preserve"> stabiles </w:t>
      </w:r>
      <w:proofErr w:type="spellStart"/>
      <w:r w:rsidRPr="00CC37AE">
        <w:rPr>
          <w:bCs/>
        </w:rPr>
        <w:t>suma</w:t>
      </w:r>
      <w:proofErr w:type="spellEnd"/>
      <w:r w:rsidRPr="00CC37AE">
        <w:rPr>
          <w:bCs/>
        </w:rPr>
        <w:t xml:space="preserve"> de 3000 lei / an </w:t>
      </w:r>
      <w:proofErr w:type="spellStart"/>
      <w:r w:rsidRPr="00CC37AE">
        <w:rPr>
          <w:bCs/>
        </w:rPr>
        <w:t>pentru</w:t>
      </w:r>
      <w:proofErr w:type="spellEnd"/>
      <w:r w:rsidRPr="00CC37AE">
        <w:rPr>
          <w:bCs/>
        </w:rPr>
        <w:t xml:space="preserve"> </w:t>
      </w:r>
      <w:proofErr w:type="spellStart"/>
      <w:r w:rsidRPr="00CC37AE">
        <w:rPr>
          <w:bCs/>
        </w:rPr>
        <w:t>cei</w:t>
      </w:r>
      <w:proofErr w:type="spellEnd"/>
      <w:r w:rsidRPr="00CC37AE">
        <w:rPr>
          <w:bCs/>
        </w:rPr>
        <w:t xml:space="preserve"> care </w:t>
      </w:r>
      <w:proofErr w:type="spellStart"/>
      <w:r w:rsidRPr="00CC37AE">
        <w:rPr>
          <w:bCs/>
        </w:rPr>
        <w:t>solicit</w:t>
      </w:r>
      <w:r>
        <w:rPr>
          <w:bCs/>
        </w:rPr>
        <w:t>ă</w:t>
      </w:r>
      <w:proofErr w:type="spellEnd"/>
      <w:r w:rsidRPr="00CC37AE">
        <w:rPr>
          <w:bCs/>
        </w:rPr>
        <w:t xml:space="preserve"> </w:t>
      </w:r>
      <w:proofErr w:type="spellStart"/>
      <w:r w:rsidRPr="00CC37AE">
        <w:rPr>
          <w:bCs/>
        </w:rPr>
        <w:t>aviz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pentru</w:t>
      </w:r>
      <w:proofErr w:type="spellEnd"/>
      <w:r>
        <w:rPr>
          <w:bCs/>
        </w:rPr>
        <w:t xml:space="preserve"> </w:t>
      </w:r>
      <w:proofErr w:type="spellStart"/>
      <w:r>
        <w:t>activitate</w:t>
      </w:r>
      <w:proofErr w:type="spellEnd"/>
      <w:r>
        <w:t xml:space="preserve"> de </w:t>
      </w:r>
      <w:proofErr w:type="spellStart"/>
      <w:r>
        <w:t>colectare</w:t>
      </w:r>
      <w:proofErr w:type="spellEnd"/>
      <w:r>
        <w:t xml:space="preserve"> </w:t>
      </w:r>
      <w:proofErr w:type="spellStart"/>
      <w:r>
        <w:t>plante</w:t>
      </w:r>
      <w:proofErr w:type="spellEnd"/>
      <w:r>
        <w:t xml:space="preserve"> </w:t>
      </w:r>
      <w:proofErr w:type="spellStart"/>
      <w:r>
        <w:t>medicinale</w:t>
      </w:r>
      <w:proofErr w:type="spellEnd"/>
      <w:r>
        <w:t xml:space="preserve">, </w:t>
      </w:r>
      <w:proofErr w:type="spellStart"/>
      <w:r>
        <w:t>fructe</w:t>
      </w:r>
      <w:proofErr w:type="spellEnd"/>
      <w:r>
        <w:t xml:space="preserve"> de </w:t>
      </w:r>
      <w:proofErr w:type="spellStart"/>
      <w:r>
        <w:t>pădure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ciuperci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Săvădisla</w:t>
      </w:r>
      <w:proofErr w:type="spellEnd"/>
      <w:r>
        <w:t xml:space="preserve">, de pe </w:t>
      </w:r>
      <w:proofErr w:type="spellStart"/>
      <w:r>
        <w:t>terenurile</w:t>
      </w:r>
      <w:proofErr w:type="spellEnd"/>
      <w:r>
        <w:t xml:space="preserve"> </w:t>
      </w:r>
      <w:proofErr w:type="spellStart"/>
      <w:r>
        <w:t>aparținând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proofErr w:type="gramStart"/>
      <w:r>
        <w:t>local,la</w:t>
      </w:r>
      <w:proofErr w:type="spellEnd"/>
      <w:proofErr w:type="gramEnd"/>
      <w:r>
        <w:t xml:space="preserve">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acordului</w:t>
      </w:r>
      <w:proofErr w:type="spellEnd"/>
      <w:r>
        <w:t>/</w:t>
      </w:r>
      <w:proofErr w:type="spellStart"/>
      <w:r>
        <w:t>contractului</w:t>
      </w:r>
      <w:proofErr w:type="spellEnd"/>
      <w:r>
        <w:t xml:space="preserve"> cu </w:t>
      </w:r>
      <w:proofErr w:type="spellStart"/>
      <w:r>
        <w:t>Primăria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Săvădisla</w:t>
      </w:r>
      <w:proofErr w:type="spellEnd"/>
      <w:r>
        <w:t>.</w:t>
      </w:r>
    </w:p>
    <w:p w14:paraId="6A6051FC" w14:textId="0E30F030" w:rsidR="00CC37AE" w:rsidRDefault="00CC37AE" w:rsidP="00CC37AE">
      <w:proofErr w:type="spellStart"/>
      <w:r>
        <w:lastRenderedPageBreak/>
        <w:t>Consilierii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nu au</w:t>
      </w:r>
      <w:r>
        <w:t xml:space="preserve"> </w:t>
      </w:r>
      <w:proofErr w:type="spellStart"/>
      <w:proofErr w:type="gramStart"/>
      <w:r>
        <w:t>alte</w:t>
      </w:r>
      <w:proofErr w:type="spellEnd"/>
      <w:r>
        <w:t xml:space="preserve"> </w:t>
      </w:r>
      <w:r>
        <w:t xml:space="preserve"> </w:t>
      </w:r>
      <w:proofErr w:type="spellStart"/>
      <w:r>
        <w:t>întrebări</w:t>
      </w:r>
      <w:proofErr w:type="spellEnd"/>
      <w:proofErr w:type="gramEnd"/>
      <w:r>
        <w:t xml:space="preserve">,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observații</w:t>
      </w:r>
      <w:proofErr w:type="spellEnd"/>
      <w:r>
        <w:t xml:space="preserve"> de </w:t>
      </w:r>
      <w:proofErr w:type="spellStart"/>
      <w:r>
        <w:t>făcut</w:t>
      </w:r>
      <w:proofErr w:type="spellEnd"/>
      <w:r>
        <w:t xml:space="preserve">, </w:t>
      </w:r>
      <w:proofErr w:type="spellStart"/>
      <w:r>
        <w:t>motiv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se </w:t>
      </w:r>
      <w:proofErr w:type="spellStart"/>
      <w:r>
        <w:t>supune</w:t>
      </w:r>
      <w:proofErr w:type="spellEnd"/>
      <w:r>
        <w:t xml:space="preserve"> la </w:t>
      </w:r>
      <w:proofErr w:type="spellStart"/>
      <w:r>
        <w:t>vot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forma </w:t>
      </w:r>
      <w:proofErr w:type="spellStart"/>
      <w:r>
        <w:t>inițială</w:t>
      </w:r>
      <w:proofErr w:type="spellEnd"/>
      <w:r>
        <w:t>.</w:t>
      </w:r>
    </w:p>
    <w:p w14:paraId="0C363061" w14:textId="77777777" w:rsidR="00CC37AE" w:rsidRDefault="00CC37AE" w:rsidP="00CC37AE">
      <w:r w:rsidRPr="00E1080F">
        <w:tab/>
      </w:r>
      <w:proofErr w:type="spellStart"/>
      <w:r w:rsidRPr="00E1080F">
        <w:t>Votează</w:t>
      </w:r>
      <w:proofErr w:type="spellEnd"/>
      <w:r w:rsidRPr="00E1080F">
        <w:t xml:space="preserve"> </w:t>
      </w:r>
      <w:proofErr w:type="spellStart"/>
      <w:r w:rsidRPr="00E1080F">
        <w:t>pentru</w:t>
      </w:r>
      <w:proofErr w:type="spellEnd"/>
      <w:r w:rsidRPr="00E1080F">
        <w:t xml:space="preserve"> </w:t>
      </w:r>
      <w:proofErr w:type="spellStart"/>
      <w:r w:rsidRPr="00E1080F">
        <w:t>toți</w:t>
      </w:r>
      <w:proofErr w:type="spellEnd"/>
      <w:r w:rsidRPr="00E1080F">
        <w:t xml:space="preserve"> </w:t>
      </w:r>
      <w:r>
        <w:t>11</w:t>
      </w:r>
      <w:r w:rsidRPr="00E1080F">
        <w:t xml:space="preserve"> </w:t>
      </w:r>
      <w:proofErr w:type="spellStart"/>
      <w:r w:rsidRPr="00E1080F">
        <w:t>consilieri</w:t>
      </w:r>
      <w:proofErr w:type="spellEnd"/>
      <w:r w:rsidRPr="00E1080F">
        <w:t xml:space="preserve"> </w:t>
      </w:r>
      <w:proofErr w:type="spellStart"/>
      <w:r w:rsidRPr="00E1080F">
        <w:t>locali</w:t>
      </w:r>
      <w:proofErr w:type="spellEnd"/>
      <w:r w:rsidRPr="00E1080F">
        <w:t xml:space="preserve"> </w:t>
      </w:r>
      <w:proofErr w:type="spellStart"/>
      <w:r w:rsidRPr="00E1080F">
        <w:t>prezenți</w:t>
      </w:r>
      <w:proofErr w:type="spellEnd"/>
      <w:r w:rsidRPr="00E1080F">
        <w:t xml:space="preserve">;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adoptat</w:t>
      </w:r>
      <w:proofErr w:type="spellEnd"/>
      <w:r>
        <w:t xml:space="preserve"> cu 11 </w:t>
      </w:r>
      <w:proofErr w:type="spellStart"/>
      <w:r>
        <w:t>voturi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>.</w:t>
      </w:r>
    </w:p>
    <w:p w14:paraId="15EAA812" w14:textId="77777777" w:rsidR="00CC37AE" w:rsidRDefault="00CC37AE" w:rsidP="00CC37AE">
      <w:pPr>
        <w:rPr>
          <w:b/>
        </w:rPr>
      </w:pPr>
    </w:p>
    <w:p w14:paraId="2E0AAB74" w14:textId="026CB48F" w:rsidR="00CC37AE" w:rsidRPr="00CC37AE" w:rsidRDefault="00CC37AE" w:rsidP="00CC37AE">
      <w:pPr>
        <w:suppressAutoHyphens w:val="0"/>
        <w:autoSpaceDE w:val="0"/>
        <w:autoSpaceDN w:val="0"/>
        <w:spacing w:line="20" w:lineRule="atLeast"/>
        <w:ind w:firstLine="708"/>
        <w:rPr>
          <w:b/>
        </w:rPr>
      </w:pPr>
      <w:r w:rsidRPr="002525F0">
        <w:rPr>
          <w:b/>
        </w:rPr>
        <w:t xml:space="preserve">Cu </w:t>
      </w:r>
      <w:r>
        <w:rPr>
          <w:b/>
        </w:rPr>
        <w:t xml:space="preserve">11 </w:t>
      </w:r>
      <w:proofErr w:type="spellStart"/>
      <w:r>
        <w:rPr>
          <w:b/>
        </w:rPr>
        <w:t>voturi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adoptă</w:t>
      </w:r>
      <w:proofErr w:type="spellEnd"/>
      <w:r>
        <w:rPr>
          <w:b/>
        </w:rPr>
        <w:t xml:space="preserve"> HCL nr.6</w:t>
      </w:r>
      <w:r>
        <w:rPr>
          <w:b/>
        </w:rPr>
        <w:t>7</w:t>
      </w:r>
      <w:r w:rsidRPr="00CC37AE">
        <w:rPr>
          <w:bCs/>
        </w:rPr>
        <w:t xml:space="preserve"> </w:t>
      </w:r>
      <w:proofErr w:type="spellStart"/>
      <w:r w:rsidRPr="00CC37AE">
        <w:rPr>
          <w:b/>
        </w:rPr>
        <w:t>privind</w:t>
      </w:r>
      <w:proofErr w:type="spellEnd"/>
      <w:r w:rsidRPr="00CC37AE">
        <w:rPr>
          <w:b/>
        </w:rPr>
        <w:t xml:space="preserve"> </w:t>
      </w:r>
      <w:proofErr w:type="spellStart"/>
      <w:r w:rsidRPr="00CC37AE">
        <w:rPr>
          <w:b/>
        </w:rPr>
        <w:t>modificarea</w:t>
      </w:r>
      <w:proofErr w:type="spellEnd"/>
      <w:r w:rsidRPr="00CC37AE">
        <w:rPr>
          <w:b/>
        </w:rPr>
        <w:t xml:space="preserve"> </w:t>
      </w:r>
      <w:proofErr w:type="spellStart"/>
      <w:r w:rsidRPr="00CC37AE">
        <w:rPr>
          <w:b/>
        </w:rPr>
        <w:t>și</w:t>
      </w:r>
      <w:proofErr w:type="spellEnd"/>
      <w:r w:rsidRPr="00CC37AE">
        <w:rPr>
          <w:b/>
        </w:rPr>
        <w:t xml:space="preserve"> </w:t>
      </w:r>
      <w:proofErr w:type="spellStart"/>
      <w:r w:rsidRPr="00CC37AE">
        <w:rPr>
          <w:b/>
        </w:rPr>
        <w:t>completarea</w:t>
      </w:r>
      <w:proofErr w:type="spellEnd"/>
      <w:r w:rsidRPr="00CC37AE">
        <w:rPr>
          <w:b/>
        </w:rPr>
        <w:t xml:space="preserve"> </w:t>
      </w:r>
      <w:proofErr w:type="spellStart"/>
      <w:r w:rsidRPr="00CC37AE">
        <w:rPr>
          <w:b/>
        </w:rPr>
        <w:t>Hotărârea</w:t>
      </w:r>
      <w:proofErr w:type="spellEnd"/>
      <w:r w:rsidRPr="00CC37AE">
        <w:rPr>
          <w:b/>
        </w:rPr>
        <w:t xml:space="preserve"> nr. 63 din data de 17.12.2020 </w:t>
      </w:r>
      <w:proofErr w:type="spellStart"/>
      <w:proofErr w:type="gramStart"/>
      <w:r w:rsidRPr="00CC37AE">
        <w:rPr>
          <w:b/>
        </w:rPr>
        <w:t>privind</w:t>
      </w:r>
      <w:proofErr w:type="spellEnd"/>
      <w:r w:rsidRPr="00CC37AE">
        <w:rPr>
          <w:b/>
        </w:rPr>
        <w:t xml:space="preserve">  </w:t>
      </w:r>
      <w:proofErr w:type="spellStart"/>
      <w:r w:rsidRPr="00CC37AE">
        <w:rPr>
          <w:b/>
        </w:rPr>
        <w:t>impozitele</w:t>
      </w:r>
      <w:proofErr w:type="spellEnd"/>
      <w:proofErr w:type="gramEnd"/>
      <w:r w:rsidRPr="00CC37AE">
        <w:rPr>
          <w:b/>
        </w:rPr>
        <w:t xml:space="preserve">   </w:t>
      </w:r>
      <w:proofErr w:type="spellStart"/>
      <w:r w:rsidRPr="00CC37AE">
        <w:rPr>
          <w:b/>
        </w:rPr>
        <w:t>si</w:t>
      </w:r>
      <w:proofErr w:type="spellEnd"/>
      <w:r w:rsidRPr="00CC37AE">
        <w:rPr>
          <w:b/>
        </w:rPr>
        <w:t xml:space="preserve">  </w:t>
      </w:r>
      <w:proofErr w:type="spellStart"/>
      <w:r w:rsidRPr="00CC37AE">
        <w:rPr>
          <w:b/>
        </w:rPr>
        <w:t>taxele</w:t>
      </w:r>
      <w:proofErr w:type="spellEnd"/>
      <w:r w:rsidRPr="00CC37AE">
        <w:rPr>
          <w:b/>
        </w:rPr>
        <w:t xml:space="preserve"> locale pe  </w:t>
      </w:r>
      <w:proofErr w:type="spellStart"/>
      <w:r w:rsidRPr="00CC37AE">
        <w:rPr>
          <w:b/>
        </w:rPr>
        <w:t>anul</w:t>
      </w:r>
      <w:proofErr w:type="spellEnd"/>
      <w:r w:rsidRPr="00CC37AE">
        <w:rPr>
          <w:b/>
        </w:rPr>
        <w:t xml:space="preserve"> 2021</w:t>
      </w:r>
    </w:p>
    <w:p w14:paraId="2D087F62" w14:textId="027FA886" w:rsidR="00CC37AE" w:rsidRDefault="00CC37AE" w:rsidP="005B3085">
      <w:pPr>
        <w:rPr>
          <w:b/>
        </w:rPr>
      </w:pPr>
    </w:p>
    <w:p w14:paraId="620AF367" w14:textId="77777777" w:rsidR="00CC37AE" w:rsidRDefault="00CC37AE" w:rsidP="00CC37AE">
      <w:pPr>
        <w:rPr>
          <w:bCs/>
        </w:rPr>
      </w:pPr>
      <w:r w:rsidRPr="005B3085">
        <w:rPr>
          <w:bCs/>
        </w:rPr>
        <w:t xml:space="preserve">Se </w:t>
      </w:r>
      <w:proofErr w:type="spellStart"/>
      <w:r w:rsidRPr="005B3085">
        <w:rPr>
          <w:bCs/>
        </w:rPr>
        <w:t>pune</w:t>
      </w:r>
      <w:proofErr w:type="spellEnd"/>
      <w:r w:rsidRPr="005B3085">
        <w:rPr>
          <w:bCs/>
        </w:rPr>
        <w:t xml:space="preserve"> </w:t>
      </w:r>
      <w:proofErr w:type="spellStart"/>
      <w:r w:rsidRPr="005B3085">
        <w:rPr>
          <w:bCs/>
        </w:rPr>
        <w:t>în</w:t>
      </w:r>
      <w:proofErr w:type="spellEnd"/>
      <w:r w:rsidRPr="005B3085">
        <w:rPr>
          <w:bCs/>
        </w:rPr>
        <w:t xml:space="preserve"> </w:t>
      </w:r>
      <w:proofErr w:type="spellStart"/>
      <w:r w:rsidRPr="005B3085">
        <w:rPr>
          <w:bCs/>
        </w:rPr>
        <w:t>discuție</w:t>
      </w:r>
      <w:proofErr w:type="spellEnd"/>
    </w:p>
    <w:p w14:paraId="59288E75" w14:textId="77777777" w:rsidR="00CC37AE" w:rsidRDefault="00CC37AE" w:rsidP="00CC37AE">
      <w:pPr>
        <w:rPr>
          <w:bCs/>
        </w:rPr>
      </w:pPr>
    </w:p>
    <w:p w14:paraId="569811AB" w14:textId="19695A65" w:rsidR="00CC37AE" w:rsidRPr="00CC37AE" w:rsidRDefault="00CC37AE" w:rsidP="00CC37AE">
      <w:pPr>
        <w:rPr>
          <w:b/>
          <w:iCs/>
        </w:rPr>
      </w:pPr>
      <w:proofErr w:type="spellStart"/>
      <w:r w:rsidRPr="00CC37AE">
        <w:rPr>
          <w:b/>
          <w:iCs/>
        </w:rPr>
        <w:t>P</w:t>
      </w:r>
      <w:r w:rsidRPr="00CC37AE">
        <w:rPr>
          <w:b/>
          <w:iCs/>
        </w:rPr>
        <w:t>rivind</w:t>
      </w:r>
      <w:proofErr w:type="spellEnd"/>
      <w:r w:rsidRPr="00CC37AE">
        <w:rPr>
          <w:b/>
          <w:iCs/>
        </w:rPr>
        <w:t xml:space="preserve"> </w:t>
      </w:r>
      <w:proofErr w:type="spellStart"/>
      <w:r w:rsidRPr="00CC37AE">
        <w:rPr>
          <w:b/>
          <w:iCs/>
        </w:rPr>
        <w:t>acordarea</w:t>
      </w:r>
      <w:proofErr w:type="spellEnd"/>
      <w:r w:rsidRPr="00CC37AE">
        <w:rPr>
          <w:b/>
          <w:iCs/>
        </w:rPr>
        <w:t xml:space="preserve"> </w:t>
      </w:r>
      <w:proofErr w:type="spellStart"/>
      <w:r w:rsidRPr="00CC37AE">
        <w:rPr>
          <w:b/>
          <w:iCs/>
        </w:rPr>
        <w:t>unui</w:t>
      </w:r>
      <w:proofErr w:type="spellEnd"/>
      <w:r w:rsidRPr="00CC37AE">
        <w:rPr>
          <w:b/>
          <w:iCs/>
        </w:rPr>
        <w:t xml:space="preserve"> </w:t>
      </w:r>
      <w:proofErr w:type="spellStart"/>
      <w:r w:rsidRPr="00CC37AE">
        <w:rPr>
          <w:b/>
          <w:iCs/>
        </w:rPr>
        <w:t>ajutor</w:t>
      </w:r>
      <w:proofErr w:type="spellEnd"/>
      <w:r w:rsidRPr="00CC37AE">
        <w:rPr>
          <w:b/>
          <w:iCs/>
        </w:rPr>
        <w:t xml:space="preserve"> de </w:t>
      </w:r>
      <w:proofErr w:type="spellStart"/>
      <w:r w:rsidRPr="00CC37AE">
        <w:rPr>
          <w:b/>
          <w:iCs/>
        </w:rPr>
        <w:t>urgență</w:t>
      </w:r>
      <w:proofErr w:type="spellEnd"/>
      <w:r w:rsidRPr="00CC37AE">
        <w:rPr>
          <w:b/>
          <w:iCs/>
        </w:rPr>
        <w:t xml:space="preserve"> d-</w:t>
      </w:r>
      <w:proofErr w:type="spellStart"/>
      <w:r w:rsidRPr="00CC37AE">
        <w:rPr>
          <w:b/>
          <w:iCs/>
        </w:rPr>
        <w:t>lui</w:t>
      </w:r>
      <w:proofErr w:type="spellEnd"/>
      <w:r w:rsidRPr="00CC37AE">
        <w:rPr>
          <w:b/>
          <w:iCs/>
        </w:rPr>
        <w:t xml:space="preserve"> </w:t>
      </w:r>
      <w:proofErr w:type="spellStart"/>
      <w:r w:rsidRPr="00CC37AE">
        <w:rPr>
          <w:b/>
          <w:iCs/>
        </w:rPr>
        <w:t>Bordea</w:t>
      </w:r>
      <w:proofErr w:type="spellEnd"/>
      <w:r w:rsidRPr="00CC37AE">
        <w:rPr>
          <w:b/>
          <w:iCs/>
        </w:rPr>
        <w:t xml:space="preserve"> </w:t>
      </w:r>
      <w:proofErr w:type="gramStart"/>
      <w:r w:rsidRPr="00CC37AE">
        <w:rPr>
          <w:b/>
          <w:iCs/>
        </w:rPr>
        <w:t>Traian ,cu</w:t>
      </w:r>
      <w:proofErr w:type="gramEnd"/>
      <w:r w:rsidRPr="00CC37AE">
        <w:rPr>
          <w:b/>
          <w:iCs/>
        </w:rPr>
        <w:t xml:space="preserve"> </w:t>
      </w:r>
      <w:proofErr w:type="spellStart"/>
      <w:r w:rsidRPr="00CC37AE">
        <w:rPr>
          <w:b/>
          <w:iCs/>
        </w:rPr>
        <w:t>domniciliul</w:t>
      </w:r>
      <w:proofErr w:type="spellEnd"/>
      <w:r w:rsidRPr="00CC37AE">
        <w:rPr>
          <w:b/>
          <w:iCs/>
        </w:rPr>
        <w:t xml:space="preserve"> </w:t>
      </w:r>
      <w:proofErr w:type="spellStart"/>
      <w:r w:rsidRPr="00CC37AE">
        <w:rPr>
          <w:b/>
          <w:iCs/>
        </w:rPr>
        <w:t>în</w:t>
      </w:r>
      <w:proofErr w:type="spellEnd"/>
      <w:r w:rsidRPr="00CC37AE">
        <w:rPr>
          <w:b/>
          <w:iCs/>
        </w:rPr>
        <w:t xml:space="preserve"> sat </w:t>
      </w:r>
      <w:proofErr w:type="spellStart"/>
      <w:r w:rsidRPr="00CC37AE">
        <w:rPr>
          <w:b/>
          <w:iCs/>
        </w:rPr>
        <w:t>Finișel</w:t>
      </w:r>
      <w:proofErr w:type="spellEnd"/>
      <w:r w:rsidRPr="00CC37AE">
        <w:rPr>
          <w:b/>
          <w:iCs/>
        </w:rPr>
        <w:t xml:space="preserve"> nr. 66/</w:t>
      </w:r>
      <w:proofErr w:type="spellStart"/>
      <w:proofErr w:type="gramStart"/>
      <w:r w:rsidRPr="00CC37AE">
        <w:rPr>
          <w:b/>
          <w:iCs/>
        </w:rPr>
        <w:t>A,comuna</w:t>
      </w:r>
      <w:proofErr w:type="spellEnd"/>
      <w:proofErr w:type="gramEnd"/>
      <w:r w:rsidRPr="00CC37AE">
        <w:rPr>
          <w:b/>
          <w:iCs/>
        </w:rPr>
        <w:t xml:space="preserve"> </w:t>
      </w:r>
      <w:proofErr w:type="spellStart"/>
      <w:r w:rsidRPr="00CC37AE">
        <w:rPr>
          <w:b/>
          <w:iCs/>
        </w:rPr>
        <w:t>Săvădisla,județul</w:t>
      </w:r>
      <w:proofErr w:type="spellEnd"/>
      <w:r w:rsidRPr="00CC37AE">
        <w:rPr>
          <w:b/>
          <w:iCs/>
        </w:rPr>
        <w:t xml:space="preserve"> Cluj</w:t>
      </w:r>
    </w:p>
    <w:p w14:paraId="22EABB45" w14:textId="77777777" w:rsidR="00CC37AE" w:rsidRPr="00CC37AE" w:rsidRDefault="00CC37AE" w:rsidP="00CC37AE">
      <w:pPr>
        <w:rPr>
          <w:iCs/>
        </w:rPr>
      </w:pPr>
    </w:p>
    <w:p w14:paraId="7670D792" w14:textId="0D057B34" w:rsidR="00CC37AE" w:rsidRDefault="00A94D2F" w:rsidP="00CC37AE">
      <w:pPr>
        <w:rPr>
          <w:bCs/>
          <w:iCs/>
        </w:rPr>
      </w:pPr>
      <w:r w:rsidRPr="00A94D2F">
        <w:rPr>
          <w:bCs/>
          <w:iCs/>
        </w:rPr>
        <w:t>Ca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urmare</w:t>
      </w:r>
      <w:proofErr w:type="spellEnd"/>
      <w:r>
        <w:rPr>
          <w:bCs/>
          <w:iCs/>
        </w:rPr>
        <w:t xml:space="preserve"> a </w:t>
      </w:r>
      <w:proofErr w:type="spellStart"/>
      <w:r>
        <w:rPr>
          <w:bCs/>
          <w:iCs/>
        </w:rPr>
        <w:t>discuțiilor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purtate</w:t>
      </w:r>
      <w:proofErr w:type="spellEnd"/>
      <w:r>
        <w:rPr>
          <w:bCs/>
          <w:iCs/>
        </w:rPr>
        <w:t xml:space="preserve"> de </w:t>
      </w:r>
      <w:proofErr w:type="spellStart"/>
      <w:r>
        <w:rPr>
          <w:bCs/>
          <w:iCs/>
        </w:rPr>
        <w:t>consilierilor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locali</w:t>
      </w:r>
      <w:proofErr w:type="spellEnd"/>
      <w:r>
        <w:rPr>
          <w:bCs/>
          <w:iCs/>
        </w:rPr>
        <w:t xml:space="preserve"> se </w:t>
      </w:r>
      <w:proofErr w:type="spellStart"/>
      <w:r>
        <w:rPr>
          <w:bCs/>
          <w:iCs/>
        </w:rPr>
        <w:t>stabilește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suma</w:t>
      </w:r>
      <w:proofErr w:type="spellEnd"/>
      <w:r>
        <w:rPr>
          <w:bCs/>
          <w:iCs/>
        </w:rPr>
        <w:t xml:space="preserve"> de 1600 lei se </w:t>
      </w:r>
      <w:proofErr w:type="spellStart"/>
      <w:r>
        <w:rPr>
          <w:bCs/>
          <w:iCs/>
        </w:rPr>
        <w:t>supune</w:t>
      </w:r>
      <w:proofErr w:type="spellEnd"/>
      <w:r>
        <w:rPr>
          <w:bCs/>
          <w:iCs/>
        </w:rPr>
        <w:t xml:space="preserve"> la </w:t>
      </w:r>
      <w:proofErr w:type="spellStart"/>
      <w:r>
        <w:rPr>
          <w:bCs/>
          <w:iCs/>
        </w:rPr>
        <w:t>vot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și</w:t>
      </w:r>
      <w:proofErr w:type="spellEnd"/>
      <w:r>
        <w:rPr>
          <w:bCs/>
          <w:iCs/>
        </w:rPr>
        <w:t xml:space="preserve"> </w:t>
      </w:r>
      <w:proofErr w:type="gramStart"/>
      <w:r>
        <w:rPr>
          <w:bCs/>
          <w:iCs/>
        </w:rPr>
        <w:t>cu  11</w:t>
      </w:r>
      <w:proofErr w:type="gram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voturi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pentru</w:t>
      </w:r>
      <w:proofErr w:type="spellEnd"/>
      <w:r>
        <w:rPr>
          <w:bCs/>
          <w:iCs/>
        </w:rPr>
        <w:t xml:space="preserve"> se </w:t>
      </w:r>
      <w:proofErr w:type="spellStart"/>
      <w:r>
        <w:rPr>
          <w:bCs/>
          <w:iCs/>
        </w:rPr>
        <w:t>aprobă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acordarea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sumei</w:t>
      </w:r>
      <w:proofErr w:type="spellEnd"/>
      <w:r>
        <w:rPr>
          <w:bCs/>
          <w:iCs/>
        </w:rPr>
        <w:t xml:space="preserve"> sus </w:t>
      </w:r>
      <w:proofErr w:type="spellStart"/>
      <w:r>
        <w:rPr>
          <w:bCs/>
          <w:iCs/>
        </w:rPr>
        <w:t>amintită</w:t>
      </w:r>
      <w:proofErr w:type="spellEnd"/>
      <w:r>
        <w:rPr>
          <w:bCs/>
          <w:iCs/>
        </w:rPr>
        <w:t>.</w:t>
      </w:r>
    </w:p>
    <w:p w14:paraId="2654322A" w14:textId="0715388C" w:rsidR="00A94D2F" w:rsidRDefault="00A94D2F" w:rsidP="00CC37AE">
      <w:pPr>
        <w:rPr>
          <w:bCs/>
          <w:iCs/>
        </w:rPr>
      </w:pPr>
    </w:p>
    <w:p w14:paraId="54270AAE" w14:textId="32435FA9" w:rsidR="00A94D2F" w:rsidRDefault="00A94D2F" w:rsidP="00CC37AE">
      <w:pPr>
        <w:rPr>
          <w:bCs/>
          <w:iCs/>
        </w:rPr>
      </w:pPr>
      <w:r>
        <w:rPr>
          <w:bCs/>
          <w:iCs/>
        </w:rPr>
        <w:t xml:space="preserve">Se </w:t>
      </w:r>
      <w:proofErr w:type="spellStart"/>
      <w:r>
        <w:rPr>
          <w:bCs/>
          <w:iCs/>
        </w:rPr>
        <w:t>pune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în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discuție</w:t>
      </w:r>
      <w:proofErr w:type="spellEnd"/>
    </w:p>
    <w:p w14:paraId="5DB9AC43" w14:textId="77777777" w:rsidR="00A94D2F" w:rsidRDefault="00A94D2F" w:rsidP="00CC37AE">
      <w:pPr>
        <w:rPr>
          <w:bCs/>
          <w:iCs/>
        </w:rPr>
      </w:pPr>
    </w:p>
    <w:p w14:paraId="2879AD11" w14:textId="37126653" w:rsidR="00A94D2F" w:rsidRPr="0077708C" w:rsidRDefault="00A94D2F" w:rsidP="00A94D2F">
      <w:pPr>
        <w:jc w:val="both"/>
      </w:pPr>
      <w:r>
        <w:t>5.</w:t>
      </w:r>
      <w:r w:rsidRPr="0077708C">
        <w:t xml:space="preserve">Proiect de </w:t>
      </w:r>
      <w:proofErr w:type="spellStart"/>
      <w:r w:rsidRPr="0077708C">
        <w:t>hotărâre</w:t>
      </w:r>
      <w:proofErr w:type="spellEnd"/>
      <w:r w:rsidRPr="0077708C">
        <w:t xml:space="preserve"> </w:t>
      </w:r>
      <w:proofErr w:type="spellStart"/>
      <w:r w:rsidRPr="0077708C">
        <w:t>privind</w:t>
      </w:r>
      <w:proofErr w:type="spellEnd"/>
      <w:r w:rsidRPr="0077708C">
        <w:t xml:space="preserve"> </w:t>
      </w:r>
      <w:proofErr w:type="spellStart"/>
      <w:r w:rsidRPr="0077708C">
        <w:t>decontarea</w:t>
      </w:r>
      <w:proofErr w:type="spellEnd"/>
      <w:r w:rsidRPr="0077708C">
        <w:t xml:space="preserve"> </w:t>
      </w:r>
      <w:proofErr w:type="spellStart"/>
      <w:r w:rsidRPr="0077708C">
        <w:t>cheltuileilor</w:t>
      </w:r>
      <w:proofErr w:type="spellEnd"/>
      <w:r w:rsidRPr="0077708C">
        <w:t xml:space="preserve"> de transport ale </w:t>
      </w:r>
      <w:proofErr w:type="spellStart"/>
      <w:r w:rsidRPr="0077708C">
        <w:t>cadrelor</w:t>
      </w:r>
      <w:proofErr w:type="spellEnd"/>
      <w:r w:rsidRPr="0077708C">
        <w:t xml:space="preserve"> </w:t>
      </w:r>
      <w:proofErr w:type="spellStart"/>
      <w:r w:rsidRPr="0077708C">
        <w:t>didactice</w:t>
      </w:r>
      <w:proofErr w:type="spellEnd"/>
      <w:r w:rsidRPr="0077708C">
        <w:t xml:space="preserve"> </w:t>
      </w:r>
      <w:proofErr w:type="spellStart"/>
      <w:r w:rsidRPr="0077708C">
        <w:t>navetiste</w:t>
      </w:r>
      <w:proofErr w:type="spellEnd"/>
      <w:r w:rsidRPr="0077708C">
        <w:t xml:space="preserve"> </w:t>
      </w:r>
      <w:proofErr w:type="spellStart"/>
      <w:r w:rsidRPr="0077708C">
        <w:t>pentru</w:t>
      </w:r>
      <w:proofErr w:type="spellEnd"/>
      <w:r w:rsidRPr="0077708C">
        <w:t xml:space="preserve"> </w:t>
      </w:r>
      <w:proofErr w:type="spellStart"/>
      <w:r w:rsidRPr="0077708C">
        <w:t>luna</w:t>
      </w:r>
      <w:proofErr w:type="spellEnd"/>
      <w:r w:rsidRPr="0077708C">
        <w:t xml:space="preserve"> </w:t>
      </w:r>
      <w:proofErr w:type="spellStart"/>
      <w:r w:rsidRPr="0077708C">
        <w:t>iunie</w:t>
      </w:r>
      <w:proofErr w:type="spellEnd"/>
      <w:r w:rsidRPr="0077708C">
        <w:t xml:space="preserve"> ale </w:t>
      </w:r>
      <w:proofErr w:type="spellStart"/>
      <w:r w:rsidRPr="0077708C">
        <w:t>anului</w:t>
      </w:r>
      <w:proofErr w:type="spellEnd"/>
      <w:r w:rsidRPr="0077708C">
        <w:t xml:space="preserve"> 2021</w:t>
      </w:r>
    </w:p>
    <w:p w14:paraId="677AF942" w14:textId="1F23F207" w:rsidR="00A94D2F" w:rsidRDefault="00A94D2F" w:rsidP="00CC37AE">
      <w:pPr>
        <w:rPr>
          <w:bCs/>
          <w:iCs/>
        </w:rPr>
      </w:pPr>
    </w:p>
    <w:p w14:paraId="074C5284" w14:textId="77777777" w:rsidR="00A94D2F" w:rsidRDefault="00A94D2F" w:rsidP="00A94D2F">
      <w:pPr>
        <w:ind w:left="142"/>
      </w:pPr>
      <w:r w:rsidRPr="00371E49">
        <w:t xml:space="preserve">La </w:t>
      </w:r>
      <w:proofErr w:type="spellStart"/>
      <w:r w:rsidRPr="00371E49">
        <w:t>acest</w:t>
      </w:r>
      <w:proofErr w:type="spellEnd"/>
      <w:r w:rsidRPr="00371E49">
        <w:t xml:space="preserve"> </w:t>
      </w:r>
      <w:proofErr w:type="spellStart"/>
      <w:r w:rsidRPr="00371E49">
        <w:t>punct</w:t>
      </w:r>
      <w:proofErr w:type="spellEnd"/>
      <w:r w:rsidRPr="00371E49">
        <w:t xml:space="preserve"> </w:t>
      </w:r>
      <w:r>
        <w:t xml:space="preserve">al </w:t>
      </w:r>
      <w:proofErr w:type="spellStart"/>
      <w:r>
        <w:t>ordinii</w:t>
      </w:r>
      <w:proofErr w:type="spellEnd"/>
      <w:r>
        <w:t xml:space="preserve"> de zi,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inițiat</w:t>
      </w:r>
      <w:proofErr w:type="spellEnd"/>
      <w:r>
        <w:t xml:space="preserve"> de </w:t>
      </w:r>
      <w:proofErr w:type="spellStart"/>
      <w:r>
        <w:t>primarul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însoțit</w:t>
      </w:r>
      <w:proofErr w:type="spellEnd"/>
      <w:r>
        <w:t xml:space="preserve"> de </w:t>
      </w:r>
      <w:proofErr w:type="spellStart"/>
      <w:r>
        <w:t>raportul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,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analizat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,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proofErr w:type="gramStart"/>
      <w:r>
        <w:t>Local,fiind</w:t>
      </w:r>
      <w:proofErr w:type="spellEnd"/>
      <w:proofErr w:type="gramEnd"/>
      <w:r>
        <w:t xml:space="preserve"> </w:t>
      </w:r>
      <w:proofErr w:type="spellStart"/>
      <w:r>
        <w:t>avizat</w:t>
      </w:r>
      <w:proofErr w:type="spellEnd"/>
      <w:r>
        <w:t xml:space="preserve"> </w:t>
      </w:r>
      <w:proofErr w:type="spellStart"/>
      <w:r>
        <w:t>favorabil</w:t>
      </w:r>
      <w:proofErr w:type="spellEnd"/>
      <w:r>
        <w:t>.</w:t>
      </w:r>
    </w:p>
    <w:p w14:paraId="4108BD20" w14:textId="7A141A1E" w:rsidR="00A94D2F" w:rsidRDefault="00A94D2F" w:rsidP="00CC37AE">
      <w:pPr>
        <w:rPr>
          <w:bCs/>
          <w:iCs/>
        </w:rPr>
      </w:pPr>
    </w:p>
    <w:p w14:paraId="1F37D018" w14:textId="0BD55E42" w:rsidR="00A94D2F" w:rsidRDefault="00A94D2F" w:rsidP="00A94D2F">
      <w:proofErr w:type="spellStart"/>
      <w:r>
        <w:t>Consilierii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nu </w:t>
      </w:r>
      <w:proofErr w:type="gramStart"/>
      <w:r>
        <w:t xml:space="preserve">au  </w:t>
      </w:r>
      <w:proofErr w:type="spellStart"/>
      <w:r>
        <w:t>întrebări</w:t>
      </w:r>
      <w:proofErr w:type="spellEnd"/>
      <w:proofErr w:type="gramEnd"/>
      <w:r>
        <w:t xml:space="preserve">,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observații</w:t>
      </w:r>
      <w:proofErr w:type="spellEnd"/>
      <w:r>
        <w:t xml:space="preserve"> de </w:t>
      </w:r>
      <w:proofErr w:type="spellStart"/>
      <w:r>
        <w:t>făcut</w:t>
      </w:r>
      <w:proofErr w:type="spellEnd"/>
      <w:r>
        <w:t xml:space="preserve">, </w:t>
      </w:r>
      <w:proofErr w:type="spellStart"/>
      <w:r>
        <w:t>motiv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se </w:t>
      </w:r>
      <w:proofErr w:type="spellStart"/>
      <w:r>
        <w:t>supune</w:t>
      </w:r>
      <w:proofErr w:type="spellEnd"/>
      <w:r>
        <w:t xml:space="preserve"> la </w:t>
      </w:r>
      <w:proofErr w:type="spellStart"/>
      <w:r>
        <w:t>vot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forma </w:t>
      </w:r>
      <w:proofErr w:type="spellStart"/>
      <w:r>
        <w:t>inițială</w:t>
      </w:r>
      <w:proofErr w:type="spellEnd"/>
      <w:r>
        <w:t>.</w:t>
      </w:r>
    </w:p>
    <w:p w14:paraId="3B36DE4B" w14:textId="77777777" w:rsidR="00A94D2F" w:rsidRDefault="00A94D2F" w:rsidP="00A94D2F">
      <w:r w:rsidRPr="00E1080F">
        <w:tab/>
      </w:r>
      <w:proofErr w:type="spellStart"/>
      <w:r w:rsidRPr="00E1080F">
        <w:t>Votează</w:t>
      </w:r>
      <w:proofErr w:type="spellEnd"/>
      <w:r w:rsidRPr="00E1080F">
        <w:t xml:space="preserve"> </w:t>
      </w:r>
      <w:proofErr w:type="spellStart"/>
      <w:r w:rsidRPr="00E1080F">
        <w:t>pentru</w:t>
      </w:r>
      <w:proofErr w:type="spellEnd"/>
      <w:r w:rsidRPr="00E1080F">
        <w:t xml:space="preserve"> </w:t>
      </w:r>
      <w:proofErr w:type="spellStart"/>
      <w:r w:rsidRPr="00E1080F">
        <w:t>toți</w:t>
      </w:r>
      <w:proofErr w:type="spellEnd"/>
      <w:r w:rsidRPr="00E1080F">
        <w:t xml:space="preserve"> </w:t>
      </w:r>
      <w:r>
        <w:t>11</w:t>
      </w:r>
      <w:r w:rsidRPr="00E1080F">
        <w:t xml:space="preserve"> </w:t>
      </w:r>
      <w:proofErr w:type="spellStart"/>
      <w:r w:rsidRPr="00E1080F">
        <w:t>consilieri</w:t>
      </w:r>
      <w:proofErr w:type="spellEnd"/>
      <w:r w:rsidRPr="00E1080F">
        <w:t xml:space="preserve"> </w:t>
      </w:r>
      <w:proofErr w:type="spellStart"/>
      <w:r w:rsidRPr="00E1080F">
        <w:t>locali</w:t>
      </w:r>
      <w:proofErr w:type="spellEnd"/>
      <w:r w:rsidRPr="00E1080F">
        <w:t xml:space="preserve"> </w:t>
      </w:r>
      <w:proofErr w:type="spellStart"/>
      <w:r w:rsidRPr="00E1080F">
        <w:t>prezenți</w:t>
      </w:r>
      <w:proofErr w:type="spellEnd"/>
      <w:r w:rsidRPr="00E1080F">
        <w:t xml:space="preserve">;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adoptat</w:t>
      </w:r>
      <w:proofErr w:type="spellEnd"/>
      <w:r>
        <w:t xml:space="preserve"> cu 11 </w:t>
      </w:r>
      <w:proofErr w:type="spellStart"/>
      <w:r>
        <w:t>voturi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>.</w:t>
      </w:r>
    </w:p>
    <w:p w14:paraId="42FAB837" w14:textId="77777777" w:rsidR="00A94D2F" w:rsidRDefault="00A94D2F" w:rsidP="00A94D2F">
      <w:pPr>
        <w:rPr>
          <w:b/>
        </w:rPr>
      </w:pPr>
    </w:p>
    <w:p w14:paraId="703AEA34" w14:textId="7E77AD62" w:rsidR="00A94D2F" w:rsidRDefault="00A94D2F" w:rsidP="00A94D2F">
      <w:pPr>
        <w:rPr>
          <w:b/>
          <w:bCs/>
        </w:rPr>
      </w:pPr>
      <w:r w:rsidRPr="002525F0">
        <w:rPr>
          <w:b/>
        </w:rPr>
        <w:t xml:space="preserve">Cu </w:t>
      </w:r>
      <w:r>
        <w:rPr>
          <w:b/>
        </w:rPr>
        <w:t xml:space="preserve">11 </w:t>
      </w:r>
      <w:proofErr w:type="spellStart"/>
      <w:r>
        <w:rPr>
          <w:b/>
        </w:rPr>
        <w:t>voturi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adoptă</w:t>
      </w:r>
      <w:proofErr w:type="spellEnd"/>
      <w:r>
        <w:rPr>
          <w:b/>
        </w:rPr>
        <w:t xml:space="preserve"> HCL nr.6</w:t>
      </w:r>
      <w:r>
        <w:rPr>
          <w:b/>
        </w:rPr>
        <w:t xml:space="preserve">8 </w:t>
      </w:r>
      <w:proofErr w:type="spellStart"/>
      <w:r w:rsidRPr="00A94D2F">
        <w:rPr>
          <w:b/>
          <w:bCs/>
        </w:rPr>
        <w:t>privind</w:t>
      </w:r>
      <w:proofErr w:type="spellEnd"/>
      <w:r w:rsidRPr="00A94D2F">
        <w:rPr>
          <w:b/>
          <w:bCs/>
        </w:rPr>
        <w:t xml:space="preserve"> </w:t>
      </w:r>
      <w:proofErr w:type="spellStart"/>
      <w:r w:rsidRPr="00A94D2F">
        <w:rPr>
          <w:b/>
          <w:bCs/>
        </w:rPr>
        <w:t>decontarea</w:t>
      </w:r>
      <w:proofErr w:type="spellEnd"/>
      <w:r w:rsidRPr="00A94D2F">
        <w:rPr>
          <w:b/>
          <w:bCs/>
        </w:rPr>
        <w:t xml:space="preserve"> </w:t>
      </w:r>
      <w:proofErr w:type="spellStart"/>
      <w:r w:rsidRPr="00A94D2F">
        <w:rPr>
          <w:b/>
          <w:bCs/>
        </w:rPr>
        <w:t>cheltuileilor</w:t>
      </w:r>
      <w:proofErr w:type="spellEnd"/>
      <w:r w:rsidRPr="00A94D2F">
        <w:rPr>
          <w:b/>
          <w:bCs/>
        </w:rPr>
        <w:t xml:space="preserve"> de transport ale </w:t>
      </w:r>
      <w:proofErr w:type="spellStart"/>
      <w:r w:rsidRPr="00A94D2F">
        <w:rPr>
          <w:b/>
          <w:bCs/>
        </w:rPr>
        <w:t>cadrelor</w:t>
      </w:r>
      <w:proofErr w:type="spellEnd"/>
      <w:r w:rsidRPr="00A94D2F">
        <w:rPr>
          <w:b/>
          <w:bCs/>
        </w:rPr>
        <w:t xml:space="preserve"> </w:t>
      </w:r>
      <w:proofErr w:type="spellStart"/>
      <w:r w:rsidRPr="00A94D2F">
        <w:rPr>
          <w:b/>
          <w:bCs/>
        </w:rPr>
        <w:t>didactice</w:t>
      </w:r>
      <w:proofErr w:type="spellEnd"/>
      <w:r w:rsidRPr="00A94D2F">
        <w:rPr>
          <w:b/>
          <w:bCs/>
        </w:rPr>
        <w:t xml:space="preserve"> </w:t>
      </w:r>
      <w:proofErr w:type="spellStart"/>
      <w:r w:rsidRPr="00A94D2F">
        <w:rPr>
          <w:b/>
          <w:bCs/>
        </w:rPr>
        <w:t>navetiste</w:t>
      </w:r>
      <w:proofErr w:type="spellEnd"/>
      <w:r w:rsidRPr="00A94D2F">
        <w:rPr>
          <w:b/>
          <w:bCs/>
        </w:rPr>
        <w:t xml:space="preserve"> </w:t>
      </w:r>
      <w:proofErr w:type="spellStart"/>
      <w:r w:rsidRPr="00A94D2F">
        <w:rPr>
          <w:b/>
          <w:bCs/>
        </w:rPr>
        <w:t>pentru</w:t>
      </w:r>
      <w:proofErr w:type="spellEnd"/>
      <w:r w:rsidRPr="00A94D2F">
        <w:rPr>
          <w:b/>
          <w:bCs/>
        </w:rPr>
        <w:t xml:space="preserve"> </w:t>
      </w:r>
      <w:proofErr w:type="spellStart"/>
      <w:r w:rsidRPr="00A94D2F">
        <w:rPr>
          <w:b/>
          <w:bCs/>
        </w:rPr>
        <w:t>luna</w:t>
      </w:r>
      <w:proofErr w:type="spellEnd"/>
      <w:r w:rsidRPr="00A94D2F">
        <w:rPr>
          <w:b/>
          <w:bCs/>
        </w:rPr>
        <w:t xml:space="preserve"> </w:t>
      </w:r>
      <w:proofErr w:type="spellStart"/>
      <w:r w:rsidRPr="00A94D2F">
        <w:rPr>
          <w:b/>
          <w:bCs/>
        </w:rPr>
        <w:t>iunie</w:t>
      </w:r>
      <w:proofErr w:type="spellEnd"/>
      <w:r w:rsidRPr="00A94D2F">
        <w:rPr>
          <w:b/>
          <w:bCs/>
        </w:rPr>
        <w:t xml:space="preserve"> ale </w:t>
      </w:r>
      <w:proofErr w:type="spellStart"/>
      <w:r w:rsidRPr="00A94D2F">
        <w:rPr>
          <w:b/>
          <w:bCs/>
        </w:rPr>
        <w:t>anului</w:t>
      </w:r>
      <w:proofErr w:type="spellEnd"/>
      <w:r w:rsidRPr="00A94D2F">
        <w:rPr>
          <w:b/>
          <w:bCs/>
        </w:rPr>
        <w:t xml:space="preserve"> 2021</w:t>
      </w:r>
    </w:p>
    <w:p w14:paraId="50438B5A" w14:textId="4A45D42F" w:rsidR="00A94D2F" w:rsidRDefault="00A94D2F" w:rsidP="00A94D2F">
      <w:pPr>
        <w:rPr>
          <w:b/>
          <w:bCs/>
        </w:rPr>
      </w:pPr>
    </w:p>
    <w:p w14:paraId="73E9FCC4" w14:textId="4FF2C98E" w:rsidR="00A94D2F" w:rsidRDefault="00A94D2F" w:rsidP="00A94D2F">
      <w:r w:rsidRPr="00A94D2F">
        <w:t xml:space="preserve">Se </w:t>
      </w:r>
      <w:proofErr w:type="spellStart"/>
      <w:r w:rsidRPr="00A94D2F">
        <w:t>pune</w:t>
      </w:r>
      <w:proofErr w:type="spellEnd"/>
      <w:r w:rsidRPr="00A94D2F">
        <w:t xml:space="preserve"> </w:t>
      </w:r>
      <w:proofErr w:type="spellStart"/>
      <w:r w:rsidRPr="00A94D2F">
        <w:t>în</w:t>
      </w:r>
      <w:proofErr w:type="spellEnd"/>
      <w:r w:rsidRPr="00A94D2F">
        <w:t xml:space="preserve"> </w:t>
      </w:r>
      <w:proofErr w:type="spellStart"/>
      <w:r w:rsidRPr="00A94D2F">
        <w:t>discuție</w:t>
      </w:r>
      <w:proofErr w:type="spellEnd"/>
    </w:p>
    <w:p w14:paraId="302B1D36" w14:textId="010C652E" w:rsidR="00A94D2F" w:rsidRDefault="00A94D2F" w:rsidP="00A94D2F"/>
    <w:p w14:paraId="2F369ACB" w14:textId="0F53F310" w:rsidR="00A94D2F" w:rsidRPr="00A94D2F" w:rsidRDefault="00EA5249" w:rsidP="00A94D2F">
      <w:pPr>
        <w:widowControl/>
        <w:jc w:val="both"/>
        <w:rPr>
          <w:b/>
          <w:bCs/>
        </w:rPr>
      </w:pPr>
      <w:proofErr w:type="spellStart"/>
      <w:r>
        <w:rPr>
          <w:b/>
          <w:bCs/>
        </w:rPr>
        <w:t>Prezentarea</w:t>
      </w:r>
      <w:proofErr w:type="spellEnd"/>
      <w:r>
        <w:rPr>
          <w:b/>
          <w:bCs/>
        </w:rPr>
        <w:t xml:space="preserve"> - </w:t>
      </w:r>
      <w:proofErr w:type="spellStart"/>
      <w:r w:rsidR="00A94D2F" w:rsidRPr="00A94D2F">
        <w:rPr>
          <w:b/>
          <w:bCs/>
        </w:rPr>
        <w:t>Raport</w:t>
      </w:r>
      <w:proofErr w:type="spellEnd"/>
      <w:r w:rsidR="00A94D2F" w:rsidRPr="00A94D2F">
        <w:rPr>
          <w:b/>
          <w:bCs/>
        </w:rPr>
        <w:t xml:space="preserve"> de </w:t>
      </w:r>
      <w:proofErr w:type="spellStart"/>
      <w:r w:rsidR="00A94D2F" w:rsidRPr="00A94D2F">
        <w:rPr>
          <w:b/>
          <w:bCs/>
        </w:rPr>
        <w:t>activitate</w:t>
      </w:r>
      <w:proofErr w:type="spellEnd"/>
      <w:r w:rsidR="00A94D2F" w:rsidRPr="00A94D2F">
        <w:rPr>
          <w:b/>
          <w:bCs/>
        </w:rPr>
        <w:t xml:space="preserve"> </w:t>
      </w:r>
      <w:proofErr w:type="spellStart"/>
      <w:r w:rsidR="00A94D2F" w:rsidRPr="00A94D2F">
        <w:rPr>
          <w:b/>
          <w:bCs/>
        </w:rPr>
        <w:t>privind</w:t>
      </w:r>
      <w:proofErr w:type="spellEnd"/>
      <w:r w:rsidR="00A94D2F" w:rsidRPr="00A94D2F">
        <w:rPr>
          <w:b/>
          <w:bCs/>
        </w:rPr>
        <w:t xml:space="preserve"> </w:t>
      </w:r>
      <w:proofErr w:type="spellStart"/>
      <w:r w:rsidR="00A94D2F" w:rsidRPr="00A94D2F">
        <w:rPr>
          <w:b/>
          <w:bCs/>
        </w:rPr>
        <w:t>stadiul</w:t>
      </w:r>
      <w:proofErr w:type="spellEnd"/>
      <w:r w:rsidR="00A94D2F" w:rsidRPr="00A94D2F">
        <w:rPr>
          <w:b/>
          <w:bCs/>
        </w:rPr>
        <w:t xml:space="preserve"> de </w:t>
      </w:r>
      <w:proofErr w:type="spellStart"/>
      <w:r w:rsidR="00A94D2F" w:rsidRPr="00A94D2F">
        <w:rPr>
          <w:b/>
          <w:bCs/>
        </w:rPr>
        <w:t>inscriere</w:t>
      </w:r>
      <w:proofErr w:type="spellEnd"/>
      <w:r w:rsidR="00A94D2F" w:rsidRPr="00A94D2F">
        <w:rPr>
          <w:b/>
          <w:bCs/>
        </w:rPr>
        <w:t xml:space="preserve"> a </w:t>
      </w:r>
      <w:proofErr w:type="spellStart"/>
      <w:r w:rsidR="00A94D2F" w:rsidRPr="00A94D2F">
        <w:rPr>
          <w:b/>
          <w:bCs/>
        </w:rPr>
        <w:t>datelor</w:t>
      </w:r>
      <w:proofErr w:type="spellEnd"/>
      <w:r w:rsidR="00A94D2F" w:rsidRPr="00A94D2F">
        <w:rPr>
          <w:b/>
          <w:bCs/>
        </w:rPr>
        <w:t xml:space="preserve"> </w:t>
      </w:r>
      <w:proofErr w:type="spellStart"/>
      <w:r w:rsidR="00A94D2F" w:rsidRPr="00A94D2F">
        <w:rPr>
          <w:b/>
          <w:bCs/>
        </w:rPr>
        <w:t>în</w:t>
      </w:r>
      <w:proofErr w:type="spellEnd"/>
      <w:r w:rsidR="00A94D2F" w:rsidRPr="00A94D2F">
        <w:rPr>
          <w:b/>
          <w:bCs/>
        </w:rPr>
        <w:t xml:space="preserve"> </w:t>
      </w:r>
      <w:proofErr w:type="spellStart"/>
      <w:r w:rsidR="00A94D2F" w:rsidRPr="00A94D2F">
        <w:rPr>
          <w:b/>
          <w:bCs/>
        </w:rPr>
        <w:t>registrul</w:t>
      </w:r>
      <w:proofErr w:type="spellEnd"/>
      <w:r w:rsidR="00A94D2F" w:rsidRPr="00A94D2F">
        <w:rPr>
          <w:b/>
          <w:bCs/>
        </w:rPr>
        <w:t xml:space="preserve"> </w:t>
      </w:r>
      <w:proofErr w:type="spellStart"/>
      <w:r w:rsidR="00A94D2F" w:rsidRPr="00A94D2F">
        <w:rPr>
          <w:b/>
          <w:bCs/>
        </w:rPr>
        <w:t>agricol</w:t>
      </w:r>
      <w:proofErr w:type="spellEnd"/>
      <w:r w:rsidR="00A94D2F" w:rsidRPr="00A94D2F">
        <w:rPr>
          <w:b/>
          <w:bCs/>
        </w:rPr>
        <w:t xml:space="preserve"> </w:t>
      </w:r>
      <w:proofErr w:type="spellStart"/>
      <w:r w:rsidR="00A94D2F" w:rsidRPr="00A94D2F">
        <w:rPr>
          <w:b/>
          <w:bCs/>
        </w:rPr>
        <w:t>pentru</w:t>
      </w:r>
      <w:proofErr w:type="spellEnd"/>
      <w:r w:rsidR="00A94D2F" w:rsidRPr="00A94D2F">
        <w:rPr>
          <w:b/>
          <w:bCs/>
        </w:rPr>
        <w:t xml:space="preserve"> </w:t>
      </w:r>
      <w:proofErr w:type="spellStart"/>
      <w:r w:rsidR="00A94D2F" w:rsidRPr="00A94D2F">
        <w:rPr>
          <w:b/>
          <w:bCs/>
        </w:rPr>
        <w:t>trimestrul</w:t>
      </w:r>
      <w:proofErr w:type="spellEnd"/>
      <w:r w:rsidR="00A94D2F" w:rsidRPr="00A94D2F">
        <w:rPr>
          <w:b/>
          <w:bCs/>
        </w:rPr>
        <w:t xml:space="preserve"> I-II al </w:t>
      </w:r>
      <w:proofErr w:type="spellStart"/>
      <w:r w:rsidR="00A94D2F" w:rsidRPr="00A94D2F">
        <w:rPr>
          <w:b/>
          <w:bCs/>
        </w:rPr>
        <w:t>anului</w:t>
      </w:r>
      <w:proofErr w:type="spellEnd"/>
      <w:r w:rsidR="00A94D2F" w:rsidRPr="00A94D2F">
        <w:rPr>
          <w:b/>
          <w:bCs/>
        </w:rPr>
        <w:t xml:space="preserve"> 2021</w:t>
      </w:r>
    </w:p>
    <w:p w14:paraId="539250E7" w14:textId="71FD354C" w:rsidR="00A94D2F" w:rsidRDefault="00A94D2F" w:rsidP="00A94D2F">
      <w:pPr>
        <w:rPr>
          <w:b/>
          <w:bCs/>
          <w:iCs/>
        </w:rPr>
      </w:pPr>
    </w:p>
    <w:p w14:paraId="19F28E1C" w14:textId="0104A13E" w:rsidR="00A94D2F" w:rsidRDefault="00A94D2F" w:rsidP="00A94D2F">
      <w:proofErr w:type="spellStart"/>
      <w:r>
        <w:t>Consilierii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nu </w:t>
      </w:r>
      <w:proofErr w:type="gramStart"/>
      <w:r>
        <w:t xml:space="preserve">au  </w:t>
      </w:r>
      <w:proofErr w:type="spellStart"/>
      <w:r>
        <w:t>întrebări</w:t>
      </w:r>
      <w:proofErr w:type="spellEnd"/>
      <w:proofErr w:type="gramEnd"/>
      <w:r>
        <w:t xml:space="preserve">,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observații</w:t>
      </w:r>
      <w:proofErr w:type="spellEnd"/>
      <w:r>
        <w:t xml:space="preserve"> </w:t>
      </w:r>
      <w:r w:rsidR="00EA5249">
        <w:t>.</w:t>
      </w:r>
    </w:p>
    <w:p w14:paraId="3C4FA3A5" w14:textId="5645C0E4" w:rsidR="00A94D2F" w:rsidRDefault="00A94D2F" w:rsidP="00A94D2F"/>
    <w:p w14:paraId="4D05BD66" w14:textId="29AA87BD" w:rsidR="00A94D2F" w:rsidRDefault="00A94D2F" w:rsidP="00A94D2F">
      <w:pPr>
        <w:rPr>
          <w:iCs/>
        </w:rPr>
      </w:pPr>
      <w:r>
        <w:rPr>
          <w:iCs/>
        </w:rPr>
        <w:t>D-</w:t>
      </w:r>
      <w:proofErr w:type="spellStart"/>
      <w:r>
        <w:rPr>
          <w:iCs/>
        </w:rPr>
        <w:t>nul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Valkai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Ianos</w:t>
      </w:r>
      <w:proofErr w:type="spellEnd"/>
      <w:r>
        <w:rPr>
          <w:iCs/>
        </w:rPr>
        <w:t xml:space="preserve">-Andrei </w:t>
      </w:r>
      <w:r w:rsidR="00686955">
        <w:rPr>
          <w:iCs/>
        </w:rPr>
        <w:t>–</w:t>
      </w:r>
      <w:r>
        <w:rPr>
          <w:iCs/>
        </w:rPr>
        <w:t xml:space="preserve"> </w:t>
      </w:r>
      <w:proofErr w:type="spellStart"/>
      <w:r w:rsidR="00686955">
        <w:rPr>
          <w:iCs/>
        </w:rPr>
        <w:t>ridică</w:t>
      </w:r>
      <w:proofErr w:type="spellEnd"/>
      <w:r w:rsidR="00686955">
        <w:rPr>
          <w:iCs/>
        </w:rPr>
        <w:t xml:space="preserve"> </w:t>
      </w:r>
      <w:proofErr w:type="spellStart"/>
      <w:r w:rsidR="00686955">
        <w:rPr>
          <w:iCs/>
        </w:rPr>
        <w:t>problema</w:t>
      </w:r>
      <w:proofErr w:type="spellEnd"/>
      <w:r w:rsidR="00686955">
        <w:rPr>
          <w:iCs/>
        </w:rPr>
        <w:t xml:space="preserve"> </w:t>
      </w:r>
      <w:proofErr w:type="spellStart"/>
      <w:r w:rsidR="00686955">
        <w:rPr>
          <w:iCs/>
        </w:rPr>
        <w:t>privind</w:t>
      </w:r>
      <w:proofErr w:type="spellEnd"/>
      <w:r w:rsidR="00686955">
        <w:rPr>
          <w:iCs/>
        </w:rPr>
        <w:t xml:space="preserve"> </w:t>
      </w:r>
      <w:proofErr w:type="spellStart"/>
      <w:r w:rsidR="00686955">
        <w:rPr>
          <w:iCs/>
        </w:rPr>
        <w:t>drumul</w:t>
      </w:r>
      <w:proofErr w:type="spellEnd"/>
      <w:r w:rsidR="00686955">
        <w:rPr>
          <w:iCs/>
        </w:rPr>
        <w:t xml:space="preserve"> </w:t>
      </w:r>
      <w:proofErr w:type="spellStart"/>
      <w:r w:rsidR="00686955">
        <w:rPr>
          <w:iCs/>
        </w:rPr>
        <w:t>asfaltat</w:t>
      </w:r>
      <w:proofErr w:type="spellEnd"/>
      <w:r w:rsidR="00686955">
        <w:rPr>
          <w:iCs/>
        </w:rPr>
        <w:t xml:space="preserve"> </w:t>
      </w:r>
      <w:proofErr w:type="spellStart"/>
      <w:r w:rsidR="00686955">
        <w:rPr>
          <w:iCs/>
        </w:rPr>
        <w:t>este</w:t>
      </w:r>
      <w:proofErr w:type="spellEnd"/>
      <w:r w:rsidR="00686955">
        <w:rPr>
          <w:iCs/>
        </w:rPr>
        <w:t xml:space="preserve"> </w:t>
      </w:r>
      <w:proofErr w:type="spellStart"/>
      <w:r w:rsidR="00686955">
        <w:rPr>
          <w:iCs/>
        </w:rPr>
        <w:t>mai</w:t>
      </w:r>
      <w:proofErr w:type="spellEnd"/>
      <w:r w:rsidR="00686955">
        <w:rPr>
          <w:iCs/>
        </w:rPr>
        <w:t xml:space="preserve"> </w:t>
      </w:r>
      <w:proofErr w:type="spellStart"/>
      <w:r w:rsidR="00686955">
        <w:rPr>
          <w:iCs/>
        </w:rPr>
        <w:t>ridicat</w:t>
      </w:r>
      <w:proofErr w:type="spellEnd"/>
      <w:r w:rsidR="00686955">
        <w:rPr>
          <w:iCs/>
        </w:rPr>
        <w:t xml:space="preserve"> </w:t>
      </w:r>
      <w:proofErr w:type="spellStart"/>
      <w:r w:rsidR="00686955">
        <w:rPr>
          <w:iCs/>
        </w:rPr>
        <w:t>față</w:t>
      </w:r>
      <w:proofErr w:type="spellEnd"/>
      <w:r w:rsidR="00686955">
        <w:rPr>
          <w:iCs/>
        </w:rPr>
        <w:t xml:space="preserve"> de </w:t>
      </w:r>
      <w:proofErr w:type="spellStart"/>
      <w:r w:rsidR="00686955">
        <w:rPr>
          <w:iCs/>
        </w:rPr>
        <w:t>intrarea</w:t>
      </w:r>
      <w:proofErr w:type="spellEnd"/>
      <w:r w:rsidR="00686955">
        <w:rPr>
          <w:iCs/>
        </w:rPr>
        <w:t xml:space="preserve"> </w:t>
      </w:r>
      <w:proofErr w:type="spellStart"/>
      <w:r w:rsidR="00686955">
        <w:rPr>
          <w:iCs/>
        </w:rPr>
        <w:t>lui</w:t>
      </w:r>
      <w:proofErr w:type="spellEnd"/>
      <w:r w:rsidR="00686955">
        <w:rPr>
          <w:iCs/>
        </w:rPr>
        <w:t xml:space="preserve"> </w:t>
      </w:r>
      <w:proofErr w:type="spellStart"/>
      <w:r w:rsidR="00686955">
        <w:rPr>
          <w:iCs/>
        </w:rPr>
        <w:t>în</w:t>
      </w:r>
      <w:proofErr w:type="spellEnd"/>
      <w:r w:rsidR="00686955">
        <w:rPr>
          <w:iCs/>
        </w:rPr>
        <w:t xml:space="preserve"> </w:t>
      </w:r>
      <w:proofErr w:type="spellStart"/>
      <w:proofErr w:type="gramStart"/>
      <w:r w:rsidR="00686955">
        <w:rPr>
          <w:iCs/>
        </w:rPr>
        <w:t>curte</w:t>
      </w:r>
      <w:proofErr w:type="spellEnd"/>
      <w:r w:rsidR="00686955">
        <w:rPr>
          <w:iCs/>
        </w:rPr>
        <w:t xml:space="preserve"> ,</w:t>
      </w:r>
      <w:proofErr w:type="spellStart"/>
      <w:r w:rsidR="00686955">
        <w:rPr>
          <w:iCs/>
        </w:rPr>
        <w:t>găsirea</w:t>
      </w:r>
      <w:proofErr w:type="spellEnd"/>
      <w:proofErr w:type="gramEnd"/>
      <w:r w:rsidR="00686955">
        <w:rPr>
          <w:iCs/>
        </w:rPr>
        <w:t xml:space="preserve"> </w:t>
      </w:r>
      <w:proofErr w:type="spellStart"/>
      <w:r w:rsidR="00686955">
        <w:rPr>
          <w:iCs/>
        </w:rPr>
        <w:t>unei</w:t>
      </w:r>
      <w:proofErr w:type="spellEnd"/>
      <w:r w:rsidR="00686955">
        <w:rPr>
          <w:iCs/>
        </w:rPr>
        <w:t xml:space="preserve"> </w:t>
      </w:r>
      <w:proofErr w:type="spellStart"/>
      <w:r w:rsidR="00686955">
        <w:rPr>
          <w:iCs/>
        </w:rPr>
        <w:t>soluții</w:t>
      </w:r>
      <w:proofErr w:type="spellEnd"/>
      <w:r w:rsidR="00686955">
        <w:rPr>
          <w:iCs/>
        </w:rPr>
        <w:t xml:space="preserve"> </w:t>
      </w:r>
      <w:proofErr w:type="spellStart"/>
      <w:r w:rsidR="00686955">
        <w:rPr>
          <w:iCs/>
        </w:rPr>
        <w:t>pentru</w:t>
      </w:r>
      <w:proofErr w:type="spellEnd"/>
      <w:r w:rsidR="00686955">
        <w:rPr>
          <w:iCs/>
        </w:rPr>
        <w:t xml:space="preserve"> </w:t>
      </w:r>
      <w:proofErr w:type="spellStart"/>
      <w:r w:rsidR="00686955">
        <w:rPr>
          <w:iCs/>
        </w:rPr>
        <w:t>rezolvarea</w:t>
      </w:r>
      <w:proofErr w:type="spellEnd"/>
      <w:r w:rsidR="00686955">
        <w:rPr>
          <w:iCs/>
        </w:rPr>
        <w:t xml:space="preserve"> </w:t>
      </w:r>
      <w:proofErr w:type="spellStart"/>
      <w:r w:rsidR="00686955">
        <w:rPr>
          <w:iCs/>
        </w:rPr>
        <w:t>problemei</w:t>
      </w:r>
      <w:proofErr w:type="spellEnd"/>
      <w:r w:rsidR="00686955">
        <w:rPr>
          <w:iCs/>
        </w:rPr>
        <w:t>.</w:t>
      </w:r>
    </w:p>
    <w:p w14:paraId="108D1D17" w14:textId="57E04FA5" w:rsidR="00686955" w:rsidRDefault="00686955" w:rsidP="00A94D2F">
      <w:pPr>
        <w:rPr>
          <w:iCs/>
        </w:rPr>
      </w:pPr>
      <w:r>
        <w:rPr>
          <w:iCs/>
        </w:rPr>
        <w:t>D-</w:t>
      </w:r>
      <w:proofErr w:type="spellStart"/>
      <w:r>
        <w:rPr>
          <w:iCs/>
        </w:rPr>
        <w:t>nul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Primar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și</w:t>
      </w:r>
      <w:proofErr w:type="spellEnd"/>
      <w:r>
        <w:rPr>
          <w:iCs/>
        </w:rPr>
        <w:t xml:space="preserve"> d-</w:t>
      </w:r>
      <w:proofErr w:type="spellStart"/>
      <w:r>
        <w:rPr>
          <w:iCs/>
        </w:rPr>
        <w:t>nul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Viceprimar</w:t>
      </w:r>
      <w:proofErr w:type="spellEnd"/>
      <w:r>
        <w:rPr>
          <w:iCs/>
        </w:rPr>
        <w:t xml:space="preserve"> -</w:t>
      </w:r>
      <w:proofErr w:type="spellStart"/>
      <w:r>
        <w:rPr>
          <w:iCs/>
        </w:rPr>
        <w:t>vom</w:t>
      </w:r>
      <w:proofErr w:type="spellEnd"/>
      <w:r>
        <w:rPr>
          <w:iCs/>
        </w:rPr>
        <w:t xml:space="preserve"> merge la </w:t>
      </w:r>
      <w:proofErr w:type="spellStart"/>
      <w:r>
        <w:rPr>
          <w:iCs/>
        </w:rPr>
        <w:t>fața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locului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și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vom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încerca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găsim</w:t>
      </w:r>
      <w:proofErr w:type="spellEnd"/>
      <w:r>
        <w:rPr>
          <w:iCs/>
        </w:rPr>
        <w:t xml:space="preserve"> o </w:t>
      </w:r>
      <w:proofErr w:type="spellStart"/>
      <w:r>
        <w:rPr>
          <w:iCs/>
        </w:rPr>
        <w:t>soluție</w:t>
      </w:r>
      <w:proofErr w:type="spellEnd"/>
      <w:r>
        <w:rPr>
          <w:iCs/>
        </w:rPr>
        <w:t>.</w:t>
      </w:r>
    </w:p>
    <w:p w14:paraId="535C5D2F" w14:textId="6FB67EF1" w:rsidR="00686955" w:rsidRDefault="00686955" w:rsidP="00A94D2F">
      <w:pPr>
        <w:rPr>
          <w:iCs/>
        </w:rPr>
      </w:pPr>
      <w:r>
        <w:rPr>
          <w:iCs/>
        </w:rPr>
        <w:t>D-</w:t>
      </w:r>
      <w:proofErr w:type="spellStart"/>
      <w:r>
        <w:rPr>
          <w:iCs/>
        </w:rPr>
        <w:t>nul</w:t>
      </w:r>
      <w:proofErr w:type="spellEnd"/>
      <w:r>
        <w:rPr>
          <w:iCs/>
        </w:rPr>
        <w:t xml:space="preserve"> Munteanu Pavel</w:t>
      </w:r>
      <w:proofErr w:type="gramStart"/>
      <w:r>
        <w:rPr>
          <w:iCs/>
        </w:rPr>
        <w:t>-  Adrian</w:t>
      </w:r>
      <w:proofErr w:type="gramEnd"/>
      <w:r>
        <w:rPr>
          <w:iCs/>
        </w:rPr>
        <w:t xml:space="preserve"> </w:t>
      </w:r>
      <w:proofErr w:type="spellStart"/>
      <w:r>
        <w:rPr>
          <w:iCs/>
        </w:rPr>
        <w:t>ridică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problema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drumurilor</w:t>
      </w:r>
      <w:proofErr w:type="spellEnd"/>
      <w:r>
        <w:rPr>
          <w:iCs/>
        </w:rPr>
        <w:t xml:space="preserve"> de </w:t>
      </w:r>
      <w:proofErr w:type="spellStart"/>
      <w:r>
        <w:rPr>
          <w:iCs/>
        </w:rPr>
        <w:t>hotar</w:t>
      </w:r>
      <w:proofErr w:type="spellEnd"/>
      <w:r>
        <w:rPr>
          <w:iCs/>
        </w:rPr>
        <w:t xml:space="preserve"> care </w:t>
      </w:r>
      <w:proofErr w:type="spellStart"/>
      <w:r>
        <w:rPr>
          <w:iCs/>
        </w:rPr>
        <w:t>ar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trebui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refăcute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pentru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că</w:t>
      </w:r>
      <w:proofErr w:type="spellEnd"/>
      <w:r>
        <w:rPr>
          <w:iCs/>
        </w:rPr>
        <w:t xml:space="preserve"> sunt </w:t>
      </w:r>
      <w:proofErr w:type="spellStart"/>
      <w:r>
        <w:rPr>
          <w:iCs/>
        </w:rPr>
        <w:t>greu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circulabile</w:t>
      </w:r>
      <w:proofErr w:type="spellEnd"/>
      <w:r>
        <w:rPr>
          <w:iCs/>
        </w:rPr>
        <w:t>.</w:t>
      </w:r>
    </w:p>
    <w:p w14:paraId="4730DA3D" w14:textId="6181EDBA" w:rsidR="00686955" w:rsidRDefault="00686955" w:rsidP="00A94D2F">
      <w:pPr>
        <w:rPr>
          <w:iCs/>
        </w:rPr>
      </w:pPr>
      <w:r>
        <w:rPr>
          <w:iCs/>
        </w:rPr>
        <w:t>D-</w:t>
      </w:r>
      <w:proofErr w:type="spellStart"/>
      <w:r>
        <w:rPr>
          <w:iCs/>
        </w:rPr>
        <w:t>nul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Primar</w:t>
      </w:r>
      <w:proofErr w:type="spellEnd"/>
      <w:r>
        <w:rPr>
          <w:iCs/>
        </w:rPr>
        <w:t xml:space="preserve"> – </w:t>
      </w:r>
      <w:proofErr w:type="spellStart"/>
      <w:r>
        <w:rPr>
          <w:iCs/>
        </w:rPr>
        <w:t>în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toamnă</w:t>
      </w:r>
      <w:proofErr w:type="spellEnd"/>
      <w:r>
        <w:rPr>
          <w:iCs/>
        </w:rPr>
        <w:t xml:space="preserve"> ne </w:t>
      </w:r>
      <w:proofErr w:type="spellStart"/>
      <w:r>
        <w:rPr>
          <w:iCs/>
        </w:rPr>
        <w:t>vom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ocupa</w:t>
      </w:r>
      <w:proofErr w:type="spellEnd"/>
      <w:r>
        <w:rPr>
          <w:iCs/>
        </w:rPr>
        <w:t xml:space="preserve"> de </w:t>
      </w:r>
      <w:proofErr w:type="spellStart"/>
      <w:r>
        <w:rPr>
          <w:iCs/>
        </w:rPr>
        <w:t>aceste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drumuri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deoarece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acum</w:t>
      </w:r>
      <w:proofErr w:type="spellEnd"/>
      <w:r>
        <w:rPr>
          <w:iCs/>
        </w:rPr>
        <w:t xml:space="preserve"> sunt </w:t>
      </w:r>
      <w:proofErr w:type="spellStart"/>
      <w:r>
        <w:rPr>
          <w:iCs/>
        </w:rPr>
        <w:t>organizate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lucrările</w:t>
      </w:r>
      <w:proofErr w:type="spellEnd"/>
      <w:r>
        <w:rPr>
          <w:iCs/>
        </w:rPr>
        <w:t xml:space="preserve"> de </w:t>
      </w:r>
      <w:proofErr w:type="spellStart"/>
      <w:r>
        <w:rPr>
          <w:iCs/>
        </w:rPr>
        <w:t>introducere</w:t>
      </w:r>
      <w:proofErr w:type="spellEnd"/>
      <w:r>
        <w:rPr>
          <w:iCs/>
        </w:rPr>
        <w:t xml:space="preserve"> </w:t>
      </w:r>
      <w:proofErr w:type="gramStart"/>
      <w:r>
        <w:rPr>
          <w:iCs/>
        </w:rPr>
        <w:t>a</w:t>
      </w:r>
      <w:proofErr w:type="gramEnd"/>
      <w:r>
        <w:rPr>
          <w:iCs/>
        </w:rPr>
        <w:t xml:space="preserve"> </w:t>
      </w:r>
      <w:proofErr w:type="spellStart"/>
      <w:r w:rsidR="00B24CDD">
        <w:rPr>
          <w:iCs/>
        </w:rPr>
        <w:t>apei</w:t>
      </w:r>
      <w:proofErr w:type="spellEnd"/>
      <w:r w:rsidR="00B24CDD">
        <w:rPr>
          <w:iCs/>
        </w:rPr>
        <w:t xml:space="preserve">. Ca </w:t>
      </w:r>
      <w:proofErr w:type="spellStart"/>
      <w:r w:rsidR="00B24CDD">
        <w:rPr>
          <w:iCs/>
        </w:rPr>
        <w:t>urmare</w:t>
      </w:r>
      <w:proofErr w:type="spellEnd"/>
      <w:r w:rsidR="00B24CDD">
        <w:rPr>
          <w:iCs/>
        </w:rPr>
        <w:t xml:space="preserve"> a </w:t>
      </w:r>
      <w:proofErr w:type="spellStart"/>
      <w:r w:rsidR="00B24CDD">
        <w:rPr>
          <w:iCs/>
        </w:rPr>
        <w:t>discuțiilor</w:t>
      </w:r>
      <w:proofErr w:type="spellEnd"/>
      <w:r w:rsidR="00B24CDD">
        <w:rPr>
          <w:iCs/>
        </w:rPr>
        <w:t xml:space="preserve"> din </w:t>
      </w:r>
      <w:proofErr w:type="spellStart"/>
      <w:r w:rsidR="00B24CDD">
        <w:rPr>
          <w:iCs/>
        </w:rPr>
        <w:t>ședința</w:t>
      </w:r>
      <w:proofErr w:type="spellEnd"/>
      <w:r w:rsidR="00B24CDD">
        <w:rPr>
          <w:iCs/>
        </w:rPr>
        <w:t xml:space="preserve"> </w:t>
      </w:r>
      <w:proofErr w:type="spellStart"/>
      <w:r w:rsidR="00B24CDD">
        <w:rPr>
          <w:iCs/>
        </w:rPr>
        <w:t>anterioara</w:t>
      </w:r>
      <w:proofErr w:type="spellEnd"/>
      <w:r w:rsidR="00B24CDD">
        <w:rPr>
          <w:iCs/>
        </w:rPr>
        <w:t xml:space="preserve"> am </w:t>
      </w:r>
      <w:proofErr w:type="spellStart"/>
      <w:r w:rsidR="00B24CDD">
        <w:rPr>
          <w:iCs/>
        </w:rPr>
        <w:t>depus</w:t>
      </w:r>
      <w:proofErr w:type="spellEnd"/>
      <w:r w:rsidR="00B24CDD">
        <w:rPr>
          <w:iCs/>
        </w:rPr>
        <w:t xml:space="preserve"> la </w:t>
      </w:r>
      <w:proofErr w:type="spellStart"/>
      <w:r w:rsidR="00B24CDD">
        <w:rPr>
          <w:iCs/>
        </w:rPr>
        <w:t>Prefctură</w:t>
      </w:r>
      <w:proofErr w:type="spellEnd"/>
      <w:r w:rsidR="00B24CDD">
        <w:rPr>
          <w:iCs/>
        </w:rPr>
        <w:t xml:space="preserve"> </w:t>
      </w:r>
      <w:proofErr w:type="spellStart"/>
      <w:r w:rsidR="00B24CDD">
        <w:rPr>
          <w:iCs/>
        </w:rPr>
        <w:t>cererea</w:t>
      </w:r>
      <w:proofErr w:type="spellEnd"/>
      <w:r w:rsidR="00B24CDD">
        <w:rPr>
          <w:iCs/>
        </w:rPr>
        <w:t xml:space="preserve"> </w:t>
      </w:r>
      <w:proofErr w:type="spellStart"/>
      <w:r w:rsidR="00B24CDD">
        <w:rPr>
          <w:iCs/>
        </w:rPr>
        <w:t>si</w:t>
      </w:r>
      <w:proofErr w:type="spellEnd"/>
      <w:r w:rsidR="00B24CDD">
        <w:rPr>
          <w:iCs/>
        </w:rPr>
        <w:t xml:space="preserve"> </w:t>
      </w:r>
      <w:proofErr w:type="spellStart"/>
      <w:r w:rsidR="00B24CDD">
        <w:rPr>
          <w:iCs/>
        </w:rPr>
        <w:t>devizul</w:t>
      </w:r>
      <w:proofErr w:type="spellEnd"/>
      <w:r w:rsidR="00B24CDD">
        <w:rPr>
          <w:iCs/>
        </w:rPr>
        <w:t xml:space="preserve"> </w:t>
      </w:r>
      <w:proofErr w:type="spellStart"/>
      <w:r w:rsidR="00B24CDD">
        <w:rPr>
          <w:iCs/>
        </w:rPr>
        <w:t>pentru</w:t>
      </w:r>
      <w:proofErr w:type="spellEnd"/>
      <w:r w:rsidR="00B24CDD">
        <w:rPr>
          <w:iCs/>
        </w:rPr>
        <w:t xml:space="preserve"> </w:t>
      </w:r>
      <w:proofErr w:type="spellStart"/>
      <w:r w:rsidR="00B24CDD">
        <w:rPr>
          <w:iCs/>
        </w:rPr>
        <w:t>construirea</w:t>
      </w:r>
      <w:proofErr w:type="spellEnd"/>
      <w:r w:rsidR="00B24CDD">
        <w:rPr>
          <w:iCs/>
        </w:rPr>
        <w:t xml:space="preserve"> </w:t>
      </w:r>
      <w:proofErr w:type="spellStart"/>
      <w:r w:rsidR="00B24CDD">
        <w:rPr>
          <w:iCs/>
        </w:rPr>
        <w:t>zidului</w:t>
      </w:r>
      <w:proofErr w:type="spellEnd"/>
      <w:r w:rsidR="00B24CDD">
        <w:rPr>
          <w:iCs/>
        </w:rPr>
        <w:t xml:space="preserve"> de </w:t>
      </w:r>
      <w:proofErr w:type="spellStart"/>
      <w:proofErr w:type="gramStart"/>
      <w:r w:rsidR="00B24CDD">
        <w:rPr>
          <w:iCs/>
        </w:rPr>
        <w:t>sprijin</w:t>
      </w:r>
      <w:proofErr w:type="spellEnd"/>
      <w:r w:rsidR="00B24CDD">
        <w:rPr>
          <w:iCs/>
        </w:rPr>
        <w:t xml:space="preserve"> .</w:t>
      </w:r>
      <w:proofErr w:type="spellStart"/>
      <w:r w:rsidR="00B24CDD">
        <w:rPr>
          <w:iCs/>
        </w:rPr>
        <w:t>Așteptăm</w:t>
      </w:r>
      <w:proofErr w:type="spellEnd"/>
      <w:proofErr w:type="gramEnd"/>
      <w:r w:rsidR="00B24CDD">
        <w:rPr>
          <w:iCs/>
        </w:rPr>
        <w:t xml:space="preserve"> </w:t>
      </w:r>
      <w:proofErr w:type="spellStart"/>
      <w:r w:rsidR="00B24CDD">
        <w:rPr>
          <w:iCs/>
        </w:rPr>
        <w:t>soluționarea</w:t>
      </w:r>
      <w:proofErr w:type="spellEnd"/>
      <w:r w:rsidR="00B24CDD">
        <w:rPr>
          <w:iCs/>
        </w:rPr>
        <w:t xml:space="preserve"> </w:t>
      </w:r>
      <w:proofErr w:type="spellStart"/>
      <w:r w:rsidR="00B24CDD">
        <w:rPr>
          <w:iCs/>
        </w:rPr>
        <w:lastRenderedPageBreak/>
        <w:t>cererii</w:t>
      </w:r>
      <w:proofErr w:type="spellEnd"/>
      <w:r w:rsidR="00B24CDD">
        <w:rPr>
          <w:iCs/>
        </w:rPr>
        <w:t>.</w:t>
      </w:r>
    </w:p>
    <w:p w14:paraId="5089D4E2" w14:textId="3838CC22" w:rsidR="00B24CDD" w:rsidRDefault="00B24CDD" w:rsidP="00A94D2F">
      <w:pPr>
        <w:rPr>
          <w:iCs/>
        </w:rPr>
      </w:pPr>
      <w:r>
        <w:rPr>
          <w:iCs/>
        </w:rPr>
        <w:t>D-</w:t>
      </w:r>
      <w:proofErr w:type="spellStart"/>
      <w:r>
        <w:rPr>
          <w:iCs/>
        </w:rPr>
        <w:t>nul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Prigoană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Liviu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propune</w:t>
      </w:r>
      <w:proofErr w:type="spellEnd"/>
      <w:r>
        <w:rPr>
          <w:iCs/>
        </w:rPr>
        <w:t xml:space="preserve"> ca </w:t>
      </w:r>
      <w:proofErr w:type="spellStart"/>
      <w:r>
        <w:rPr>
          <w:iCs/>
        </w:rPr>
        <w:t>ședința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următoare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să</w:t>
      </w:r>
      <w:proofErr w:type="spellEnd"/>
      <w:r>
        <w:rPr>
          <w:iCs/>
        </w:rPr>
        <w:t xml:space="preserve"> fie </w:t>
      </w:r>
      <w:proofErr w:type="spellStart"/>
      <w:r>
        <w:rPr>
          <w:iCs/>
        </w:rPr>
        <w:t>ținut</w:t>
      </w:r>
      <w:proofErr w:type="spellEnd"/>
      <w:r>
        <w:rPr>
          <w:iCs/>
        </w:rPr>
        <w:t xml:space="preserve"> la </w:t>
      </w:r>
      <w:proofErr w:type="spellStart"/>
      <w:r>
        <w:rPr>
          <w:iCs/>
        </w:rPr>
        <w:t>Stolna</w:t>
      </w:r>
      <w:proofErr w:type="spellEnd"/>
      <w:r>
        <w:rPr>
          <w:iCs/>
        </w:rPr>
        <w:t xml:space="preserve"> cu </w:t>
      </w:r>
      <w:proofErr w:type="spellStart"/>
      <w:r>
        <w:rPr>
          <w:iCs/>
        </w:rPr>
        <w:t>ocazia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inagurării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terenului</w:t>
      </w:r>
      <w:proofErr w:type="spellEnd"/>
      <w:r>
        <w:rPr>
          <w:iCs/>
        </w:rPr>
        <w:t xml:space="preserve"> de sport.</w:t>
      </w:r>
    </w:p>
    <w:p w14:paraId="75FC05CC" w14:textId="445D1ACB" w:rsidR="00B24CDD" w:rsidRDefault="00B24CDD" w:rsidP="00A94D2F">
      <w:pPr>
        <w:rPr>
          <w:iCs/>
        </w:rPr>
      </w:pPr>
      <w:r>
        <w:rPr>
          <w:iCs/>
        </w:rPr>
        <w:t>D-</w:t>
      </w:r>
      <w:proofErr w:type="spellStart"/>
      <w:r>
        <w:rPr>
          <w:iCs/>
        </w:rPr>
        <w:t>nul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Primar</w:t>
      </w:r>
      <w:proofErr w:type="spellEnd"/>
      <w:r>
        <w:rPr>
          <w:iCs/>
        </w:rPr>
        <w:t xml:space="preserve"> – </w:t>
      </w:r>
      <w:proofErr w:type="spellStart"/>
      <w:r>
        <w:rPr>
          <w:iCs/>
        </w:rPr>
        <w:t>ședința</w:t>
      </w:r>
      <w:proofErr w:type="spellEnd"/>
      <w:r>
        <w:rPr>
          <w:iCs/>
        </w:rPr>
        <w:t xml:space="preserve"> o </w:t>
      </w:r>
      <w:proofErr w:type="spellStart"/>
      <w:r>
        <w:rPr>
          <w:iCs/>
        </w:rPr>
        <w:t>vom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ține</w:t>
      </w:r>
      <w:proofErr w:type="spellEnd"/>
      <w:r>
        <w:rPr>
          <w:iCs/>
        </w:rPr>
        <w:t xml:space="preserve"> tot </w:t>
      </w:r>
      <w:proofErr w:type="spellStart"/>
      <w:r>
        <w:rPr>
          <w:iCs/>
        </w:rPr>
        <w:t>aici</w:t>
      </w:r>
      <w:proofErr w:type="spellEnd"/>
      <w:r>
        <w:rPr>
          <w:iCs/>
        </w:rPr>
        <w:t xml:space="preserve"> la </w:t>
      </w:r>
      <w:proofErr w:type="spellStart"/>
      <w:r>
        <w:rPr>
          <w:iCs/>
        </w:rPr>
        <w:t>sediul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primăriei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dar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putem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veni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vedem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terenul</w:t>
      </w:r>
      <w:proofErr w:type="spellEnd"/>
      <w:r>
        <w:rPr>
          <w:iCs/>
        </w:rPr>
        <w:t xml:space="preserve"> de sport.</w:t>
      </w:r>
    </w:p>
    <w:p w14:paraId="42D9B167" w14:textId="646E431F" w:rsidR="00B24CDD" w:rsidRDefault="00B24CDD" w:rsidP="00A94D2F">
      <w:pPr>
        <w:rPr>
          <w:iCs/>
        </w:rPr>
      </w:pPr>
      <w:r>
        <w:rPr>
          <w:iCs/>
        </w:rPr>
        <w:t>D-</w:t>
      </w:r>
      <w:proofErr w:type="spellStart"/>
      <w:r>
        <w:rPr>
          <w:iCs/>
        </w:rPr>
        <w:t>nul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Halmi</w:t>
      </w:r>
      <w:proofErr w:type="spellEnd"/>
      <w:r>
        <w:rPr>
          <w:iCs/>
        </w:rPr>
        <w:t xml:space="preserve"> Martin </w:t>
      </w:r>
      <w:proofErr w:type="spellStart"/>
      <w:r>
        <w:rPr>
          <w:iCs/>
        </w:rPr>
        <w:t>ridică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problema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căinilor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fără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stăpăni</w:t>
      </w:r>
      <w:proofErr w:type="spellEnd"/>
      <w:r>
        <w:rPr>
          <w:iCs/>
        </w:rPr>
        <w:t xml:space="preserve"> care sunt pe </w:t>
      </w:r>
      <w:proofErr w:type="spellStart"/>
      <w:r>
        <w:rPr>
          <w:iCs/>
        </w:rPr>
        <w:t>străzi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stănjenesc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circulația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pietonală</w:t>
      </w:r>
      <w:proofErr w:type="spellEnd"/>
      <w:r>
        <w:rPr>
          <w:iCs/>
        </w:rPr>
        <w:t>.</w:t>
      </w:r>
    </w:p>
    <w:p w14:paraId="7511F112" w14:textId="22073C9C" w:rsidR="00B24CDD" w:rsidRDefault="00B24CDD" w:rsidP="00A94D2F">
      <w:pPr>
        <w:rPr>
          <w:iCs/>
        </w:rPr>
      </w:pPr>
      <w:r>
        <w:rPr>
          <w:iCs/>
        </w:rPr>
        <w:t>D-</w:t>
      </w:r>
      <w:proofErr w:type="spellStart"/>
      <w:r>
        <w:rPr>
          <w:iCs/>
        </w:rPr>
        <w:t>nul</w:t>
      </w:r>
      <w:proofErr w:type="spellEnd"/>
      <w:r>
        <w:rPr>
          <w:iCs/>
        </w:rPr>
        <w:t xml:space="preserve"> </w:t>
      </w:r>
      <w:proofErr w:type="spellStart"/>
      <w:r w:rsidR="00EA5249">
        <w:rPr>
          <w:iCs/>
        </w:rPr>
        <w:t>P</w:t>
      </w:r>
      <w:r>
        <w:rPr>
          <w:iCs/>
        </w:rPr>
        <w:t>rimar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și</w:t>
      </w:r>
      <w:proofErr w:type="spellEnd"/>
      <w:r>
        <w:rPr>
          <w:iCs/>
        </w:rPr>
        <w:t xml:space="preserve"> </w:t>
      </w:r>
      <w:proofErr w:type="spellStart"/>
      <w:r w:rsidR="00EA5249">
        <w:rPr>
          <w:iCs/>
        </w:rPr>
        <w:t>V</w:t>
      </w:r>
      <w:r>
        <w:rPr>
          <w:iCs/>
        </w:rPr>
        <w:t>iceprimar</w:t>
      </w:r>
      <w:proofErr w:type="spellEnd"/>
      <w:r>
        <w:rPr>
          <w:iCs/>
        </w:rPr>
        <w:t xml:space="preserve"> – am </w:t>
      </w:r>
      <w:proofErr w:type="spellStart"/>
      <w:r>
        <w:rPr>
          <w:iCs/>
        </w:rPr>
        <w:t>notat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și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vom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lua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măsuri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pentru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rezolvarea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problemei</w:t>
      </w:r>
      <w:proofErr w:type="spellEnd"/>
      <w:r>
        <w:rPr>
          <w:iCs/>
        </w:rPr>
        <w:t>.</w:t>
      </w:r>
    </w:p>
    <w:p w14:paraId="4847B034" w14:textId="6112B3F6" w:rsidR="00B24CDD" w:rsidRDefault="00B24CDD" w:rsidP="00A94D2F">
      <w:pPr>
        <w:rPr>
          <w:iCs/>
        </w:rPr>
      </w:pPr>
      <w:r>
        <w:rPr>
          <w:iCs/>
        </w:rPr>
        <w:t>D-</w:t>
      </w:r>
      <w:proofErr w:type="spellStart"/>
      <w:r>
        <w:rPr>
          <w:iCs/>
        </w:rPr>
        <w:t>nul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Kis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Lehel</w:t>
      </w:r>
      <w:proofErr w:type="spellEnd"/>
      <w:r>
        <w:rPr>
          <w:iCs/>
        </w:rPr>
        <w:t xml:space="preserve">- </w:t>
      </w:r>
      <w:proofErr w:type="spellStart"/>
      <w:r>
        <w:rPr>
          <w:iCs/>
        </w:rPr>
        <w:t>în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legătură</w:t>
      </w:r>
      <w:proofErr w:type="spellEnd"/>
      <w:r>
        <w:rPr>
          <w:iCs/>
        </w:rPr>
        <w:t xml:space="preserve"> cu </w:t>
      </w:r>
      <w:proofErr w:type="spellStart"/>
      <w:r>
        <w:rPr>
          <w:iCs/>
        </w:rPr>
        <w:t>mașinile</w:t>
      </w:r>
      <w:proofErr w:type="spellEnd"/>
      <w:r>
        <w:rPr>
          <w:iCs/>
        </w:rPr>
        <w:t xml:space="preserve"> care </w:t>
      </w:r>
      <w:proofErr w:type="spellStart"/>
      <w:r>
        <w:rPr>
          <w:iCs/>
        </w:rPr>
        <w:t>staționează</w:t>
      </w:r>
      <w:proofErr w:type="spellEnd"/>
      <w:r>
        <w:rPr>
          <w:iCs/>
        </w:rPr>
        <w:t xml:space="preserve"> pe </w:t>
      </w:r>
      <w:proofErr w:type="spellStart"/>
      <w:r>
        <w:rPr>
          <w:iCs/>
        </w:rPr>
        <w:t>domeniul</w:t>
      </w:r>
      <w:proofErr w:type="spellEnd"/>
      <w:r>
        <w:rPr>
          <w:iCs/>
        </w:rPr>
        <w:t xml:space="preserve"> </w:t>
      </w:r>
      <w:proofErr w:type="gramStart"/>
      <w:r>
        <w:rPr>
          <w:iCs/>
        </w:rPr>
        <w:t>public ,nu</w:t>
      </w:r>
      <w:proofErr w:type="gramEnd"/>
      <w:r>
        <w:rPr>
          <w:iCs/>
        </w:rPr>
        <w:t xml:space="preserve"> am </w:t>
      </w:r>
      <w:proofErr w:type="spellStart"/>
      <w:r>
        <w:rPr>
          <w:iCs/>
        </w:rPr>
        <w:t>văzut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să</w:t>
      </w:r>
      <w:proofErr w:type="spellEnd"/>
      <w:r>
        <w:rPr>
          <w:iCs/>
        </w:rPr>
        <w:t xml:space="preserve"> se resolve </w:t>
      </w:r>
      <w:proofErr w:type="spellStart"/>
      <w:r>
        <w:rPr>
          <w:iCs/>
        </w:rPr>
        <w:t>problema</w:t>
      </w:r>
      <w:proofErr w:type="spellEnd"/>
      <w:r>
        <w:rPr>
          <w:iCs/>
        </w:rPr>
        <w:t>.</w:t>
      </w:r>
    </w:p>
    <w:p w14:paraId="258ED1C4" w14:textId="345B8515" w:rsidR="00B24CDD" w:rsidRDefault="00B24CDD" w:rsidP="00A94D2F">
      <w:pPr>
        <w:rPr>
          <w:iCs/>
        </w:rPr>
      </w:pPr>
      <w:r>
        <w:rPr>
          <w:iCs/>
        </w:rPr>
        <w:t>D-</w:t>
      </w:r>
      <w:proofErr w:type="spellStart"/>
      <w:r>
        <w:rPr>
          <w:iCs/>
        </w:rPr>
        <w:t>nul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Primar</w:t>
      </w:r>
      <w:proofErr w:type="spellEnd"/>
      <w:r>
        <w:rPr>
          <w:iCs/>
        </w:rPr>
        <w:t xml:space="preserve">- au </w:t>
      </w:r>
      <w:proofErr w:type="spellStart"/>
      <w:r>
        <w:rPr>
          <w:iCs/>
        </w:rPr>
        <w:t>fost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trimise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notificări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pentru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cei</w:t>
      </w:r>
      <w:proofErr w:type="spellEnd"/>
      <w:r>
        <w:rPr>
          <w:iCs/>
        </w:rPr>
        <w:t xml:space="preserve"> care </w:t>
      </w:r>
      <w:proofErr w:type="spellStart"/>
      <w:r>
        <w:rPr>
          <w:iCs/>
        </w:rPr>
        <w:t>deți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utilaje</w:t>
      </w:r>
      <w:proofErr w:type="spellEnd"/>
      <w:r>
        <w:rPr>
          <w:iCs/>
        </w:rPr>
        <w:t xml:space="preserve"> pe </w:t>
      </w:r>
      <w:proofErr w:type="spellStart"/>
      <w:r>
        <w:rPr>
          <w:iCs/>
        </w:rPr>
        <w:t>domeniul</w:t>
      </w:r>
      <w:proofErr w:type="spellEnd"/>
      <w:r>
        <w:rPr>
          <w:iCs/>
        </w:rPr>
        <w:t xml:space="preserve"> public </w:t>
      </w:r>
      <w:proofErr w:type="spellStart"/>
      <w:r>
        <w:rPr>
          <w:iCs/>
        </w:rPr>
        <w:t>chiar</w:t>
      </w:r>
      <w:proofErr w:type="spellEnd"/>
      <w:r>
        <w:rPr>
          <w:iCs/>
        </w:rPr>
        <w:t xml:space="preserve"> am </w:t>
      </w:r>
      <w:proofErr w:type="spellStart"/>
      <w:r>
        <w:rPr>
          <w:iCs/>
        </w:rPr>
        <w:t>fost</w:t>
      </w:r>
      <w:proofErr w:type="spellEnd"/>
      <w:r>
        <w:rPr>
          <w:iCs/>
        </w:rPr>
        <w:t xml:space="preserve"> cu d-</w:t>
      </w:r>
      <w:proofErr w:type="spellStart"/>
      <w:r>
        <w:rPr>
          <w:iCs/>
        </w:rPr>
        <w:t>nul</w:t>
      </w:r>
      <w:proofErr w:type="spellEnd"/>
      <w:r>
        <w:rPr>
          <w:iCs/>
        </w:rPr>
        <w:t xml:space="preserve"> </w:t>
      </w:r>
      <w:proofErr w:type="spellStart"/>
      <w:r w:rsidR="00EA5249">
        <w:rPr>
          <w:iCs/>
        </w:rPr>
        <w:t>V</w:t>
      </w:r>
      <w:r>
        <w:rPr>
          <w:iCs/>
        </w:rPr>
        <w:t>iceprimar</w:t>
      </w:r>
      <w:proofErr w:type="spellEnd"/>
      <w:r>
        <w:rPr>
          <w:iCs/>
        </w:rPr>
        <w:t xml:space="preserve"> pe </w:t>
      </w:r>
      <w:proofErr w:type="spellStart"/>
      <w:proofErr w:type="gramStart"/>
      <w:r>
        <w:rPr>
          <w:iCs/>
        </w:rPr>
        <w:t>teren</w:t>
      </w:r>
      <w:proofErr w:type="spellEnd"/>
      <w:r>
        <w:rPr>
          <w:iCs/>
        </w:rPr>
        <w:t xml:space="preserve"> </w:t>
      </w:r>
      <w:r w:rsidR="00EA5249">
        <w:rPr>
          <w:iCs/>
        </w:rPr>
        <w:t>,</w:t>
      </w:r>
      <w:r>
        <w:rPr>
          <w:iCs/>
        </w:rPr>
        <w:t>am</w:t>
      </w:r>
      <w:proofErr w:type="gramEnd"/>
      <w:r>
        <w:rPr>
          <w:iCs/>
        </w:rPr>
        <w:t xml:space="preserve"> </w:t>
      </w:r>
      <w:proofErr w:type="spellStart"/>
      <w:r>
        <w:rPr>
          <w:iCs/>
        </w:rPr>
        <w:t>discutat</w:t>
      </w:r>
      <w:proofErr w:type="spellEnd"/>
      <w:r>
        <w:rPr>
          <w:iCs/>
        </w:rPr>
        <w:t xml:space="preserve"> cu </w:t>
      </w:r>
      <w:proofErr w:type="spellStart"/>
      <w:r>
        <w:rPr>
          <w:iCs/>
        </w:rPr>
        <w:t>proprietar</w:t>
      </w:r>
      <w:r w:rsidR="00EA5249">
        <w:rPr>
          <w:iCs/>
        </w:rPr>
        <w:t>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și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urmează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să</w:t>
      </w:r>
      <w:proofErr w:type="spellEnd"/>
      <w:r>
        <w:rPr>
          <w:iCs/>
        </w:rPr>
        <w:t xml:space="preserve"> </w:t>
      </w:r>
      <w:proofErr w:type="spellStart"/>
      <w:r w:rsidR="00EA5249">
        <w:rPr>
          <w:iCs/>
        </w:rPr>
        <w:t>aplicăm</w:t>
      </w:r>
      <w:proofErr w:type="spellEnd"/>
      <w:r w:rsidR="00EA5249">
        <w:rPr>
          <w:iCs/>
        </w:rPr>
        <w:t xml:space="preserve"> </w:t>
      </w:r>
      <w:proofErr w:type="spellStart"/>
      <w:r w:rsidR="00EA5249">
        <w:rPr>
          <w:iCs/>
        </w:rPr>
        <w:t>sancțiuni</w:t>
      </w:r>
      <w:proofErr w:type="spellEnd"/>
      <w:r w:rsidR="00EA5249">
        <w:rPr>
          <w:iCs/>
        </w:rPr>
        <w:t xml:space="preserve"> </w:t>
      </w:r>
      <w:proofErr w:type="spellStart"/>
      <w:r w:rsidR="00EA5249">
        <w:rPr>
          <w:iCs/>
        </w:rPr>
        <w:t>celor</w:t>
      </w:r>
      <w:proofErr w:type="spellEnd"/>
      <w:r w:rsidR="00EA5249">
        <w:rPr>
          <w:iCs/>
        </w:rPr>
        <w:t xml:space="preserve"> care nu </w:t>
      </w:r>
      <w:proofErr w:type="spellStart"/>
      <w:r w:rsidR="00EA5249">
        <w:rPr>
          <w:iCs/>
        </w:rPr>
        <w:t>rezolvă</w:t>
      </w:r>
      <w:proofErr w:type="spellEnd"/>
      <w:r w:rsidR="00EA5249">
        <w:rPr>
          <w:iCs/>
        </w:rPr>
        <w:t xml:space="preserve"> </w:t>
      </w:r>
      <w:proofErr w:type="spellStart"/>
      <w:r w:rsidR="00EA5249">
        <w:rPr>
          <w:iCs/>
        </w:rPr>
        <w:t>problema</w:t>
      </w:r>
      <w:proofErr w:type="spellEnd"/>
      <w:r w:rsidR="00EA5249">
        <w:rPr>
          <w:iCs/>
        </w:rPr>
        <w:t xml:space="preserve"> </w:t>
      </w:r>
      <w:proofErr w:type="spellStart"/>
      <w:r w:rsidR="00EA5249">
        <w:rPr>
          <w:iCs/>
        </w:rPr>
        <w:t>staționări</w:t>
      </w:r>
      <w:proofErr w:type="spellEnd"/>
      <w:r w:rsidR="00EA5249">
        <w:rPr>
          <w:iCs/>
        </w:rPr>
        <w:t xml:space="preserve"> </w:t>
      </w:r>
      <w:proofErr w:type="spellStart"/>
      <w:r w:rsidR="00EA5249">
        <w:rPr>
          <w:iCs/>
        </w:rPr>
        <w:t>utilajelor</w:t>
      </w:r>
      <w:proofErr w:type="spellEnd"/>
      <w:r w:rsidR="00EA5249">
        <w:rPr>
          <w:iCs/>
        </w:rPr>
        <w:t xml:space="preserve"> pe </w:t>
      </w:r>
      <w:proofErr w:type="spellStart"/>
      <w:r w:rsidR="00EA5249">
        <w:rPr>
          <w:iCs/>
        </w:rPr>
        <w:t>domeniul</w:t>
      </w:r>
      <w:proofErr w:type="spellEnd"/>
      <w:r w:rsidR="00EA5249">
        <w:rPr>
          <w:iCs/>
        </w:rPr>
        <w:t xml:space="preserve"> public.</w:t>
      </w:r>
    </w:p>
    <w:p w14:paraId="032E8063" w14:textId="59E5F917" w:rsidR="00EA5249" w:rsidRDefault="00EA5249" w:rsidP="00A94D2F">
      <w:pPr>
        <w:rPr>
          <w:iCs/>
        </w:rPr>
      </w:pPr>
      <w:r>
        <w:rPr>
          <w:iCs/>
        </w:rPr>
        <w:t>D-</w:t>
      </w:r>
      <w:proofErr w:type="spellStart"/>
      <w:r>
        <w:rPr>
          <w:iCs/>
        </w:rPr>
        <w:t>nul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Krasznai</w:t>
      </w:r>
      <w:proofErr w:type="spellEnd"/>
      <w:r>
        <w:rPr>
          <w:iCs/>
        </w:rPr>
        <w:t xml:space="preserve"> Martin – am </w:t>
      </w:r>
      <w:proofErr w:type="spellStart"/>
      <w:r>
        <w:rPr>
          <w:iCs/>
        </w:rPr>
        <w:t>refuzat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lui</w:t>
      </w:r>
      <w:proofErr w:type="spellEnd"/>
      <w:r>
        <w:rPr>
          <w:iCs/>
        </w:rPr>
        <w:t xml:space="preserve"> Attila </w:t>
      </w:r>
      <w:proofErr w:type="spellStart"/>
      <w:r>
        <w:rPr>
          <w:iCs/>
        </w:rPr>
        <w:t>prelungirea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contractului</w:t>
      </w:r>
      <w:proofErr w:type="spellEnd"/>
      <w:r>
        <w:rPr>
          <w:iCs/>
        </w:rPr>
        <w:t xml:space="preserve"> de </w:t>
      </w:r>
      <w:proofErr w:type="spellStart"/>
      <w:r>
        <w:rPr>
          <w:iCs/>
        </w:rPr>
        <w:t>închiriere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dar</w:t>
      </w:r>
      <w:proofErr w:type="spellEnd"/>
      <w:r>
        <w:rPr>
          <w:iCs/>
        </w:rPr>
        <w:t xml:space="preserve"> nu </w:t>
      </w:r>
      <w:proofErr w:type="spellStart"/>
      <w:r>
        <w:rPr>
          <w:iCs/>
        </w:rPr>
        <w:t>văd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elibereze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terenul</w:t>
      </w:r>
      <w:proofErr w:type="spellEnd"/>
      <w:r>
        <w:rPr>
          <w:iCs/>
        </w:rPr>
        <w:t>.</w:t>
      </w:r>
    </w:p>
    <w:p w14:paraId="6691CAEF" w14:textId="1D7A7058" w:rsidR="00EA5249" w:rsidRDefault="00EA5249" w:rsidP="00A94D2F">
      <w:pPr>
        <w:rPr>
          <w:iCs/>
        </w:rPr>
      </w:pPr>
      <w:r>
        <w:rPr>
          <w:iCs/>
        </w:rPr>
        <w:t>D-</w:t>
      </w:r>
      <w:proofErr w:type="spellStart"/>
      <w:r>
        <w:rPr>
          <w:iCs/>
        </w:rPr>
        <w:t>nul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Viceprimar</w:t>
      </w:r>
      <w:proofErr w:type="spellEnd"/>
      <w:r>
        <w:rPr>
          <w:iCs/>
        </w:rPr>
        <w:t xml:space="preserve"> – </w:t>
      </w:r>
      <w:proofErr w:type="spellStart"/>
      <w:r>
        <w:rPr>
          <w:iCs/>
        </w:rPr>
        <w:t>în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urma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discuțiilor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purtate</w:t>
      </w:r>
      <w:proofErr w:type="spellEnd"/>
      <w:r>
        <w:rPr>
          <w:iCs/>
        </w:rPr>
        <w:t xml:space="preserve"> am </w:t>
      </w:r>
      <w:proofErr w:type="spellStart"/>
      <w:r>
        <w:rPr>
          <w:iCs/>
        </w:rPr>
        <w:t>stabilit</w:t>
      </w:r>
      <w:proofErr w:type="spellEnd"/>
      <w:r>
        <w:rPr>
          <w:iCs/>
        </w:rPr>
        <w:t xml:space="preserve"> ca </w:t>
      </w:r>
      <w:proofErr w:type="spellStart"/>
      <w:r>
        <w:rPr>
          <w:iCs/>
        </w:rPr>
        <w:t>pănă</w:t>
      </w:r>
      <w:proofErr w:type="spellEnd"/>
      <w:r>
        <w:rPr>
          <w:iCs/>
        </w:rPr>
        <w:t xml:space="preserve"> la </w:t>
      </w:r>
      <w:proofErr w:type="spellStart"/>
      <w:r>
        <w:rPr>
          <w:iCs/>
        </w:rPr>
        <w:t>sfărșitul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anului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elibera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terenul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în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discuție</w:t>
      </w:r>
      <w:proofErr w:type="spellEnd"/>
      <w:r>
        <w:rPr>
          <w:iCs/>
        </w:rPr>
        <w:t>.</w:t>
      </w:r>
    </w:p>
    <w:p w14:paraId="7D34A56D" w14:textId="2D3C49B7" w:rsidR="00EA5249" w:rsidRDefault="00EA5249" w:rsidP="00A94D2F">
      <w:pPr>
        <w:rPr>
          <w:iCs/>
        </w:rPr>
      </w:pPr>
      <w:r>
        <w:rPr>
          <w:iCs/>
        </w:rPr>
        <w:t>D-</w:t>
      </w:r>
      <w:proofErr w:type="spellStart"/>
      <w:r>
        <w:rPr>
          <w:iCs/>
        </w:rPr>
        <w:t>na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Matei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Embrozina</w:t>
      </w:r>
      <w:proofErr w:type="spellEnd"/>
      <w:r>
        <w:rPr>
          <w:iCs/>
        </w:rPr>
        <w:t xml:space="preserve"> – </w:t>
      </w:r>
      <w:proofErr w:type="spellStart"/>
      <w:r>
        <w:rPr>
          <w:iCs/>
        </w:rPr>
        <w:t>problema</w:t>
      </w:r>
      <w:proofErr w:type="spellEnd"/>
      <w:r>
        <w:rPr>
          <w:iCs/>
        </w:rPr>
        <w:t xml:space="preserve"> cu </w:t>
      </w:r>
      <w:proofErr w:type="spellStart"/>
      <w:r>
        <w:rPr>
          <w:iCs/>
        </w:rPr>
        <w:t>înfințarea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unui</w:t>
      </w:r>
      <w:proofErr w:type="spellEnd"/>
      <w:r>
        <w:rPr>
          <w:iCs/>
        </w:rPr>
        <w:t xml:space="preserve"> loc </w:t>
      </w:r>
      <w:proofErr w:type="spellStart"/>
      <w:r>
        <w:rPr>
          <w:iCs/>
        </w:rPr>
        <w:t>pentru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depozitarea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deșeurilor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obținute</w:t>
      </w:r>
      <w:proofErr w:type="spellEnd"/>
      <w:r>
        <w:rPr>
          <w:iCs/>
        </w:rPr>
        <w:t xml:space="preserve"> la </w:t>
      </w:r>
      <w:proofErr w:type="spellStart"/>
      <w:r>
        <w:rPr>
          <w:iCs/>
        </w:rPr>
        <w:t>demolări</w:t>
      </w:r>
      <w:proofErr w:type="spellEnd"/>
      <w:r>
        <w:rPr>
          <w:iCs/>
        </w:rPr>
        <w:t>.</w:t>
      </w:r>
    </w:p>
    <w:p w14:paraId="7CE4B955" w14:textId="01B066A3" w:rsidR="00EA5249" w:rsidRDefault="00EA5249" w:rsidP="00A94D2F">
      <w:pPr>
        <w:rPr>
          <w:iCs/>
        </w:rPr>
      </w:pPr>
      <w:r>
        <w:rPr>
          <w:iCs/>
        </w:rPr>
        <w:t xml:space="preserve">Ca </w:t>
      </w:r>
      <w:proofErr w:type="spellStart"/>
      <w:r>
        <w:rPr>
          <w:iCs/>
        </w:rPr>
        <w:t>urmare</w:t>
      </w:r>
      <w:proofErr w:type="spellEnd"/>
      <w:r>
        <w:rPr>
          <w:iCs/>
        </w:rPr>
        <w:t xml:space="preserve"> a </w:t>
      </w:r>
      <w:proofErr w:type="spellStart"/>
      <w:r>
        <w:rPr>
          <w:iCs/>
        </w:rPr>
        <w:t>discuțiilor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purtate</w:t>
      </w:r>
      <w:proofErr w:type="spellEnd"/>
      <w:r>
        <w:rPr>
          <w:iCs/>
        </w:rPr>
        <w:t xml:space="preserve"> nu s-a </w:t>
      </w:r>
      <w:proofErr w:type="spellStart"/>
      <w:r>
        <w:rPr>
          <w:iCs/>
        </w:rPr>
        <w:t>ajuns</w:t>
      </w:r>
      <w:proofErr w:type="spellEnd"/>
      <w:r>
        <w:rPr>
          <w:iCs/>
        </w:rPr>
        <w:t xml:space="preserve"> la un </w:t>
      </w:r>
      <w:proofErr w:type="spellStart"/>
      <w:r>
        <w:rPr>
          <w:iCs/>
        </w:rPr>
        <w:t>consens</w:t>
      </w:r>
      <w:proofErr w:type="spellEnd"/>
      <w:r>
        <w:rPr>
          <w:iCs/>
        </w:rPr>
        <w:t>.</w:t>
      </w:r>
    </w:p>
    <w:p w14:paraId="675E3A14" w14:textId="24E6FA52" w:rsidR="00EA5249" w:rsidRDefault="00EA5249" w:rsidP="00A94D2F">
      <w:pPr>
        <w:rPr>
          <w:iCs/>
        </w:rPr>
      </w:pPr>
    </w:p>
    <w:p w14:paraId="4C1DD93B" w14:textId="3023842D" w:rsidR="00EA5249" w:rsidRDefault="00EA5249" w:rsidP="00A94D2F">
      <w:pPr>
        <w:rPr>
          <w:iCs/>
        </w:rPr>
      </w:pPr>
    </w:p>
    <w:p w14:paraId="586112E5" w14:textId="77777777" w:rsidR="00EA5249" w:rsidRPr="002C354D" w:rsidRDefault="00EA5249" w:rsidP="00EA5249">
      <w:pPr>
        <w:pStyle w:val="BodyA"/>
        <w:tabs>
          <w:tab w:val="left" w:pos="1515"/>
        </w:tabs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354D">
        <w:rPr>
          <w:rFonts w:ascii="Times New Roman" w:hAnsi="Times New Roman" w:cs="Times New Roman"/>
          <w:color w:val="auto"/>
          <w:sz w:val="24"/>
          <w:szCs w:val="24"/>
        </w:rPr>
        <w:t>Nemaifiind</w:t>
      </w:r>
      <w:proofErr w:type="spellEnd"/>
      <w:r w:rsidRPr="002C35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C354D">
        <w:rPr>
          <w:rFonts w:ascii="Times New Roman" w:hAnsi="Times New Roman" w:cs="Times New Roman"/>
          <w:color w:val="auto"/>
          <w:sz w:val="24"/>
          <w:szCs w:val="24"/>
        </w:rPr>
        <w:t>alte</w:t>
      </w:r>
      <w:proofErr w:type="spellEnd"/>
      <w:r w:rsidRPr="002C35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C354D">
        <w:rPr>
          <w:rFonts w:ascii="Times New Roman" w:hAnsi="Times New Roman" w:cs="Times New Roman"/>
          <w:color w:val="auto"/>
          <w:sz w:val="24"/>
          <w:szCs w:val="24"/>
        </w:rPr>
        <w:t>cereri</w:t>
      </w:r>
      <w:proofErr w:type="spellEnd"/>
      <w:r w:rsidRPr="002C35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C354D">
        <w:rPr>
          <w:rFonts w:ascii="Times New Roman" w:hAnsi="Times New Roman" w:cs="Times New Roman"/>
          <w:color w:val="auto"/>
          <w:sz w:val="24"/>
          <w:szCs w:val="24"/>
        </w:rPr>
        <w:t>și</w:t>
      </w:r>
      <w:proofErr w:type="spellEnd"/>
      <w:r w:rsidRPr="002C35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C354D">
        <w:rPr>
          <w:rFonts w:ascii="Times New Roman" w:hAnsi="Times New Roman" w:cs="Times New Roman"/>
          <w:color w:val="auto"/>
          <w:sz w:val="24"/>
          <w:szCs w:val="24"/>
        </w:rPr>
        <w:t>discuții</w:t>
      </w:r>
      <w:proofErr w:type="spellEnd"/>
      <w:r w:rsidRPr="002C354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C354D">
        <w:rPr>
          <w:rFonts w:ascii="Times New Roman" w:hAnsi="Times New Roman" w:cs="Times New Roman"/>
          <w:color w:val="auto"/>
          <w:sz w:val="24"/>
          <w:szCs w:val="24"/>
        </w:rPr>
        <w:t>președintele</w:t>
      </w:r>
      <w:proofErr w:type="spellEnd"/>
      <w:r w:rsidRPr="002C354D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2C354D">
        <w:rPr>
          <w:rFonts w:ascii="Times New Roman" w:hAnsi="Times New Roman" w:cs="Times New Roman"/>
          <w:color w:val="auto"/>
          <w:sz w:val="24"/>
          <w:szCs w:val="24"/>
        </w:rPr>
        <w:t>ședință</w:t>
      </w:r>
      <w:proofErr w:type="spellEnd"/>
      <w:r w:rsidRPr="002C35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C354D">
        <w:rPr>
          <w:rFonts w:ascii="Times New Roman" w:hAnsi="Times New Roman" w:cs="Times New Roman"/>
          <w:color w:val="auto"/>
          <w:sz w:val="24"/>
          <w:szCs w:val="24"/>
        </w:rPr>
        <w:t>declară</w:t>
      </w:r>
      <w:proofErr w:type="spellEnd"/>
      <w:r w:rsidRPr="002C35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C354D">
        <w:rPr>
          <w:rFonts w:ascii="Times New Roman" w:hAnsi="Times New Roman" w:cs="Times New Roman"/>
          <w:color w:val="auto"/>
          <w:sz w:val="24"/>
          <w:szCs w:val="24"/>
        </w:rPr>
        <w:t>închisă</w:t>
      </w:r>
      <w:proofErr w:type="spellEnd"/>
      <w:r w:rsidRPr="002C35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C354D">
        <w:rPr>
          <w:rFonts w:ascii="Times New Roman" w:hAnsi="Times New Roman" w:cs="Times New Roman"/>
          <w:color w:val="auto"/>
          <w:sz w:val="24"/>
          <w:szCs w:val="24"/>
        </w:rPr>
        <w:t>ședința</w:t>
      </w:r>
      <w:proofErr w:type="spellEnd"/>
      <w:r w:rsidRPr="002C354D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2C354D">
        <w:rPr>
          <w:rFonts w:ascii="Times New Roman" w:hAnsi="Times New Roman" w:cs="Times New Roman"/>
          <w:color w:val="auto"/>
          <w:sz w:val="24"/>
          <w:szCs w:val="24"/>
        </w:rPr>
        <w:t>lucru</w:t>
      </w:r>
      <w:proofErr w:type="spellEnd"/>
      <w:r w:rsidRPr="002C354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1F1EC54B" w14:textId="77777777" w:rsidR="00EA5249" w:rsidRPr="002C354D" w:rsidRDefault="00EA5249" w:rsidP="00EA5249">
      <w:pPr>
        <w:pStyle w:val="BodyA"/>
        <w:tabs>
          <w:tab w:val="left" w:pos="1515"/>
        </w:tabs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A838983" w14:textId="360D3ABD" w:rsidR="00EA5249" w:rsidRDefault="00EA5249" w:rsidP="00EA5249">
      <w:pPr>
        <w:pStyle w:val="BodyA"/>
        <w:tabs>
          <w:tab w:val="left" w:pos="1515"/>
        </w:tabs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49342C5" w14:textId="10755ECE" w:rsidR="00EA5249" w:rsidRDefault="00EA5249" w:rsidP="00EA5249">
      <w:pPr>
        <w:pStyle w:val="BodyA"/>
        <w:tabs>
          <w:tab w:val="left" w:pos="1515"/>
        </w:tabs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1C2B325" w14:textId="255F4FA9" w:rsidR="00EA5249" w:rsidRDefault="00EA5249" w:rsidP="00EA5249">
      <w:pPr>
        <w:pStyle w:val="BodyA"/>
        <w:tabs>
          <w:tab w:val="left" w:pos="1515"/>
        </w:tabs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47FC93B" w14:textId="4557CE2D" w:rsidR="00EA5249" w:rsidRDefault="00EA5249" w:rsidP="00EA5249">
      <w:pPr>
        <w:pStyle w:val="BodyA"/>
        <w:tabs>
          <w:tab w:val="left" w:pos="1515"/>
        </w:tabs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48D63D8" w14:textId="77777777" w:rsidR="00EA5249" w:rsidRPr="002C354D" w:rsidRDefault="00EA5249" w:rsidP="00EA5249">
      <w:pPr>
        <w:pStyle w:val="BodyA"/>
        <w:tabs>
          <w:tab w:val="left" w:pos="1515"/>
        </w:tabs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33F5A6E" w14:textId="77777777" w:rsidR="00EA5249" w:rsidRPr="002C354D" w:rsidRDefault="00EA5249" w:rsidP="00EA5249">
      <w:pPr>
        <w:pStyle w:val="BodyA"/>
        <w:tabs>
          <w:tab w:val="left" w:pos="1515"/>
        </w:tabs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354D">
        <w:rPr>
          <w:rFonts w:ascii="Times New Roman" w:hAnsi="Times New Roman" w:cs="Times New Roman"/>
          <w:color w:val="auto"/>
          <w:sz w:val="24"/>
          <w:szCs w:val="24"/>
        </w:rPr>
        <w:t>Presedinte</w:t>
      </w:r>
      <w:proofErr w:type="spellEnd"/>
      <w:r w:rsidRPr="002C354D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2C354D">
        <w:rPr>
          <w:rFonts w:ascii="Times New Roman" w:hAnsi="Times New Roman" w:cs="Times New Roman"/>
          <w:color w:val="auto"/>
          <w:sz w:val="24"/>
          <w:szCs w:val="24"/>
        </w:rPr>
        <w:t>ședință</w:t>
      </w:r>
      <w:proofErr w:type="spellEnd"/>
      <w:r w:rsidRPr="002C35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C354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C354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C354D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2C354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C354D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                          </w:t>
      </w:r>
      <w:proofErr w:type="spellStart"/>
      <w:r w:rsidRPr="002C354D">
        <w:rPr>
          <w:rFonts w:ascii="Times New Roman" w:hAnsi="Times New Roman" w:cs="Times New Roman"/>
          <w:color w:val="auto"/>
          <w:sz w:val="24"/>
          <w:szCs w:val="24"/>
        </w:rPr>
        <w:t>Secretar</w:t>
      </w:r>
      <w:proofErr w:type="spellEnd"/>
      <w:r w:rsidRPr="002C354D">
        <w:rPr>
          <w:rFonts w:ascii="Times New Roman" w:hAnsi="Times New Roman" w:cs="Times New Roman"/>
          <w:color w:val="auto"/>
          <w:sz w:val="24"/>
          <w:szCs w:val="24"/>
        </w:rPr>
        <w:t xml:space="preserve"> general</w:t>
      </w:r>
    </w:p>
    <w:p w14:paraId="507D00E8" w14:textId="58025763" w:rsidR="00EA5249" w:rsidRPr="002C354D" w:rsidRDefault="00EA5249" w:rsidP="00EA5249">
      <w:pPr>
        <w:pStyle w:val="BodyA"/>
        <w:tabs>
          <w:tab w:val="left" w:pos="1515"/>
        </w:tabs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Matei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Embrozina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</w:t>
      </w:r>
      <w:r w:rsidRPr="002C354D">
        <w:rPr>
          <w:rFonts w:ascii="Times New Roman" w:hAnsi="Times New Roman" w:cs="Times New Roman"/>
          <w:color w:val="auto"/>
          <w:sz w:val="24"/>
          <w:szCs w:val="24"/>
        </w:rPr>
        <w:t xml:space="preserve">Ramona-Bianca </w:t>
      </w:r>
      <w:proofErr w:type="spellStart"/>
      <w:r w:rsidRPr="002C354D">
        <w:rPr>
          <w:rFonts w:ascii="Times New Roman" w:hAnsi="Times New Roman" w:cs="Times New Roman"/>
          <w:color w:val="auto"/>
          <w:sz w:val="24"/>
          <w:szCs w:val="24"/>
        </w:rPr>
        <w:t>Savașer</w:t>
      </w:r>
      <w:proofErr w:type="spellEnd"/>
    </w:p>
    <w:p w14:paraId="6698A10A" w14:textId="77777777" w:rsidR="00EA5249" w:rsidRPr="002C354D" w:rsidRDefault="00EA5249" w:rsidP="00EA5249">
      <w:pPr>
        <w:pStyle w:val="BodyA"/>
        <w:tabs>
          <w:tab w:val="left" w:pos="1515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D9280B9" w14:textId="77777777" w:rsidR="00EA5249" w:rsidRPr="00A94D2F" w:rsidRDefault="00EA5249" w:rsidP="00A94D2F">
      <w:pPr>
        <w:rPr>
          <w:iCs/>
        </w:rPr>
      </w:pPr>
    </w:p>
    <w:sectPr w:rsidR="00EA5249" w:rsidRPr="00A94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2981"/>
    <w:multiLevelType w:val="hybridMultilevel"/>
    <w:tmpl w:val="4F0C03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5B03"/>
    <w:multiLevelType w:val="hybridMultilevel"/>
    <w:tmpl w:val="8390A206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20DE4"/>
    <w:multiLevelType w:val="hybridMultilevel"/>
    <w:tmpl w:val="0AD04FF2"/>
    <w:lvl w:ilvl="0" w:tplc="5CFEEA96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3081048"/>
    <w:multiLevelType w:val="hybridMultilevel"/>
    <w:tmpl w:val="4F0C03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F2960"/>
    <w:multiLevelType w:val="hybridMultilevel"/>
    <w:tmpl w:val="4F0C03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D08A9"/>
    <w:multiLevelType w:val="hybridMultilevel"/>
    <w:tmpl w:val="C78A9D30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C2931"/>
    <w:multiLevelType w:val="hybridMultilevel"/>
    <w:tmpl w:val="763420E4"/>
    <w:lvl w:ilvl="0" w:tplc="C9149A42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14370DF"/>
    <w:multiLevelType w:val="hybridMultilevel"/>
    <w:tmpl w:val="4F0C03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A013E"/>
    <w:multiLevelType w:val="hybridMultilevel"/>
    <w:tmpl w:val="763420E4"/>
    <w:lvl w:ilvl="0" w:tplc="C9149A42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EC"/>
    <w:rsid w:val="00162CEC"/>
    <w:rsid w:val="0051789D"/>
    <w:rsid w:val="005B3085"/>
    <w:rsid w:val="00686955"/>
    <w:rsid w:val="00725A6B"/>
    <w:rsid w:val="00A94D2F"/>
    <w:rsid w:val="00B24CDD"/>
    <w:rsid w:val="00CC37AE"/>
    <w:rsid w:val="00EA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C82E"/>
  <w15:chartTrackingRefBased/>
  <w15:docId w15:val="{8E5B18AE-769E-4D57-A7F4-2A386543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CE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en-US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62CEC"/>
    <w:pPr>
      <w:keepNext/>
      <w:tabs>
        <w:tab w:val="num" w:pos="360"/>
      </w:tabs>
      <w:ind w:left="360"/>
      <w:jc w:val="center"/>
      <w:outlineLvl w:val="1"/>
    </w:pPr>
    <w:rPr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162CEC"/>
    <w:rPr>
      <w:rFonts w:ascii="Times New Roman" w:eastAsia="Lucida Sans Unicode" w:hAnsi="Times New Roman" w:cs="Times New Roman"/>
      <w:kern w:val="2"/>
      <w:sz w:val="28"/>
      <w:szCs w:val="24"/>
      <w:lang w:val="en-US"/>
    </w:rPr>
  </w:style>
  <w:style w:type="character" w:customStyle="1" w:styleId="backlink">
    <w:name w:val="backlink"/>
    <w:rsid w:val="00162CEC"/>
  </w:style>
  <w:style w:type="paragraph" w:styleId="NormalWeb">
    <w:name w:val="Normal (Web)"/>
    <w:basedOn w:val="Normal"/>
    <w:uiPriority w:val="99"/>
    <w:unhideWhenUsed/>
    <w:rsid w:val="00162CEC"/>
    <w:pPr>
      <w:widowControl/>
      <w:suppressAutoHyphens w:val="0"/>
      <w:spacing w:before="100" w:beforeAutospacing="1" w:after="119"/>
    </w:pPr>
    <w:rPr>
      <w:rFonts w:eastAsia="Times New Roman"/>
      <w:kern w:val="0"/>
      <w:lang w:val="en-GB" w:eastAsia="en-GB"/>
    </w:rPr>
  </w:style>
  <w:style w:type="paragraph" w:styleId="Corptext2">
    <w:name w:val="Body Text 2"/>
    <w:basedOn w:val="Normal"/>
    <w:link w:val="Corptext2Caracter"/>
    <w:rsid w:val="00162CEC"/>
    <w:pPr>
      <w:widowControl/>
      <w:suppressAutoHyphens w:val="0"/>
      <w:jc w:val="center"/>
    </w:pPr>
    <w:rPr>
      <w:rFonts w:eastAsia="Times New Roman"/>
      <w:kern w:val="0"/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rsid w:val="00162CE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obust">
    <w:name w:val="Strong"/>
    <w:uiPriority w:val="22"/>
    <w:qFormat/>
    <w:rsid w:val="00162CEC"/>
    <w:rPr>
      <w:b/>
      <w:bCs/>
    </w:rPr>
  </w:style>
  <w:style w:type="paragraph" w:styleId="Listparagraf">
    <w:name w:val="List Paragraph"/>
    <w:basedOn w:val="Normal"/>
    <w:uiPriority w:val="1"/>
    <w:qFormat/>
    <w:rsid w:val="00162CEC"/>
    <w:pPr>
      <w:ind w:left="720"/>
      <w:contextualSpacing/>
    </w:pPr>
  </w:style>
  <w:style w:type="paragraph" w:customStyle="1" w:styleId="BodyA">
    <w:name w:val="Body A"/>
    <w:rsid w:val="00EA524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1791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Ramona</dc:creator>
  <cp:keywords/>
  <dc:description/>
  <cp:lastModifiedBy>Bianca Ramona</cp:lastModifiedBy>
  <cp:revision>1</cp:revision>
  <dcterms:created xsi:type="dcterms:W3CDTF">2021-07-30T10:35:00Z</dcterms:created>
  <dcterms:modified xsi:type="dcterms:W3CDTF">2021-07-30T11:54:00Z</dcterms:modified>
</cp:coreProperties>
</file>